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796DD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96DD4" w:rsidRDefault="00FF1246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sz w:val="26"/>
                <w:lang w:val="it-IT"/>
              </w:rPr>
            </w:pPr>
            <w:r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t>C</w:t>
            </w:r>
            <w:r w:rsidR="00796DD4"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t>urriculum vitae</w:t>
            </w:r>
          </w:p>
          <w:p w:rsidR="00FF1246" w:rsidRPr="00FF1246" w:rsidRDefault="00FF1246" w:rsidP="00FF1246">
            <w:pPr>
              <w:pStyle w:val="Aaoeeu"/>
              <w:rPr>
                <w:lang w:val="it-IT"/>
              </w:rPr>
            </w:pPr>
          </w:p>
          <w:p w:rsidR="00EC7102" w:rsidRPr="00A91913" w:rsidRDefault="00655EF8" w:rsidP="00EC7102">
            <w:pPr>
              <w:pStyle w:val="Aaoeeu"/>
              <w:rPr>
                <w:rFonts w:ascii="Arial Narrow" w:hAnsi="Arial Narrow"/>
                <w:lang w:val="it-IT"/>
              </w:rPr>
            </w:pPr>
            <w:r>
              <w:rPr>
                <w:noProof/>
                <w:lang w:val="it-IT" w:eastAsia="it-IT"/>
              </w:rPr>
              <w:drawing>
                <wp:inline distT="0" distB="0" distL="0" distR="0">
                  <wp:extent cx="876300" cy="647700"/>
                  <wp:effectExtent l="19050" t="0" r="0" b="0"/>
                  <wp:docPr id="1" name="Immagine 1" descr="Europ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urop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6DD4" w:rsidRDefault="00796DD4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796DD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96DD4" w:rsidRDefault="00796DD4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Informazioni personali</w:t>
            </w:r>
          </w:p>
        </w:tc>
      </w:tr>
    </w:tbl>
    <w:p w:rsidR="00796DD4" w:rsidRDefault="00796DD4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796DD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96DD4" w:rsidRDefault="00796DD4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96DD4" w:rsidRDefault="00796DD4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96DD4" w:rsidRDefault="00BB7F76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Marco Bosisio</w:t>
            </w:r>
          </w:p>
        </w:tc>
      </w:tr>
      <w:tr w:rsidR="00796DD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96DD4" w:rsidRDefault="00796DD4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Indirizzo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96DD4" w:rsidRDefault="00796DD4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96DD4" w:rsidRDefault="00BB7F76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Arese (MI)</w:t>
            </w:r>
          </w:p>
        </w:tc>
      </w:tr>
      <w:tr w:rsidR="00796DD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96DD4" w:rsidRDefault="00796DD4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Telefono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96DD4" w:rsidRDefault="00796DD4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96DD4" w:rsidRDefault="008C4AE5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  <w:r>
              <w:rPr>
                <w:rFonts w:ascii="Arial Narrow" w:hAnsi="Arial Narrow"/>
                <w:b/>
                <w:sz w:val="24"/>
                <w:lang w:val="it-IT"/>
              </w:rPr>
              <w:t>3473304294 - 0223903989</w:t>
            </w:r>
          </w:p>
        </w:tc>
      </w:tr>
      <w:tr w:rsidR="00796DD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96DD4" w:rsidRDefault="00796DD4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Fax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96DD4" w:rsidRDefault="00796DD4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96DD4" w:rsidRDefault="00BB7F76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  <w:r>
              <w:rPr>
                <w:rFonts w:ascii="Arial Narrow" w:hAnsi="Arial Narrow"/>
                <w:b/>
                <w:sz w:val="24"/>
                <w:lang w:val="it-IT"/>
              </w:rPr>
              <w:t>0223902819</w:t>
            </w:r>
          </w:p>
        </w:tc>
      </w:tr>
      <w:tr w:rsidR="00796DD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96DD4" w:rsidRDefault="00796DD4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E-mail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96DD4" w:rsidRDefault="00796DD4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96DD4" w:rsidRDefault="00BB7F76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  <w:r>
              <w:rPr>
                <w:rFonts w:ascii="Arial Narrow" w:hAnsi="Arial Narrow"/>
                <w:b/>
                <w:sz w:val="24"/>
                <w:lang w:val="it-IT"/>
              </w:rPr>
              <w:t>marco.bosisio@istitutotumori.mi.it</w:t>
            </w:r>
          </w:p>
        </w:tc>
      </w:tr>
    </w:tbl>
    <w:p w:rsidR="00796DD4" w:rsidRDefault="00796DD4">
      <w:pPr>
        <w:pStyle w:val="Aaoeeu"/>
        <w:widowControl/>
        <w:spacing w:before="120"/>
        <w:rPr>
          <w:rFonts w:ascii="Arial Narrow" w:hAnsi="Arial Narrow"/>
          <w:sz w:val="16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796DD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96DD4" w:rsidRDefault="00796DD4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Nazionalità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96DD4" w:rsidRDefault="00796DD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96DD4" w:rsidRDefault="00BB7F76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Italiana</w:t>
            </w:r>
            <w:r w:rsidR="00B55D6C">
              <w:rPr>
                <w:rFonts w:ascii="Arial Narrow" w:hAnsi="Arial Narrow"/>
                <w:lang w:val="it-IT"/>
              </w:rPr>
              <w:t>.</w:t>
            </w:r>
          </w:p>
        </w:tc>
      </w:tr>
    </w:tbl>
    <w:p w:rsidR="00796DD4" w:rsidRDefault="00796DD4">
      <w:pPr>
        <w:pStyle w:val="Aaoeeu"/>
        <w:widowControl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796DD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96DD4" w:rsidRDefault="00796DD4">
            <w:pPr>
              <w:pStyle w:val="Aeeaoaeaa1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Data di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96DD4" w:rsidRDefault="00796DD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96DD4" w:rsidRDefault="00BB7F76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27 marzo 1971</w:t>
            </w:r>
            <w:r w:rsidR="00B55D6C">
              <w:rPr>
                <w:rFonts w:ascii="Arial Narrow" w:hAnsi="Arial Narrow"/>
                <w:smallCaps/>
                <w:lang w:val="it-IT"/>
              </w:rPr>
              <w:t>.</w:t>
            </w:r>
          </w:p>
        </w:tc>
      </w:tr>
    </w:tbl>
    <w:p w:rsidR="00796DD4" w:rsidRDefault="00796DD4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796DD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96DD4" w:rsidRDefault="00796DD4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Esperienza lavorativa</w:t>
            </w:r>
          </w:p>
        </w:tc>
      </w:tr>
    </w:tbl>
    <w:p w:rsidR="00796DD4" w:rsidRDefault="00796DD4">
      <w:pPr>
        <w:pStyle w:val="Aaoeeu"/>
        <w:widowControl/>
        <w:jc w:val="both"/>
        <w:rPr>
          <w:rFonts w:ascii="Arial Narrow" w:hAnsi="Arial Narrow"/>
          <w:lang w:val="it-IT"/>
        </w:rPr>
      </w:pPr>
      <w:r>
        <w:rPr>
          <w:rFonts w:ascii="Arial Narrow" w:hAnsi="Arial Narrow"/>
          <w:b/>
          <w:lang w:val="it-IT"/>
        </w:rPr>
        <w:tab/>
      </w: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796DD4" w:rsidTr="009A46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96DD4" w:rsidRDefault="00796DD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="00BB7F76"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96DD4" w:rsidRDefault="00796DD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96DD4" w:rsidRDefault="00BB7F76" w:rsidP="00ED5B50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1 </w:t>
            </w:r>
            <w:r w:rsidR="00ED5B50">
              <w:rPr>
                <w:rFonts w:ascii="Arial Narrow" w:hAnsi="Arial Narrow"/>
                <w:i w:val="0"/>
                <w:sz w:val="20"/>
                <w:lang w:val="it-IT"/>
              </w:rPr>
              <w:t>novembre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2011</w:t>
            </w:r>
            <w:r w:rsidR="00A57CAA">
              <w:rPr>
                <w:rFonts w:ascii="Arial Narrow" w:hAnsi="Arial Narrow"/>
                <w:i w:val="0"/>
                <w:sz w:val="20"/>
                <w:lang w:val="it-IT"/>
              </w:rPr>
              <w:t xml:space="preserve"> </w:t>
            </w:r>
            <w:r w:rsidR="00B55D6C">
              <w:rPr>
                <w:rFonts w:ascii="Arial Narrow" w:hAnsi="Arial Narrow"/>
                <w:i w:val="0"/>
                <w:sz w:val="20"/>
                <w:lang w:val="it-IT"/>
              </w:rPr>
              <w:t>–</w:t>
            </w:r>
            <w:r w:rsidR="00A57CAA">
              <w:rPr>
                <w:rFonts w:ascii="Arial Narrow" w:hAnsi="Arial Narrow"/>
                <w:i w:val="0"/>
                <w:sz w:val="20"/>
                <w:lang w:val="it-IT"/>
              </w:rPr>
              <w:t xml:space="preserve"> oggi</w:t>
            </w:r>
            <w:r w:rsidR="00B55D6C">
              <w:rPr>
                <w:rFonts w:ascii="Arial Narrow" w:hAnsi="Arial Narrow"/>
                <w:i w:val="0"/>
                <w:sz w:val="20"/>
                <w:lang w:val="it-IT"/>
              </w:rPr>
              <w:t>.</w:t>
            </w:r>
          </w:p>
        </w:tc>
      </w:tr>
      <w:tr w:rsidR="00796DD4" w:rsidTr="009A46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96DD4" w:rsidRDefault="00796DD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96DD4" w:rsidRDefault="00796DD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96DD4" w:rsidRDefault="00BB7F76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Fondazione IRCCS “Istituto Nazionale Tumori” di Milano</w:t>
            </w:r>
            <w:r w:rsidR="00B55D6C">
              <w:rPr>
                <w:rFonts w:ascii="Arial Narrow" w:hAnsi="Arial Narrow"/>
                <w:i w:val="0"/>
                <w:sz w:val="20"/>
                <w:lang w:val="it-IT"/>
              </w:rPr>
              <w:t>.</w:t>
            </w:r>
          </w:p>
        </w:tc>
      </w:tr>
      <w:tr w:rsidR="00796DD4" w:rsidTr="009A46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96DD4" w:rsidRDefault="00796DD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96DD4" w:rsidRDefault="00796DD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96DD4" w:rsidRDefault="00BB7F76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Sanitario</w:t>
            </w:r>
            <w:r w:rsidR="00B55D6C">
              <w:rPr>
                <w:rFonts w:ascii="Arial Narrow" w:hAnsi="Arial Narrow"/>
                <w:i w:val="0"/>
                <w:sz w:val="20"/>
                <w:lang w:val="it-IT"/>
              </w:rPr>
              <w:t>.</w:t>
            </w:r>
          </w:p>
        </w:tc>
      </w:tr>
      <w:tr w:rsidR="00796DD4" w:rsidTr="009A46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96DD4" w:rsidRDefault="00796DD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96DD4" w:rsidRDefault="00796DD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96DD4" w:rsidRDefault="00BB7F76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Dirigente Psicologo (prima fascia)</w:t>
            </w:r>
            <w:r w:rsidR="00CE6A51">
              <w:rPr>
                <w:rFonts w:ascii="Arial Narrow" w:hAnsi="Arial Narrow"/>
                <w:i w:val="0"/>
                <w:sz w:val="20"/>
                <w:lang w:val="it-IT"/>
              </w:rPr>
              <w:t xml:space="preserve"> con contratto a tempo </w:t>
            </w:r>
            <w:r w:rsidR="00ED5B50">
              <w:rPr>
                <w:rFonts w:ascii="Arial Narrow" w:hAnsi="Arial Narrow"/>
                <w:i w:val="0"/>
                <w:sz w:val="20"/>
                <w:lang w:val="it-IT"/>
              </w:rPr>
              <w:t>in</w:t>
            </w:r>
            <w:r w:rsidR="00CE6A51">
              <w:rPr>
                <w:rFonts w:ascii="Arial Narrow" w:hAnsi="Arial Narrow"/>
                <w:i w:val="0"/>
                <w:sz w:val="20"/>
                <w:lang w:val="it-IT"/>
              </w:rPr>
              <w:t>determinato</w:t>
            </w:r>
            <w:r w:rsidR="00EA2BF5">
              <w:rPr>
                <w:rFonts w:ascii="Arial Narrow" w:hAnsi="Arial Narrow"/>
                <w:i w:val="0"/>
                <w:sz w:val="20"/>
                <w:lang w:val="it-IT"/>
              </w:rPr>
              <w:t>.</w:t>
            </w:r>
          </w:p>
        </w:tc>
      </w:tr>
      <w:tr w:rsidR="00796DD4" w:rsidTr="009A46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96DD4" w:rsidRDefault="00796DD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96DD4" w:rsidRDefault="00796DD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96DD4" w:rsidRDefault="002F263B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Attività clinica, di ricerca e formativa.</w:t>
            </w:r>
          </w:p>
          <w:p w:rsidR="00ED5B50" w:rsidRDefault="00ED5B50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BB7F76" w:rsidTr="009A46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B7F76" w:rsidRDefault="00BB7F76" w:rsidP="00796DD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B7F76" w:rsidRDefault="00BB7F76" w:rsidP="00796DD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B7F76" w:rsidRDefault="00CE6A51" w:rsidP="00796DD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1 febbraio 2008 – </w:t>
            </w:r>
            <w:r w:rsidR="009A4698" w:rsidRPr="009A4698">
              <w:rPr>
                <w:rFonts w:ascii="Arial Narrow" w:hAnsi="Arial Narrow"/>
                <w:i w:val="0"/>
                <w:sz w:val="20"/>
                <w:lang w:val="it-IT"/>
              </w:rPr>
              <w:t>31 ottobre 2011</w:t>
            </w:r>
            <w:r w:rsidR="00B55D6C">
              <w:rPr>
                <w:rFonts w:ascii="Arial Narrow" w:hAnsi="Arial Narrow"/>
                <w:i w:val="0"/>
                <w:sz w:val="20"/>
                <w:lang w:val="it-IT"/>
              </w:rPr>
              <w:t>.</w:t>
            </w:r>
          </w:p>
        </w:tc>
      </w:tr>
      <w:tr w:rsidR="00BB7F76" w:rsidTr="009A46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B7F76" w:rsidRDefault="00BB7F76" w:rsidP="00796DD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B7F76" w:rsidRDefault="00BB7F76" w:rsidP="00796DD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B7F76" w:rsidRDefault="00BB7F76" w:rsidP="00796DD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Fondazione IRCCS “Istituto Nazionale Tumori” di Milano</w:t>
            </w:r>
            <w:r w:rsidR="00B55D6C">
              <w:rPr>
                <w:rFonts w:ascii="Arial Narrow" w:hAnsi="Arial Narrow"/>
                <w:i w:val="0"/>
                <w:sz w:val="20"/>
                <w:lang w:val="it-IT"/>
              </w:rPr>
              <w:t>.</w:t>
            </w:r>
          </w:p>
        </w:tc>
      </w:tr>
      <w:tr w:rsidR="00BB7F76" w:rsidTr="009A46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B7F76" w:rsidRDefault="00BB7F76" w:rsidP="00796DD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B7F76" w:rsidRDefault="00BB7F76" w:rsidP="00796DD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B7F76" w:rsidRDefault="00BB7F76" w:rsidP="00796DD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Sanitario</w:t>
            </w:r>
            <w:r w:rsidR="00B55D6C">
              <w:rPr>
                <w:rFonts w:ascii="Arial Narrow" w:hAnsi="Arial Narrow"/>
                <w:i w:val="0"/>
                <w:sz w:val="20"/>
                <w:lang w:val="it-IT"/>
              </w:rPr>
              <w:t>.</w:t>
            </w:r>
          </w:p>
        </w:tc>
      </w:tr>
      <w:tr w:rsidR="00BB7F76" w:rsidTr="009A46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B7F76" w:rsidRDefault="00BB7F76" w:rsidP="00796DD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B7F76" w:rsidRDefault="00BB7F76" w:rsidP="00796DD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B7F76" w:rsidRDefault="00CE6A51" w:rsidP="00796DD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Dirigente Psicologo (prima fascia) con contratto a tempo determinato</w:t>
            </w:r>
            <w:r w:rsidR="00EA2BF5">
              <w:rPr>
                <w:rFonts w:ascii="Arial Narrow" w:hAnsi="Arial Narrow"/>
                <w:i w:val="0"/>
                <w:sz w:val="20"/>
                <w:lang w:val="it-IT"/>
              </w:rPr>
              <w:t>.</w:t>
            </w:r>
          </w:p>
        </w:tc>
      </w:tr>
      <w:tr w:rsidR="00BB7F76" w:rsidTr="009A46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B7F76" w:rsidRDefault="00BB7F76" w:rsidP="00796DD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B7F76" w:rsidRDefault="00BB7F76" w:rsidP="00796DD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B7F76" w:rsidRDefault="002F263B" w:rsidP="00796DD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Attività clinica, di ricerca e formativa.</w:t>
            </w:r>
          </w:p>
        </w:tc>
      </w:tr>
    </w:tbl>
    <w:p w:rsidR="00796DD4" w:rsidRDefault="00796DD4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BB7F76" w:rsidTr="009A46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B7F76" w:rsidRDefault="00BB7F76" w:rsidP="00796DD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B7F76" w:rsidRDefault="00BB7F76" w:rsidP="00796DD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B7F76" w:rsidRDefault="00CE6A51" w:rsidP="00796DD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8 giugno 2006 – </w:t>
            </w:r>
            <w:r w:rsidR="009A4698" w:rsidRPr="009A4698">
              <w:rPr>
                <w:rFonts w:ascii="Arial Narrow" w:hAnsi="Arial Narrow"/>
                <w:i w:val="0"/>
                <w:sz w:val="20"/>
                <w:lang w:val="it-IT"/>
              </w:rPr>
              <w:t>14 dicembre 2007</w:t>
            </w:r>
            <w:r w:rsidR="00B55D6C">
              <w:rPr>
                <w:rFonts w:ascii="Arial Narrow" w:hAnsi="Arial Narrow"/>
                <w:i w:val="0"/>
                <w:sz w:val="20"/>
                <w:lang w:val="it-IT"/>
              </w:rPr>
              <w:t>.</w:t>
            </w:r>
            <w:r w:rsidR="00BB7F76">
              <w:rPr>
                <w:rFonts w:ascii="Arial Narrow" w:hAnsi="Arial Narrow"/>
                <w:i w:val="0"/>
                <w:sz w:val="20"/>
                <w:lang w:val="it-IT"/>
              </w:rPr>
              <w:t xml:space="preserve"> </w:t>
            </w:r>
          </w:p>
        </w:tc>
      </w:tr>
      <w:tr w:rsidR="00BB7F76" w:rsidTr="009A46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B7F76" w:rsidRDefault="00BB7F76" w:rsidP="00796DD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B7F76" w:rsidRDefault="00BB7F76" w:rsidP="00796DD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B7F76" w:rsidRDefault="00BB7F76" w:rsidP="00796DD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Fondazione IRCCS “Istituto Nazionale Tumori” di Milano</w:t>
            </w:r>
            <w:r w:rsidR="00B55D6C">
              <w:rPr>
                <w:rFonts w:ascii="Arial Narrow" w:hAnsi="Arial Narrow"/>
                <w:i w:val="0"/>
                <w:sz w:val="20"/>
                <w:lang w:val="it-IT"/>
              </w:rPr>
              <w:t>.</w:t>
            </w:r>
          </w:p>
        </w:tc>
      </w:tr>
      <w:tr w:rsidR="00BB7F76" w:rsidTr="009A46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B7F76" w:rsidRDefault="00BB7F76" w:rsidP="00796DD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B7F76" w:rsidRDefault="00BB7F76" w:rsidP="00796DD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B7F76" w:rsidRDefault="00BB7F76" w:rsidP="00796DD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Sanitario</w:t>
            </w:r>
            <w:r w:rsidR="00B55D6C">
              <w:rPr>
                <w:rFonts w:ascii="Arial Narrow" w:hAnsi="Arial Narrow"/>
                <w:i w:val="0"/>
                <w:sz w:val="20"/>
                <w:lang w:val="it-IT"/>
              </w:rPr>
              <w:t>.</w:t>
            </w:r>
          </w:p>
        </w:tc>
      </w:tr>
      <w:tr w:rsidR="00BB7F76" w:rsidTr="009A46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B7F76" w:rsidRDefault="00BB7F76" w:rsidP="00796DD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B7F76" w:rsidRDefault="00BB7F76" w:rsidP="00796DD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B7F76" w:rsidRDefault="00CE6A51" w:rsidP="00796DD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Borsa di studio</w:t>
            </w:r>
            <w:r w:rsidR="00B55D6C">
              <w:rPr>
                <w:rFonts w:ascii="Arial Narrow" w:hAnsi="Arial Narrow"/>
                <w:i w:val="0"/>
                <w:sz w:val="20"/>
                <w:lang w:val="it-IT"/>
              </w:rPr>
              <w:t>.</w:t>
            </w:r>
          </w:p>
        </w:tc>
      </w:tr>
      <w:tr w:rsidR="00BB7F76" w:rsidTr="009A46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B7F76" w:rsidRDefault="00BB7F76" w:rsidP="00796DD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B7F76" w:rsidRDefault="00BB7F76" w:rsidP="00796DD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B7F76" w:rsidRPr="00CE6A51" w:rsidRDefault="00CE6A51" w:rsidP="00796DD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CE6A51">
              <w:rPr>
                <w:rFonts w:ascii="Arial Narrow" w:hAnsi="Arial Narrow"/>
                <w:i w:val="0"/>
                <w:sz w:val="20"/>
                <w:lang w:val="it-IT"/>
              </w:rPr>
              <w:t>"Valutazione delle principali variabili psicologiche come indicatori di adattamento all'esperienza di malattia"</w:t>
            </w:r>
            <w:r w:rsidR="00EA2BF5">
              <w:rPr>
                <w:rFonts w:ascii="Arial Narrow" w:hAnsi="Arial Narrow"/>
                <w:i w:val="0"/>
                <w:sz w:val="20"/>
                <w:lang w:val="it-IT"/>
              </w:rPr>
              <w:t>.</w:t>
            </w:r>
          </w:p>
        </w:tc>
      </w:tr>
    </w:tbl>
    <w:p w:rsidR="00723856" w:rsidRDefault="00723856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BB7F76" w:rsidTr="00A5570E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B7F76" w:rsidRDefault="00BB7F76" w:rsidP="00796DD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B7F76" w:rsidRDefault="00BB7F76" w:rsidP="00796DD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B7F76" w:rsidRDefault="00CE6A51" w:rsidP="00796DD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6 giugno 2005 – 5 giugno 2006</w:t>
            </w:r>
            <w:r w:rsidR="00B55D6C">
              <w:rPr>
                <w:rFonts w:ascii="Arial Narrow" w:hAnsi="Arial Narrow"/>
                <w:i w:val="0"/>
                <w:sz w:val="20"/>
                <w:lang w:val="it-IT"/>
              </w:rPr>
              <w:t>.</w:t>
            </w:r>
          </w:p>
        </w:tc>
      </w:tr>
      <w:tr w:rsidR="00BB7F76" w:rsidTr="00A5570E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B7F76" w:rsidRDefault="00BB7F76" w:rsidP="00796DD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B7F76" w:rsidRDefault="00BB7F76" w:rsidP="00796DD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B7F76" w:rsidRDefault="00BB7F76" w:rsidP="00796DD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Fondazione IRCCS “Istituto Nazionale Tumori” di Milano</w:t>
            </w:r>
            <w:r w:rsidR="00B55D6C">
              <w:rPr>
                <w:rFonts w:ascii="Arial Narrow" w:hAnsi="Arial Narrow"/>
                <w:i w:val="0"/>
                <w:sz w:val="20"/>
                <w:lang w:val="it-IT"/>
              </w:rPr>
              <w:t>.</w:t>
            </w:r>
          </w:p>
        </w:tc>
      </w:tr>
      <w:tr w:rsidR="00BB7F76" w:rsidTr="00A5570E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B7F76" w:rsidRDefault="00BB7F76" w:rsidP="00796DD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B7F76" w:rsidRDefault="00BB7F76" w:rsidP="00796DD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B7F76" w:rsidRDefault="00BB7F76" w:rsidP="00796DD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Sanitario</w:t>
            </w:r>
            <w:r w:rsidR="00B55D6C">
              <w:rPr>
                <w:rFonts w:ascii="Arial Narrow" w:hAnsi="Arial Narrow"/>
                <w:i w:val="0"/>
                <w:sz w:val="20"/>
                <w:lang w:val="it-IT"/>
              </w:rPr>
              <w:t>.</w:t>
            </w:r>
          </w:p>
        </w:tc>
      </w:tr>
      <w:tr w:rsidR="00BB7F76" w:rsidTr="00A5570E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B7F76" w:rsidRDefault="00BB7F76" w:rsidP="00796DD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B7F76" w:rsidRDefault="00BB7F76" w:rsidP="00796DD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B7F76" w:rsidRDefault="00CE6A51" w:rsidP="00796DD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Borsa di studio</w:t>
            </w:r>
            <w:r w:rsidR="00B55D6C">
              <w:rPr>
                <w:rFonts w:ascii="Arial Narrow" w:hAnsi="Arial Narrow"/>
                <w:i w:val="0"/>
                <w:sz w:val="20"/>
                <w:lang w:val="it-IT"/>
              </w:rPr>
              <w:t>.</w:t>
            </w:r>
          </w:p>
        </w:tc>
      </w:tr>
      <w:tr w:rsidR="00BB7F76" w:rsidTr="00A5570E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B7F76" w:rsidRDefault="00BB7F76" w:rsidP="00796DD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B7F76" w:rsidRDefault="00BB7F76" w:rsidP="00796DD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B7F76" w:rsidRPr="00CE6A51" w:rsidRDefault="00CE6A51" w:rsidP="00796DD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CE6A51">
              <w:rPr>
                <w:rFonts w:ascii="Arial Narrow" w:hAnsi="Arial Narrow"/>
                <w:i w:val="0"/>
                <w:sz w:val="20"/>
                <w:lang w:val="it-IT"/>
              </w:rPr>
              <w:t>"Valutazione della condizione psicosociale dei pazienti candidati e sottoposti a trapianto di fegato e realizzazione di interventi di supporto psicologico per pazienti e familiari"</w:t>
            </w:r>
            <w:r w:rsidR="00EA2BF5">
              <w:rPr>
                <w:rFonts w:ascii="Arial Narrow" w:hAnsi="Arial Narrow"/>
                <w:i w:val="0"/>
                <w:sz w:val="20"/>
                <w:lang w:val="it-IT"/>
              </w:rPr>
              <w:t>.</w:t>
            </w:r>
          </w:p>
        </w:tc>
      </w:tr>
    </w:tbl>
    <w:p w:rsidR="00BB7F76" w:rsidRDefault="00BB7F76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CE6A51" w:rsidTr="00796DD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E6A51" w:rsidRDefault="00CE6A51" w:rsidP="00796DD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E6A51" w:rsidRDefault="00CE6A51" w:rsidP="00796DD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E6A51" w:rsidRDefault="00CE6A51" w:rsidP="00796DD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1 giugno 2004 – 31 maggio 2005</w:t>
            </w:r>
            <w:r w:rsidR="00B55D6C">
              <w:rPr>
                <w:rFonts w:ascii="Arial Narrow" w:hAnsi="Arial Narrow"/>
                <w:i w:val="0"/>
                <w:sz w:val="20"/>
                <w:lang w:val="it-IT"/>
              </w:rPr>
              <w:t>.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</w:t>
            </w:r>
          </w:p>
        </w:tc>
      </w:tr>
      <w:tr w:rsidR="00CE6A51" w:rsidTr="00796DD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E6A51" w:rsidRDefault="00CE6A51" w:rsidP="00796DD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E6A51" w:rsidRDefault="00CE6A51" w:rsidP="00796DD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E6A51" w:rsidRDefault="00CE6A51" w:rsidP="00796DD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Fondazione IRCCS “Istituto Nazionale Tumori” di Milano</w:t>
            </w:r>
            <w:r w:rsidR="00B55D6C">
              <w:rPr>
                <w:rFonts w:ascii="Arial Narrow" w:hAnsi="Arial Narrow"/>
                <w:i w:val="0"/>
                <w:sz w:val="20"/>
                <w:lang w:val="it-IT"/>
              </w:rPr>
              <w:t>.</w:t>
            </w:r>
          </w:p>
        </w:tc>
      </w:tr>
      <w:tr w:rsidR="00CE6A51" w:rsidTr="00796DD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E6A51" w:rsidRDefault="00CE6A51" w:rsidP="00796DD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E6A51" w:rsidRDefault="00CE6A51" w:rsidP="00796DD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E6A51" w:rsidRDefault="00CE6A51" w:rsidP="00796DD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Sanitario</w:t>
            </w:r>
            <w:r w:rsidR="00B55D6C">
              <w:rPr>
                <w:rFonts w:ascii="Arial Narrow" w:hAnsi="Arial Narrow"/>
                <w:i w:val="0"/>
                <w:sz w:val="20"/>
                <w:lang w:val="it-IT"/>
              </w:rPr>
              <w:t>.</w:t>
            </w:r>
          </w:p>
        </w:tc>
      </w:tr>
      <w:tr w:rsidR="00CE6A51" w:rsidTr="00796DD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E6A51" w:rsidRDefault="00CE6A51" w:rsidP="00796DD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lastRenderedPageBreak/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E6A51" w:rsidRDefault="00CE6A51" w:rsidP="00796DD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E6A51" w:rsidRDefault="00CE6A51" w:rsidP="00796DD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Borsa di studio</w:t>
            </w:r>
            <w:r w:rsidR="00B55D6C">
              <w:rPr>
                <w:rFonts w:ascii="Arial Narrow" w:hAnsi="Arial Narrow"/>
                <w:i w:val="0"/>
                <w:sz w:val="20"/>
                <w:lang w:val="it-IT"/>
              </w:rPr>
              <w:t>.</w:t>
            </w:r>
          </w:p>
        </w:tc>
      </w:tr>
      <w:tr w:rsidR="00CE6A51" w:rsidTr="00796DD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E6A51" w:rsidRDefault="00CE6A51" w:rsidP="00796DD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E6A51" w:rsidRDefault="00CE6A51" w:rsidP="00796DD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E6A51" w:rsidRPr="00DE660F" w:rsidRDefault="00DE660F" w:rsidP="00796DD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DE660F">
              <w:rPr>
                <w:rFonts w:ascii="Arial Narrow" w:hAnsi="Arial Narrow"/>
                <w:i w:val="0"/>
                <w:sz w:val="20"/>
                <w:lang w:val="it-IT"/>
              </w:rPr>
              <w:t>"Ricerca psiconcologica ed intervento clinico-psicologico in pazienti sottoposti a trapianto di fegato"</w:t>
            </w:r>
            <w:r w:rsidR="00EA2BF5">
              <w:rPr>
                <w:rFonts w:ascii="Arial Narrow" w:hAnsi="Arial Narrow"/>
                <w:i w:val="0"/>
                <w:sz w:val="20"/>
                <w:lang w:val="it-IT"/>
              </w:rPr>
              <w:t>.</w:t>
            </w:r>
          </w:p>
        </w:tc>
      </w:tr>
    </w:tbl>
    <w:p w:rsidR="00CE6A51" w:rsidRDefault="00CE6A51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CE6A51" w:rsidTr="00796DD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E6A51" w:rsidRDefault="00CE6A51" w:rsidP="00796DD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E6A51" w:rsidRDefault="00CE6A51" w:rsidP="00796DD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E6A51" w:rsidRDefault="00DE660F" w:rsidP="00796DD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1 giugno 2002 – 31 maggio 2004</w:t>
            </w:r>
            <w:r w:rsidR="00B55D6C">
              <w:rPr>
                <w:rFonts w:ascii="Arial Narrow" w:hAnsi="Arial Narrow"/>
                <w:i w:val="0"/>
                <w:sz w:val="20"/>
                <w:lang w:val="it-IT"/>
              </w:rPr>
              <w:t>.</w:t>
            </w:r>
            <w:r w:rsidR="00CE6A51">
              <w:rPr>
                <w:rFonts w:ascii="Arial Narrow" w:hAnsi="Arial Narrow"/>
                <w:i w:val="0"/>
                <w:sz w:val="20"/>
                <w:lang w:val="it-IT"/>
              </w:rPr>
              <w:t xml:space="preserve"> </w:t>
            </w:r>
          </w:p>
        </w:tc>
      </w:tr>
      <w:tr w:rsidR="00CE6A51" w:rsidTr="00796DD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E6A51" w:rsidRDefault="00CE6A51" w:rsidP="00796DD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E6A51" w:rsidRDefault="00CE6A51" w:rsidP="00796DD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E6A51" w:rsidRDefault="00CE6A51" w:rsidP="00796DD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Fondazione IRCCS “Istituto Nazionale Tumori” di Milano</w:t>
            </w:r>
            <w:r w:rsidR="00B55D6C">
              <w:rPr>
                <w:rFonts w:ascii="Arial Narrow" w:hAnsi="Arial Narrow"/>
                <w:i w:val="0"/>
                <w:sz w:val="20"/>
                <w:lang w:val="it-IT"/>
              </w:rPr>
              <w:t>.</w:t>
            </w:r>
          </w:p>
        </w:tc>
      </w:tr>
      <w:tr w:rsidR="00CE6A51" w:rsidTr="00796DD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E6A51" w:rsidRDefault="00CE6A51" w:rsidP="00796DD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E6A51" w:rsidRDefault="00CE6A51" w:rsidP="00796DD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E6A51" w:rsidRDefault="00CE6A51" w:rsidP="00796DD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Sanitario</w:t>
            </w:r>
            <w:r w:rsidR="00B55D6C">
              <w:rPr>
                <w:rFonts w:ascii="Arial Narrow" w:hAnsi="Arial Narrow"/>
                <w:i w:val="0"/>
                <w:sz w:val="20"/>
                <w:lang w:val="it-IT"/>
              </w:rPr>
              <w:t>.</w:t>
            </w:r>
          </w:p>
        </w:tc>
      </w:tr>
      <w:tr w:rsidR="00CE6A51" w:rsidTr="00796DD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E6A51" w:rsidRDefault="00CE6A51" w:rsidP="00796DD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E6A51" w:rsidRDefault="00CE6A51" w:rsidP="00796DD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E6A51" w:rsidRDefault="00DE660F" w:rsidP="00796DD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Borsa di studio</w:t>
            </w:r>
            <w:r w:rsidR="00B55D6C">
              <w:rPr>
                <w:rFonts w:ascii="Arial Narrow" w:hAnsi="Arial Narrow"/>
                <w:i w:val="0"/>
                <w:sz w:val="20"/>
                <w:lang w:val="it-IT"/>
              </w:rPr>
              <w:t>.</w:t>
            </w:r>
          </w:p>
        </w:tc>
      </w:tr>
      <w:tr w:rsidR="00CE6A51" w:rsidTr="00796DD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E6A51" w:rsidRDefault="00CE6A51" w:rsidP="00796DD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E6A51" w:rsidRDefault="00CE6A51" w:rsidP="00796DD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E6A51" w:rsidRPr="00DE660F" w:rsidRDefault="00DE660F" w:rsidP="00796DD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DE660F">
              <w:rPr>
                <w:rFonts w:ascii="Arial Narrow" w:hAnsi="Arial Narrow"/>
                <w:i w:val="0"/>
                <w:sz w:val="20"/>
                <w:lang w:val="it-IT"/>
              </w:rPr>
              <w:t>"Interventi di supporto psicologico a pazienti sottoposti a trapianto di fegato e ai loro familiari con particolare attenzione alle problematiche postoperatorie (disturbi dispercettivi) e al processo di adattamento psicologico successivo al trapianto"</w:t>
            </w:r>
            <w:r w:rsidR="00EA2BF5">
              <w:rPr>
                <w:rFonts w:ascii="Arial Narrow" w:hAnsi="Arial Narrow"/>
                <w:i w:val="0"/>
                <w:sz w:val="20"/>
                <w:lang w:val="it-IT"/>
              </w:rPr>
              <w:t>.</w:t>
            </w:r>
          </w:p>
        </w:tc>
      </w:tr>
    </w:tbl>
    <w:p w:rsidR="00CE6A51" w:rsidRDefault="00CE6A51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CE6A51" w:rsidTr="00796DD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E6A51" w:rsidRDefault="00CE6A51" w:rsidP="00796DD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E6A51" w:rsidRDefault="00CE6A51" w:rsidP="00796DD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E6A51" w:rsidRDefault="00DE660F" w:rsidP="00796DD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1 giugno 2001 – 31 maggio 2002</w:t>
            </w:r>
            <w:r w:rsidR="00B55D6C">
              <w:rPr>
                <w:rFonts w:ascii="Arial Narrow" w:hAnsi="Arial Narrow"/>
                <w:i w:val="0"/>
                <w:sz w:val="20"/>
                <w:lang w:val="it-IT"/>
              </w:rPr>
              <w:t>.</w:t>
            </w:r>
            <w:r w:rsidR="00CE6A51">
              <w:rPr>
                <w:rFonts w:ascii="Arial Narrow" w:hAnsi="Arial Narrow"/>
                <w:i w:val="0"/>
                <w:sz w:val="20"/>
                <w:lang w:val="it-IT"/>
              </w:rPr>
              <w:t xml:space="preserve"> </w:t>
            </w:r>
          </w:p>
        </w:tc>
      </w:tr>
      <w:tr w:rsidR="00CE6A51" w:rsidTr="00796DD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E6A51" w:rsidRDefault="00CE6A51" w:rsidP="00796DD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E6A51" w:rsidRDefault="00CE6A51" w:rsidP="00796DD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E6A51" w:rsidRDefault="00CE6A51" w:rsidP="00796DD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Fondazione IRCCS “Istituto Nazionale Tumori” di Milano</w:t>
            </w:r>
            <w:r w:rsidR="00B55D6C">
              <w:rPr>
                <w:rFonts w:ascii="Arial Narrow" w:hAnsi="Arial Narrow"/>
                <w:i w:val="0"/>
                <w:sz w:val="20"/>
                <w:lang w:val="it-IT"/>
              </w:rPr>
              <w:t>.</w:t>
            </w:r>
          </w:p>
        </w:tc>
      </w:tr>
      <w:tr w:rsidR="00CE6A51" w:rsidTr="00796DD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E6A51" w:rsidRDefault="00CE6A51" w:rsidP="00796DD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E6A51" w:rsidRDefault="00CE6A51" w:rsidP="00796DD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E6A51" w:rsidRDefault="00CE6A51" w:rsidP="00796DD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Sanitario</w:t>
            </w:r>
            <w:r w:rsidR="00B55D6C">
              <w:rPr>
                <w:rFonts w:ascii="Arial Narrow" w:hAnsi="Arial Narrow"/>
                <w:i w:val="0"/>
                <w:sz w:val="20"/>
                <w:lang w:val="it-IT"/>
              </w:rPr>
              <w:t>.</w:t>
            </w:r>
          </w:p>
        </w:tc>
      </w:tr>
      <w:tr w:rsidR="00CE6A51" w:rsidTr="00796DD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E6A51" w:rsidRDefault="00CE6A51" w:rsidP="00796DD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E6A51" w:rsidRDefault="00CE6A51" w:rsidP="00796DD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E6A51" w:rsidRDefault="00DE660F" w:rsidP="00796DD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Borsa di studio</w:t>
            </w:r>
            <w:r w:rsidR="00B55D6C">
              <w:rPr>
                <w:rFonts w:ascii="Arial Narrow" w:hAnsi="Arial Narrow"/>
                <w:i w:val="0"/>
                <w:sz w:val="20"/>
                <w:lang w:val="it-IT"/>
              </w:rPr>
              <w:t>.</w:t>
            </w:r>
          </w:p>
        </w:tc>
      </w:tr>
      <w:tr w:rsidR="00CE6A51" w:rsidTr="00796DD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E6A51" w:rsidRDefault="00CE6A51" w:rsidP="00796DD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E6A51" w:rsidRDefault="00CE6A51" w:rsidP="00796DD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E6A51" w:rsidRDefault="00DE660F" w:rsidP="00796DD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DE660F">
              <w:rPr>
                <w:rFonts w:ascii="Arial Narrow" w:hAnsi="Arial Narrow"/>
                <w:i w:val="0"/>
                <w:sz w:val="20"/>
                <w:lang w:val="it-IT"/>
              </w:rPr>
              <w:t>"Analisi della condizione psicologica e sociale dei pazienti candidati e sottoposti a trapianto di fegato. Valutazione della qualità di vita; Realizzazione di interventi di supporto a pazienti e familiari; Realizzazione di un manuale informativo per pazienti e familiari"</w:t>
            </w:r>
            <w:r w:rsidR="00EA2BF5">
              <w:rPr>
                <w:rFonts w:ascii="Arial Narrow" w:hAnsi="Arial Narrow"/>
                <w:i w:val="0"/>
                <w:sz w:val="20"/>
                <w:lang w:val="it-IT"/>
              </w:rPr>
              <w:t>.</w:t>
            </w:r>
          </w:p>
        </w:tc>
      </w:tr>
    </w:tbl>
    <w:p w:rsidR="00DE660F" w:rsidRDefault="00DE660F" w:rsidP="00DE660F">
      <w:pPr>
        <w:pStyle w:val="Aeeaoaeaa1"/>
        <w:widowControl/>
        <w:jc w:val="left"/>
        <w:rPr>
          <w:rFonts w:ascii="Arial Narrow" w:hAnsi="Arial Narrow"/>
          <w:b w:val="0"/>
          <w:lang w:val="it-IT"/>
        </w:rPr>
      </w:pPr>
    </w:p>
    <w:p w:rsidR="008256C1" w:rsidRPr="008256C1" w:rsidRDefault="008256C1" w:rsidP="008256C1">
      <w:pPr>
        <w:pStyle w:val="Aaoeeu"/>
        <w:rPr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DE660F" w:rsidTr="00796DD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DE660F" w:rsidRDefault="00DE660F" w:rsidP="00796DD4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Altre esperienze professionali</w:t>
            </w:r>
          </w:p>
        </w:tc>
      </w:tr>
    </w:tbl>
    <w:p w:rsidR="00DE660F" w:rsidRDefault="00DE660F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pPr w:leftFromText="141" w:rightFromText="141" w:vertAnchor="text" w:horzAnchor="margin" w:tblpY="37"/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F5681D" w:rsidTr="00F5681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F5681D" w:rsidRDefault="00F5681D" w:rsidP="00F5681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5681D" w:rsidRDefault="00F5681D" w:rsidP="00F5681D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F5681D" w:rsidRDefault="00F5681D" w:rsidP="00F5681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Marzo 2002 </w:t>
            </w:r>
            <w:r w:rsidR="00B55D6C">
              <w:rPr>
                <w:rFonts w:ascii="Arial Narrow" w:hAnsi="Arial Narrow"/>
                <w:i w:val="0"/>
                <w:sz w:val="20"/>
                <w:lang w:val="it-IT"/>
              </w:rPr>
              <w:t>–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oggi</w:t>
            </w:r>
            <w:r w:rsidR="00B55D6C">
              <w:rPr>
                <w:rFonts w:ascii="Arial Narrow" w:hAnsi="Arial Narrow"/>
                <w:i w:val="0"/>
                <w:sz w:val="20"/>
                <w:lang w:val="it-IT"/>
              </w:rPr>
              <w:t>.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</w:t>
            </w:r>
          </w:p>
        </w:tc>
      </w:tr>
      <w:tr w:rsidR="00F5681D" w:rsidTr="00F5681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F5681D" w:rsidRDefault="00F5681D" w:rsidP="00F5681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5681D" w:rsidRDefault="00F5681D" w:rsidP="00F5681D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F5681D" w:rsidRDefault="00F5681D" w:rsidP="00F5681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Scuola di Formazione Psicologica in ambito Oncologico - Fondazione IRCCS “Istituto Nazionale Tumori” di Milano</w:t>
            </w:r>
            <w:r w:rsidR="00B55D6C">
              <w:rPr>
                <w:rFonts w:ascii="Arial Narrow" w:hAnsi="Arial Narrow"/>
                <w:i w:val="0"/>
                <w:sz w:val="20"/>
                <w:lang w:val="it-IT"/>
              </w:rPr>
              <w:t>.</w:t>
            </w:r>
          </w:p>
        </w:tc>
      </w:tr>
      <w:tr w:rsidR="00F5681D" w:rsidTr="00F5681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F5681D" w:rsidRDefault="00F5681D" w:rsidP="00F5681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5681D" w:rsidRDefault="00F5681D" w:rsidP="00F5681D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F5681D" w:rsidRDefault="00F5681D" w:rsidP="00F5681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Formazione</w:t>
            </w:r>
            <w:r w:rsidR="00B55D6C">
              <w:rPr>
                <w:rFonts w:ascii="Arial Narrow" w:hAnsi="Arial Narrow"/>
                <w:i w:val="0"/>
                <w:sz w:val="20"/>
                <w:lang w:val="it-IT"/>
              </w:rPr>
              <w:t>.</w:t>
            </w:r>
          </w:p>
        </w:tc>
      </w:tr>
      <w:tr w:rsidR="00F5681D" w:rsidTr="00F5681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F5681D" w:rsidRDefault="00F5681D" w:rsidP="00F5681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5681D" w:rsidRDefault="00F5681D" w:rsidP="00F5681D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F5681D" w:rsidRDefault="00F5681D" w:rsidP="00F5681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Socio e membro del Consiglio Direttivo</w:t>
            </w:r>
            <w:r w:rsidR="00B55D6C">
              <w:rPr>
                <w:rFonts w:ascii="Arial Narrow" w:hAnsi="Arial Narrow"/>
                <w:i w:val="0"/>
                <w:sz w:val="20"/>
                <w:lang w:val="it-IT"/>
              </w:rPr>
              <w:t>.</w:t>
            </w:r>
          </w:p>
        </w:tc>
      </w:tr>
      <w:tr w:rsidR="00F5681D" w:rsidTr="00F5681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F5681D" w:rsidRDefault="00F5681D" w:rsidP="00F5681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5681D" w:rsidRDefault="00F5681D" w:rsidP="00F5681D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F5681D" w:rsidRDefault="00F5681D" w:rsidP="00FA0D1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Organizzazione iniziative </w:t>
            </w:r>
            <w:r w:rsidR="00AB1773">
              <w:rPr>
                <w:rFonts w:ascii="Arial Narrow" w:hAnsi="Arial Narrow"/>
                <w:i w:val="0"/>
                <w:sz w:val="20"/>
                <w:lang w:val="it-IT"/>
              </w:rPr>
              <w:t xml:space="preserve">formative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ed attività di docenza.</w:t>
            </w:r>
          </w:p>
        </w:tc>
      </w:tr>
    </w:tbl>
    <w:p w:rsidR="00F5681D" w:rsidRDefault="00F5681D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CE6A51" w:rsidTr="009C618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E6A51" w:rsidRDefault="00CE6A51" w:rsidP="00796DD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E6A51" w:rsidRDefault="00CE6A51" w:rsidP="00796DD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E6A51" w:rsidRDefault="00A57CAA" w:rsidP="00796DD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Giugno 2000 – Settembre 2009</w:t>
            </w:r>
            <w:r w:rsidR="00B55D6C">
              <w:rPr>
                <w:rFonts w:ascii="Arial Narrow" w:hAnsi="Arial Narrow"/>
                <w:i w:val="0"/>
                <w:sz w:val="20"/>
                <w:lang w:val="it-IT"/>
              </w:rPr>
              <w:t>.</w:t>
            </w:r>
          </w:p>
        </w:tc>
      </w:tr>
      <w:tr w:rsidR="00CE6A51" w:rsidTr="009C618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E6A51" w:rsidRDefault="00CE6A51" w:rsidP="00796DD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E6A51" w:rsidRDefault="00CE6A51" w:rsidP="00796DD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E6A51" w:rsidRDefault="00A57CAA" w:rsidP="00796DD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Lega Italiana per </w:t>
            </w:r>
            <w:smartTag w:uri="urn:schemas-microsoft-com:office:smarttags" w:element="PersonName">
              <w:smartTagPr>
                <w:attr w:name="ProductID" w:val="la Lotta Contro"/>
              </w:smartTagPr>
              <w:smartTag w:uri="urn:schemas-microsoft-com:office:smarttags" w:element="PersonName">
                <w:smartTagPr>
                  <w:attr w:name="ProductID" w:val="la Lotta"/>
                </w:smartTagPr>
                <w:r>
                  <w:rPr>
                    <w:rFonts w:ascii="Arial Narrow" w:hAnsi="Arial Narrow"/>
                    <w:i w:val="0"/>
                    <w:sz w:val="20"/>
                    <w:lang w:val="it-IT"/>
                  </w:rPr>
                  <w:t>la Lotta</w:t>
                </w:r>
              </w:smartTag>
              <w:r>
                <w:rPr>
                  <w:rFonts w:ascii="Arial Narrow" w:hAnsi="Arial Narrow"/>
                  <w:i w:val="0"/>
                  <w:sz w:val="20"/>
                  <w:lang w:val="it-IT"/>
                </w:rPr>
                <w:t xml:space="preserve"> Contro</w:t>
              </w:r>
            </w:smartTag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i Tumori (Sezione di Milano)</w:t>
            </w:r>
            <w:r w:rsidR="00B55D6C">
              <w:rPr>
                <w:rFonts w:ascii="Arial Narrow" w:hAnsi="Arial Narrow"/>
                <w:i w:val="0"/>
                <w:sz w:val="20"/>
                <w:lang w:val="it-IT"/>
              </w:rPr>
              <w:t>.</w:t>
            </w:r>
          </w:p>
        </w:tc>
      </w:tr>
      <w:tr w:rsidR="00CE6A51" w:rsidTr="009C618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E6A51" w:rsidRDefault="00CE6A51" w:rsidP="00796DD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E6A51" w:rsidRDefault="00CE6A51" w:rsidP="00796DD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E6A51" w:rsidRDefault="00596F69" w:rsidP="00796DD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Prevenzione e Promozione della Salute</w:t>
            </w:r>
            <w:r w:rsidR="00EA2BF5">
              <w:rPr>
                <w:rFonts w:ascii="Arial Narrow" w:hAnsi="Arial Narrow"/>
                <w:i w:val="0"/>
                <w:sz w:val="20"/>
                <w:lang w:val="it-IT"/>
              </w:rPr>
              <w:t>.</w:t>
            </w:r>
          </w:p>
        </w:tc>
      </w:tr>
      <w:tr w:rsidR="00CE6A51" w:rsidTr="009C618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E6A51" w:rsidRDefault="00CE6A51" w:rsidP="00796DD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E6A51" w:rsidRDefault="00CE6A51" w:rsidP="00796DD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E6A51" w:rsidRDefault="00A57CAA" w:rsidP="00796DD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Consulenza</w:t>
            </w:r>
            <w:r w:rsidR="00B55D6C">
              <w:rPr>
                <w:rFonts w:ascii="Arial Narrow" w:hAnsi="Arial Narrow"/>
                <w:i w:val="0"/>
                <w:sz w:val="20"/>
                <w:lang w:val="it-IT"/>
              </w:rPr>
              <w:t>.</w:t>
            </w:r>
          </w:p>
        </w:tc>
      </w:tr>
      <w:tr w:rsidR="00CE6A51" w:rsidTr="009C618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E6A51" w:rsidRDefault="00CE6A51" w:rsidP="00796DD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E6A51" w:rsidRDefault="00CE6A51" w:rsidP="00796DD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E6A51" w:rsidRPr="00A57CAA" w:rsidRDefault="00A57CAA" w:rsidP="00796DD4">
            <w:pPr>
              <w:pStyle w:val="OiaeaeiYiio2"/>
              <w:widowControl/>
              <w:spacing w:before="20" w:after="20"/>
              <w:jc w:val="left"/>
              <w:rPr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A</w:t>
            </w:r>
            <w:r w:rsidRPr="00A57CAA">
              <w:rPr>
                <w:rFonts w:ascii="Arial Narrow" w:hAnsi="Arial Narrow"/>
                <w:i w:val="0"/>
                <w:sz w:val="20"/>
                <w:lang w:val="it-IT"/>
              </w:rPr>
              <w:t>ttività di selezione degli aspiranti collaboratori e volontari ospedalieri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.</w:t>
            </w:r>
            <w:r w:rsidR="00AB1773">
              <w:rPr>
                <w:rFonts w:ascii="Arial Narrow" w:hAnsi="Arial Narrow"/>
                <w:i w:val="0"/>
                <w:sz w:val="20"/>
                <w:lang w:val="it-IT"/>
              </w:rPr>
              <w:t xml:space="preserve"> Attività di supervisione ai gruppi di volontari. Saltuarie docenze.</w:t>
            </w:r>
          </w:p>
        </w:tc>
      </w:tr>
    </w:tbl>
    <w:p w:rsidR="00723856" w:rsidRDefault="00723856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A57CAA" w:rsidTr="0072385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57CAA" w:rsidRDefault="00A57CAA" w:rsidP="00796DD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57CAA" w:rsidRDefault="00A57CAA" w:rsidP="00796DD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57CAA" w:rsidRDefault="00A57CAA" w:rsidP="00796DD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Novembre 2003 – </w:t>
            </w:r>
            <w:proofErr w:type="gramStart"/>
            <w:r>
              <w:rPr>
                <w:rFonts w:ascii="Arial Narrow" w:hAnsi="Arial Narrow"/>
                <w:i w:val="0"/>
                <w:sz w:val="20"/>
                <w:lang w:val="it-IT"/>
              </w:rPr>
              <w:t>Novembre</w:t>
            </w:r>
            <w:proofErr w:type="gram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2005</w:t>
            </w:r>
            <w:r w:rsidR="00B55D6C">
              <w:rPr>
                <w:rFonts w:ascii="Arial Narrow" w:hAnsi="Arial Narrow"/>
                <w:i w:val="0"/>
                <w:sz w:val="20"/>
                <w:lang w:val="it-IT"/>
              </w:rPr>
              <w:t>.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</w:t>
            </w:r>
          </w:p>
        </w:tc>
      </w:tr>
      <w:tr w:rsidR="00A57CAA" w:rsidTr="0072385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57CAA" w:rsidRDefault="00A57CAA" w:rsidP="00796DD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57CAA" w:rsidRDefault="00A57CAA" w:rsidP="00796DD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57CAA" w:rsidRDefault="00A57CAA" w:rsidP="00796DD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Associazione per </w:t>
            </w:r>
            <w:smartTag w:uri="urn:schemas-microsoft-com:office:smarttags" w:element="PersonName">
              <w:smartTagPr>
                <w:attr w:name="ProductID" w:val="la Ricerca Oncologica"/>
              </w:smartTagPr>
              <w:smartTag w:uri="urn:schemas-microsoft-com:office:smarttags" w:element="PersonName">
                <w:smartTagPr>
                  <w:attr w:name="ProductID" w:val="la Ricerca"/>
                </w:smartTagPr>
                <w:r>
                  <w:rPr>
                    <w:rFonts w:ascii="Arial Narrow" w:hAnsi="Arial Narrow"/>
                    <w:i w:val="0"/>
                    <w:sz w:val="20"/>
                    <w:lang w:val="it-IT"/>
                  </w:rPr>
                  <w:t>la Ricerca</w:t>
                </w:r>
              </w:smartTag>
              <w:r>
                <w:rPr>
                  <w:rFonts w:ascii="Arial Narrow" w:hAnsi="Arial Narrow"/>
                  <w:i w:val="0"/>
                  <w:sz w:val="20"/>
                  <w:lang w:val="it-IT"/>
                </w:rPr>
                <w:t xml:space="preserve"> Oncologica</w:t>
              </w:r>
            </w:smartTag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Multidisciplinare</w:t>
            </w:r>
            <w:r w:rsidR="00B55D6C">
              <w:rPr>
                <w:rFonts w:ascii="Arial Narrow" w:hAnsi="Arial Narrow"/>
                <w:i w:val="0"/>
                <w:sz w:val="20"/>
                <w:lang w:val="it-IT"/>
              </w:rPr>
              <w:t>.</w:t>
            </w:r>
          </w:p>
        </w:tc>
      </w:tr>
      <w:tr w:rsidR="00A57CAA" w:rsidTr="0072385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57CAA" w:rsidRDefault="00A57CAA" w:rsidP="00796DD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57CAA" w:rsidRDefault="00A57CAA" w:rsidP="00796DD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57CAA" w:rsidRDefault="00A57CAA" w:rsidP="00796DD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Sanitario</w:t>
            </w:r>
            <w:r w:rsidR="00B55D6C">
              <w:rPr>
                <w:rFonts w:ascii="Arial Narrow" w:hAnsi="Arial Narrow"/>
                <w:i w:val="0"/>
                <w:sz w:val="20"/>
                <w:lang w:val="it-IT"/>
              </w:rPr>
              <w:t>.</w:t>
            </w:r>
          </w:p>
        </w:tc>
      </w:tr>
      <w:tr w:rsidR="00A57CAA" w:rsidTr="0072385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57CAA" w:rsidRDefault="00A57CAA" w:rsidP="00796DD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57CAA" w:rsidRDefault="00A57CAA" w:rsidP="00796DD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57CAA" w:rsidRDefault="00A57CAA" w:rsidP="00796DD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Consulenza</w:t>
            </w:r>
            <w:r w:rsidR="00B55D6C">
              <w:rPr>
                <w:rFonts w:ascii="Arial Narrow" w:hAnsi="Arial Narrow"/>
                <w:i w:val="0"/>
                <w:sz w:val="20"/>
                <w:lang w:val="it-IT"/>
              </w:rPr>
              <w:t>.</w:t>
            </w:r>
          </w:p>
        </w:tc>
      </w:tr>
      <w:tr w:rsidR="00A57CAA" w:rsidTr="0072385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57CAA" w:rsidRDefault="00A57CAA" w:rsidP="00796DD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57CAA" w:rsidRDefault="00A57CAA" w:rsidP="00796DD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57CAA" w:rsidRDefault="00A57CAA" w:rsidP="00796DD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Partecipazione a</w:t>
            </w:r>
            <w:r w:rsidRPr="00A57CAA">
              <w:rPr>
                <w:rFonts w:ascii="Arial Narrow" w:hAnsi="Arial Narrow"/>
                <w:i w:val="0"/>
                <w:sz w:val="20"/>
                <w:lang w:val="it-IT"/>
              </w:rPr>
              <w:t xml:space="preserve">l progetto di intervento psicologico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“</w:t>
            </w:r>
            <w:r w:rsidRPr="00A57CAA">
              <w:rPr>
                <w:rFonts w:ascii="Arial Narrow" w:hAnsi="Arial Narrow"/>
                <w:i w:val="0"/>
                <w:sz w:val="20"/>
                <w:lang w:val="it-IT"/>
              </w:rPr>
              <w:t>Per un sentire condiviso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”</w:t>
            </w:r>
            <w:r w:rsidRPr="00A57CAA">
              <w:rPr>
                <w:rFonts w:ascii="Arial Narrow" w:hAnsi="Arial Narrow"/>
                <w:i w:val="0"/>
                <w:sz w:val="20"/>
                <w:lang w:val="it-IT"/>
              </w:rPr>
              <w:t xml:space="preserve"> rivolto a pazienti con tumo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re prostatico seguiti presso </w:t>
            </w:r>
            <w:smartTag w:uri="urn:schemas-microsoft-com:office:smarttags" w:element="PersonName">
              <w:smartTagPr>
                <w:attr w:name="ProductID" w:val="la Fondazione IRCCS"/>
              </w:smartTagPr>
              <w:r>
                <w:rPr>
                  <w:rFonts w:ascii="Arial Narrow" w:hAnsi="Arial Narrow"/>
                  <w:i w:val="0"/>
                  <w:sz w:val="20"/>
                  <w:lang w:val="it-IT"/>
                </w:rPr>
                <w:t>la Fondazione IRCCS</w:t>
              </w:r>
            </w:smartTag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“Istituto Nazionale Tumori” di Milano</w:t>
            </w:r>
            <w:r w:rsidRPr="00A57CAA">
              <w:rPr>
                <w:rFonts w:ascii="Arial Narrow" w:hAnsi="Arial Narrow"/>
                <w:i w:val="0"/>
                <w:sz w:val="20"/>
                <w:lang w:val="it-IT"/>
              </w:rPr>
              <w:t>.</w:t>
            </w:r>
          </w:p>
        </w:tc>
      </w:tr>
    </w:tbl>
    <w:p w:rsidR="00A57CAA" w:rsidRDefault="00A57CAA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F263B" w:rsidTr="00796DD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F263B" w:rsidRDefault="002F263B" w:rsidP="00796DD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F263B" w:rsidRDefault="002F263B" w:rsidP="00796DD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F263B" w:rsidRDefault="002F263B" w:rsidP="00796DD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Gennaio 2004 – </w:t>
            </w:r>
            <w:proofErr w:type="gramStart"/>
            <w:r>
              <w:rPr>
                <w:rFonts w:ascii="Arial Narrow" w:hAnsi="Arial Narrow"/>
                <w:i w:val="0"/>
                <w:sz w:val="20"/>
                <w:lang w:val="it-IT"/>
              </w:rPr>
              <w:t>Dicembre</w:t>
            </w:r>
            <w:proofErr w:type="gram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2005</w:t>
            </w:r>
            <w:r w:rsidR="00B55D6C">
              <w:rPr>
                <w:rFonts w:ascii="Arial Narrow" w:hAnsi="Arial Narrow"/>
                <w:i w:val="0"/>
                <w:sz w:val="20"/>
                <w:lang w:val="it-IT"/>
              </w:rPr>
              <w:t>.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</w:t>
            </w:r>
          </w:p>
        </w:tc>
      </w:tr>
      <w:tr w:rsidR="002F263B" w:rsidTr="00796DD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F263B" w:rsidRDefault="002F263B" w:rsidP="00796DD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F263B" w:rsidRDefault="002F263B" w:rsidP="00796DD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F263B" w:rsidRDefault="00D25C70" w:rsidP="00796DD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Unità Operativa Neurologia II (Neuroncologia) - </w:t>
            </w:r>
            <w:r w:rsidR="002F263B">
              <w:rPr>
                <w:rFonts w:ascii="Arial Narrow" w:hAnsi="Arial Narrow"/>
                <w:i w:val="0"/>
                <w:sz w:val="20"/>
                <w:lang w:val="it-IT"/>
              </w:rPr>
              <w:t>Istituto Nazionale Neurologico “Carlo Besta”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di Milano</w:t>
            </w:r>
            <w:r w:rsidR="00B55D6C">
              <w:rPr>
                <w:rFonts w:ascii="Arial Narrow" w:hAnsi="Arial Narrow"/>
                <w:i w:val="0"/>
                <w:sz w:val="20"/>
                <w:lang w:val="it-IT"/>
              </w:rPr>
              <w:t>.</w:t>
            </w:r>
          </w:p>
        </w:tc>
      </w:tr>
      <w:tr w:rsidR="002F263B" w:rsidTr="00796DD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F263B" w:rsidRDefault="002F263B" w:rsidP="00796DD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F263B" w:rsidRDefault="002F263B" w:rsidP="00796DD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F263B" w:rsidRDefault="002F263B" w:rsidP="00796DD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Sanitario</w:t>
            </w:r>
            <w:r w:rsidR="00B55D6C">
              <w:rPr>
                <w:rFonts w:ascii="Arial Narrow" w:hAnsi="Arial Narrow"/>
                <w:i w:val="0"/>
                <w:sz w:val="20"/>
                <w:lang w:val="it-IT"/>
              </w:rPr>
              <w:t>.</w:t>
            </w:r>
          </w:p>
        </w:tc>
      </w:tr>
      <w:tr w:rsidR="002F263B" w:rsidTr="00796DD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F263B" w:rsidRDefault="002F263B" w:rsidP="00796DD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F263B" w:rsidRDefault="002F263B" w:rsidP="00796DD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F263B" w:rsidRDefault="002F263B" w:rsidP="00796DD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Tirocinio di specialità</w:t>
            </w:r>
            <w:r w:rsidR="00B55D6C">
              <w:rPr>
                <w:rFonts w:ascii="Arial Narrow" w:hAnsi="Arial Narrow"/>
                <w:i w:val="0"/>
                <w:sz w:val="20"/>
                <w:lang w:val="it-IT"/>
              </w:rPr>
              <w:t>.</w:t>
            </w:r>
          </w:p>
        </w:tc>
      </w:tr>
      <w:tr w:rsidR="002F263B" w:rsidTr="00796DD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F263B" w:rsidRDefault="002F263B" w:rsidP="00796DD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F263B" w:rsidRDefault="002F263B" w:rsidP="00796DD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F263B" w:rsidRDefault="002F263B" w:rsidP="00796DD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Attività clinica.</w:t>
            </w:r>
          </w:p>
        </w:tc>
      </w:tr>
    </w:tbl>
    <w:p w:rsidR="002F263B" w:rsidRDefault="002F263B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F263B" w:rsidTr="00796DD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F263B" w:rsidRDefault="002F263B" w:rsidP="00796DD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F263B" w:rsidRDefault="002F263B" w:rsidP="00796DD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F263B" w:rsidRDefault="002F263B" w:rsidP="00796DD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Gennaio 2002 – Dicembre 2003</w:t>
            </w:r>
            <w:r w:rsidR="00B55D6C">
              <w:rPr>
                <w:rFonts w:ascii="Arial Narrow" w:hAnsi="Arial Narrow"/>
                <w:i w:val="0"/>
                <w:sz w:val="20"/>
                <w:lang w:val="it-IT"/>
              </w:rPr>
              <w:t>.</w:t>
            </w:r>
          </w:p>
        </w:tc>
      </w:tr>
      <w:tr w:rsidR="002F263B" w:rsidTr="00796DD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F263B" w:rsidRDefault="002F263B" w:rsidP="00796DD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lastRenderedPageBreak/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F263B" w:rsidRDefault="002F263B" w:rsidP="00796DD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F263B" w:rsidRDefault="00D25C70" w:rsidP="00796DD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Unità Operativa di Psicologia - </w:t>
            </w:r>
            <w:r w:rsidR="002F263B">
              <w:rPr>
                <w:rFonts w:ascii="Arial Narrow" w:hAnsi="Arial Narrow"/>
                <w:i w:val="0"/>
                <w:sz w:val="20"/>
                <w:lang w:val="it-IT"/>
              </w:rPr>
              <w:t>Fondazione IRCCS “Istituto Nazionale Tumori” di Milano</w:t>
            </w:r>
            <w:r w:rsidR="00B55D6C">
              <w:rPr>
                <w:rFonts w:ascii="Arial Narrow" w:hAnsi="Arial Narrow"/>
                <w:i w:val="0"/>
                <w:sz w:val="20"/>
                <w:lang w:val="it-IT"/>
              </w:rPr>
              <w:t>.</w:t>
            </w:r>
          </w:p>
        </w:tc>
      </w:tr>
      <w:tr w:rsidR="002F263B" w:rsidTr="00796DD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F263B" w:rsidRDefault="002F263B" w:rsidP="00796DD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F263B" w:rsidRDefault="002F263B" w:rsidP="00796DD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F263B" w:rsidRDefault="002F263B" w:rsidP="00796DD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Sanitario</w:t>
            </w:r>
            <w:r w:rsidR="00B55D6C">
              <w:rPr>
                <w:rFonts w:ascii="Arial Narrow" w:hAnsi="Arial Narrow"/>
                <w:i w:val="0"/>
                <w:sz w:val="20"/>
                <w:lang w:val="it-IT"/>
              </w:rPr>
              <w:t>.</w:t>
            </w:r>
          </w:p>
        </w:tc>
      </w:tr>
      <w:tr w:rsidR="002F263B" w:rsidTr="00796DD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F263B" w:rsidRDefault="002F263B" w:rsidP="00796DD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F263B" w:rsidRDefault="002F263B" w:rsidP="00796DD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F263B" w:rsidRDefault="00D25C70" w:rsidP="00796DD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Tirocinio di Specialità</w:t>
            </w:r>
            <w:r w:rsidR="00EA2BF5">
              <w:rPr>
                <w:rFonts w:ascii="Arial Narrow" w:hAnsi="Arial Narrow"/>
                <w:i w:val="0"/>
                <w:sz w:val="20"/>
                <w:lang w:val="it-IT"/>
              </w:rPr>
              <w:t>.</w:t>
            </w:r>
          </w:p>
        </w:tc>
      </w:tr>
      <w:tr w:rsidR="002F263B" w:rsidTr="00796DD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F263B" w:rsidRDefault="002F263B" w:rsidP="00796DD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F263B" w:rsidRDefault="002F263B" w:rsidP="00796DD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F263B" w:rsidRDefault="00D25C70" w:rsidP="00796DD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Attività clinica.</w:t>
            </w:r>
          </w:p>
        </w:tc>
      </w:tr>
    </w:tbl>
    <w:p w:rsidR="002F263B" w:rsidRDefault="002F263B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D572C5" w:rsidTr="00E50D5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D572C5" w:rsidRDefault="00D572C5" w:rsidP="00E50D5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D572C5" w:rsidRDefault="00D572C5" w:rsidP="00E50D5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D572C5" w:rsidRDefault="00D572C5" w:rsidP="00E50D5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Settembre 2000 – </w:t>
            </w:r>
            <w:proofErr w:type="gramStart"/>
            <w:r>
              <w:rPr>
                <w:rFonts w:ascii="Arial Narrow" w:hAnsi="Arial Narrow"/>
                <w:i w:val="0"/>
                <w:sz w:val="20"/>
                <w:lang w:val="it-IT"/>
              </w:rPr>
              <w:t>Marzo</w:t>
            </w:r>
            <w:proofErr w:type="gram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2001. </w:t>
            </w:r>
          </w:p>
        </w:tc>
      </w:tr>
      <w:tr w:rsidR="00D572C5" w:rsidTr="00E50D5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D572C5" w:rsidRDefault="00D572C5" w:rsidP="00E50D5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D572C5" w:rsidRDefault="00D572C5" w:rsidP="00E50D5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D572C5" w:rsidRPr="00D572C5" w:rsidRDefault="00D572C5" w:rsidP="00E50D5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D572C5">
              <w:rPr>
                <w:rFonts w:ascii="Arial Narrow" w:hAnsi="Arial Narrow"/>
                <w:i w:val="0"/>
                <w:sz w:val="20"/>
                <w:lang w:val="it-IT"/>
              </w:rPr>
              <w:t xml:space="preserve">Associazione Francesco Vozza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– </w:t>
            </w:r>
            <w:r w:rsidRPr="00D572C5">
              <w:rPr>
                <w:rFonts w:ascii="Arial Narrow" w:hAnsi="Arial Narrow"/>
                <w:i w:val="0"/>
                <w:sz w:val="20"/>
                <w:lang w:val="it-IT"/>
              </w:rPr>
              <w:t>Ospedale Fatebenefratelli di Milano</w:t>
            </w:r>
          </w:p>
        </w:tc>
      </w:tr>
      <w:tr w:rsidR="00D572C5" w:rsidTr="00E50D5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D572C5" w:rsidRDefault="00D572C5" w:rsidP="00E50D5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D572C5" w:rsidRDefault="00D572C5" w:rsidP="00E50D5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D572C5" w:rsidRDefault="00D572C5" w:rsidP="00E50D5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Volontariato in ambito sanitario.</w:t>
            </w:r>
          </w:p>
        </w:tc>
      </w:tr>
      <w:tr w:rsidR="00D572C5" w:rsidTr="00E50D5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D572C5" w:rsidRDefault="00D572C5" w:rsidP="00E50D5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D572C5" w:rsidRDefault="00D572C5" w:rsidP="00E50D5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D572C5" w:rsidRDefault="00D572C5" w:rsidP="00E50D5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Consulenza.</w:t>
            </w:r>
          </w:p>
        </w:tc>
      </w:tr>
      <w:tr w:rsidR="00D572C5" w:rsidTr="00E50D5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D572C5" w:rsidRDefault="00D572C5" w:rsidP="00E50D5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D572C5" w:rsidRDefault="00D572C5" w:rsidP="00E50D5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D572C5" w:rsidRDefault="00D572C5" w:rsidP="00E50D5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Psicologo responsabile della selezione dei volontari ospedalieri.</w:t>
            </w:r>
          </w:p>
        </w:tc>
      </w:tr>
    </w:tbl>
    <w:p w:rsidR="00D572C5" w:rsidRDefault="00D572C5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F263B" w:rsidTr="00796DD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F263B" w:rsidRDefault="002F263B" w:rsidP="00796DD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F263B" w:rsidRDefault="002F263B" w:rsidP="00796DD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F263B" w:rsidRDefault="00D25C70" w:rsidP="00796DD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Settembre 200</w:t>
            </w:r>
            <w:r w:rsidR="002F263B">
              <w:rPr>
                <w:rFonts w:ascii="Arial Narrow" w:hAnsi="Arial Narrow"/>
                <w:i w:val="0"/>
                <w:sz w:val="20"/>
                <w:lang w:val="it-IT"/>
              </w:rPr>
              <w:t xml:space="preserve">0 – </w:t>
            </w:r>
            <w:proofErr w:type="gramStart"/>
            <w:r>
              <w:rPr>
                <w:rFonts w:ascii="Arial Narrow" w:hAnsi="Arial Narrow"/>
                <w:i w:val="0"/>
                <w:sz w:val="20"/>
                <w:lang w:val="it-IT"/>
              </w:rPr>
              <w:t>Marzo</w:t>
            </w:r>
            <w:proofErr w:type="gram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2001</w:t>
            </w:r>
            <w:r w:rsidR="00B55D6C">
              <w:rPr>
                <w:rFonts w:ascii="Arial Narrow" w:hAnsi="Arial Narrow"/>
                <w:i w:val="0"/>
                <w:sz w:val="20"/>
                <w:lang w:val="it-IT"/>
              </w:rPr>
              <w:t>.</w:t>
            </w:r>
            <w:r w:rsidR="002F263B">
              <w:rPr>
                <w:rFonts w:ascii="Arial Narrow" w:hAnsi="Arial Narrow"/>
                <w:i w:val="0"/>
                <w:sz w:val="20"/>
                <w:lang w:val="it-IT"/>
              </w:rPr>
              <w:t xml:space="preserve"> </w:t>
            </w:r>
          </w:p>
        </w:tc>
      </w:tr>
      <w:tr w:rsidR="002F263B" w:rsidTr="00796DD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F263B" w:rsidRDefault="002F263B" w:rsidP="00796DD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F263B" w:rsidRDefault="002F263B" w:rsidP="00796DD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F263B" w:rsidRDefault="00D25C70" w:rsidP="00796DD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Divisione di Neurologia dello Sviluppo - Istituto Nazionale Neurologico “Carlo Besta” di Milano</w:t>
            </w:r>
            <w:r w:rsidR="00B55D6C">
              <w:rPr>
                <w:rFonts w:ascii="Arial Narrow" w:hAnsi="Arial Narrow"/>
                <w:i w:val="0"/>
                <w:sz w:val="20"/>
                <w:lang w:val="it-IT"/>
              </w:rPr>
              <w:t>.</w:t>
            </w:r>
          </w:p>
        </w:tc>
      </w:tr>
      <w:tr w:rsidR="002F263B" w:rsidTr="00796DD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F263B" w:rsidRDefault="002F263B" w:rsidP="00796DD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F263B" w:rsidRDefault="002F263B" w:rsidP="00796DD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F263B" w:rsidRDefault="002F263B" w:rsidP="00796DD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Sanitario</w:t>
            </w:r>
            <w:r w:rsidR="00B55D6C">
              <w:rPr>
                <w:rFonts w:ascii="Arial Narrow" w:hAnsi="Arial Narrow"/>
                <w:i w:val="0"/>
                <w:sz w:val="20"/>
                <w:lang w:val="it-IT"/>
              </w:rPr>
              <w:t>.</w:t>
            </w:r>
          </w:p>
        </w:tc>
      </w:tr>
      <w:tr w:rsidR="002F263B" w:rsidTr="00796DD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F263B" w:rsidRDefault="002F263B" w:rsidP="00796DD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F263B" w:rsidRDefault="002F263B" w:rsidP="00796DD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F263B" w:rsidRDefault="00D25C70" w:rsidP="00796DD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Tirocinio post-laurea</w:t>
            </w:r>
            <w:r w:rsidR="00EA2BF5">
              <w:rPr>
                <w:rFonts w:ascii="Arial Narrow" w:hAnsi="Arial Narrow"/>
                <w:i w:val="0"/>
                <w:sz w:val="20"/>
                <w:lang w:val="it-IT"/>
              </w:rPr>
              <w:t>.</w:t>
            </w:r>
          </w:p>
        </w:tc>
      </w:tr>
      <w:tr w:rsidR="002F263B" w:rsidTr="00796DD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F263B" w:rsidRDefault="002F263B" w:rsidP="00796DD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F263B" w:rsidRDefault="002F263B" w:rsidP="00796DD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F263B" w:rsidRDefault="009277D7" w:rsidP="00796DD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Attività clinica riabilitativa rivolta a soggetti pediatrici affetti da PCI</w:t>
            </w:r>
            <w:r w:rsidR="00D25C70">
              <w:rPr>
                <w:rFonts w:ascii="Arial Narrow" w:hAnsi="Arial Narrow"/>
                <w:i w:val="0"/>
                <w:sz w:val="20"/>
                <w:lang w:val="it-IT"/>
              </w:rPr>
              <w:t>.</w:t>
            </w:r>
          </w:p>
        </w:tc>
      </w:tr>
    </w:tbl>
    <w:p w:rsidR="002F263B" w:rsidRDefault="002F263B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F263B" w:rsidTr="00796DD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F263B" w:rsidRDefault="002F263B" w:rsidP="00796DD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F263B" w:rsidRDefault="002F263B" w:rsidP="00796DD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F263B" w:rsidRDefault="007D3CEE" w:rsidP="00796DD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Marzo</w:t>
            </w:r>
            <w:r w:rsidR="002F263B">
              <w:rPr>
                <w:rFonts w:ascii="Arial Narrow" w:hAnsi="Arial Narrow"/>
                <w:i w:val="0"/>
                <w:sz w:val="20"/>
                <w:lang w:val="it-IT"/>
              </w:rPr>
              <w:t xml:space="preserve"> 200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0</w:t>
            </w:r>
            <w:r w:rsidR="002F263B">
              <w:rPr>
                <w:rFonts w:ascii="Arial Narrow" w:hAnsi="Arial Narrow"/>
                <w:i w:val="0"/>
                <w:sz w:val="20"/>
                <w:lang w:val="it-IT"/>
              </w:rPr>
              <w:t xml:space="preserve"> –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Settembre 2000</w:t>
            </w:r>
            <w:r w:rsidR="00B55D6C">
              <w:rPr>
                <w:rFonts w:ascii="Arial Narrow" w:hAnsi="Arial Narrow"/>
                <w:i w:val="0"/>
                <w:sz w:val="20"/>
                <w:lang w:val="it-IT"/>
              </w:rPr>
              <w:t>.</w:t>
            </w:r>
          </w:p>
        </w:tc>
      </w:tr>
      <w:tr w:rsidR="002F263B" w:rsidTr="00796DD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F263B" w:rsidRDefault="002F263B" w:rsidP="00796DD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F263B" w:rsidRDefault="002F263B" w:rsidP="00796DD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F263B" w:rsidRDefault="007D3CEE" w:rsidP="00796DD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Unità Operativa di Psicologia - Fondazione IRCCS “Istituto Nazionale Tumori” di Milano</w:t>
            </w:r>
            <w:r w:rsidR="00B55D6C">
              <w:rPr>
                <w:rFonts w:ascii="Arial Narrow" w:hAnsi="Arial Narrow"/>
                <w:i w:val="0"/>
                <w:sz w:val="20"/>
                <w:lang w:val="it-IT"/>
              </w:rPr>
              <w:t>.</w:t>
            </w:r>
          </w:p>
        </w:tc>
      </w:tr>
      <w:tr w:rsidR="002F263B" w:rsidTr="00796DD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F263B" w:rsidRDefault="002F263B" w:rsidP="00796DD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F263B" w:rsidRDefault="002F263B" w:rsidP="00796DD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F263B" w:rsidRDefault="002F263B" w:rsidP="00796DD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Sanitario</w:t>
            </w:r>
            <w:r w:rsidR="00B55D6C">
              <w:rPr>
                <w:rFonts w:ascii="Arial Narrow" w:hAnsi="Arial Narrow"/>
                <w:i w:val="0"/>
                <w:sz w:val="20"/>
                <w:lang w:val="it-IT"/>
              </w:rPr>
              <w:t>.</w:t>
            </w:r>
          </w:p>
        </w:tc>
      </w:tr>
      <w:tr w:rsidR="002F263B" w:rsidTr="00796DD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F263B" w:rsidRDefault="002F263B" w:rsidP="00796DD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F263B" w:rsidRDefault="002F263B" w:rsidP="00796DD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F263B" w:rsidRDefault="007D3CEE" w:rsidP="00796DD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Tirocinio post-laurea</w:t>
            </w:r>
            <w:r w:rsidR="00EA2BF5">
              <w:rPr>
                <w:rFonts w:ascii="Arial Narrow" w:hAnsi="Arial Narrow"/>
                <w:i w:val="0"/>
                <w:sz w:val="20"/>
                <w:lang w:val="it-IT"/>
              </w:rPr>
              <w:t>.</w:t>
            </w:r>
          </w:p>
        </w:tc>
      </w:tr>
      <w:tr w:rsidR="002F263B" w:rsidTr="00796DD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F263B" w:rsidRDefault="002F263B" w:rsidP="00796DD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F263B" w:rsidRDefault="002F263B" w:rsidP="00796DD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F263B" w:rsidRDefault="007D3CEE" w:rsidP="00796DD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Attività clinica e di ricerca</w:t>
            </w:r>
            <w:r w:rsidR="002F263B" w:rsidRPr="00A57CAA">
              <w:rPr>
                <w:rFonts w:ascii="Arial Narrow" w:hAnsi="Arial Narrow"/>
                <w:i w:val="0"/>
                <w:sz w:val="20"/>
                <w:lang w:val="it-IT"/>
              </w:rPr>
              <w:t>.</w:t>
            </w:r>
          </w:p>
        </w:tc>
      </w:tr>
    </w:tbl>
    <w:p w:rsidR="00ED5B50" w:rsidRDefault="00ED5B50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F5681D" w:rsidTr="00FD42BB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03C50" w:rsidRDefault="00103C50" w:rsidP="00796DD4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</w:p>
          <w:p w:rsidR="00F5681D" w:rsidRDefault="00F5681D" w:rsidP="00796DD4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Incarichi </w:t>
            </w:r>
            <w:r w:rsidR="007D3CEE">
              <w:rPr>
                <w:rFonts w:ascii="Arial Narrow" w:hAnsi="Arial Narrow"/>
                <w:smallCaps/>
                <w:sz w:val="24"/>
                <w:lang w:val="it-IT"/>
              </w:rPr>
              <w:t xml:space="preserve">ricoperti </w:t>
            </w:r>
            <w:r>
              <w:rPr>
                <w:rFonts w:ascii="Arial Narrow" w:hAnsi="Arial Narrow"/>
                <w:smallCaps/>
                <w:sz w:val="24"/>
                <w:lang w:val="it-IT"/>
              </w:rPr>
              <w:t>in ambito universitario</w:t>
            </w:r>
          </w:p>
          <w:p w:rsidR="00FD42BB" w:rsidRPr="00FD42BB" w:rsidRDefault="00FD42BB" w:rsidP="00FD42BB">
            <w:pPr>
              <w:pStyle w:val="Aaoeeu"/>
              <w:rPr>
                <w:lang w:val="it-IT"/>
              </w:rPr>
            </w:pPr>
          </w:p>
        </w:tc>
      </w:tr>
      <w:tr w:rsidR="00FD42BB" w:rsidTr="00FD42B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84C3B" w:rsidRPr="00A84C3B" w:rsidRDefault="00FD42BB" w:rsidP="00A84C3B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D42BB" w:rsidRDefault="00FD42BB" w:rsidP="0091442D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FD42BB" w:rsidRDefault="00FD42BB" w:rsidP="00FD42BB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AA 2012/2013 – oggi.</w:t>
            </w:r>
          </w:p>
        </w:tc>
      </w:tr>
      <w:tr w:rsidR="00FD42BB" w:rsidTr="00FD42B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FD42BB" w:rsidRDefault="00FD42BB" w:rsidP="0091442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D42BB" w:rsidRDefault="00FD42BB" w:rsidP="0091442D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FD42BB" w:rsidRDefault="00FD42BB" w:rsidP="0091442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Università degli Studi di Milano – Facoltà Medicina e Chirurgia – Corso di Laurea in Infermieristica.</w:t>
            </w:r>
          </w:p>
        </w:tc>
      </w:tr>
      <w:tr w:rsidR="00FD42BB" w:rsidTr="00FD42B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FD42BB" w:rsidRDefault="00FD42BB" w:rsidP="0091442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D42BB" w:rsidRDefault="00FD42BB" w:rsidP="0091442D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FD42BB" w:rsidRDefault="00FD42BB" w:rsidP="0091442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Università.</w:t>
            </w:r>
          </w:p>
        </w:tc>
      </w:tr>
      <w:tr w:rsidR="00FD42BB" w:rsidTr="00FD42B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FD42BB" w:rsidRDefault="00FD42BB" w:rsidP="0091442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D42BB" w:rsidRDefault="00FD42BB" w:rsidP="0091442D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FD42BB" w:rsidRDefault="00FD42BB" w:rsidP="0091442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Professore a contratto (a titolo gratuito).</w:t>
            </w:r>
          </w:p>
        </w:tc>
      </w:tr>
      <w:tr w:rsidR="00FD42BB" w:rsidRPr="00F5681D" w:rsidTr="00FD42B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FD42BB" w:rsidRDefault="00FD42BB" w:rsidP="0091442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D42BB" w:rsidRDefault="00FD42BB" w:rsidP="0091442D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FD42BB" w:rsidRDefault="00FD42BB" w:rsidP="00FD42BB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I</w:t>
            </w:r>
            <w:r w:rsidRPr="00F5681D">
              <w:rPr>
                <w:rFonts w:ascii="Arial Narrow" w:hAnsi="Arial Narrow"/>
                <w:i w:val="0"/>
                <w:sz w:val="20"/>
                <w:lang w:val="it-IT"/>
              </w:rPr>
              <w:t xml:space="preserve">nsegnamento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Infermieristica nella disabilità neuropsichica</w:t>
            </w:r>
            <w:r w:rsidRPr="00F5681D">
              <w:rPr>
                <w:rFonts w:ascii="Arial Narrow" w:hAnsi="Arial Narrow"/>
                <w:i w:val="0"/>
                <w:sz w:val="20"/>
                <w:lang w:val="it-IT"/>
              </w:rPr>
              <w:t xml:space="preserve">, disciplina Psicologia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Clinica</w:t>
            </w:r>
            <w:r w:rsidR="009A4698">
              <w:rPr>
                <w:rFonts w:ascii="Arial Narrow" w:hAnsi="Arial Narrow"/>
                <w:i w:val="0"/>
                <w:sz w:val="20"/>
                <w:lang w:val="it-IT"/>
              </w:rPr>
              <w:t xml:space="preserve"> (attualmente </w:t>
            </w:r>
            <w:r w:rsidR="00B519BB">
              <w:rPr>
                <w:rFonts w:ascii="Arial Narrow" w:hAnsi="Arial Narrow"/>
                <w:i w:val="0"/>
                <w:sz w:val="20"/>
                <w:lang w:val="it-IT"/>
              </w:rPr>
              <w:t xml:space="preserve">ricopro il ruolo di </w:t>
            </w:r>
            <w:r w:rsidR="009A4698">
              <w:rPr>
                <w:rFonts w:ascii="Arial Narrow" w:hAnsi="Arial Narrow"/>
                <w:i w:val="0"/>
                <w:sz w:val="20"/>
                <w:lang w:val="it-IT"/>
              </w:rPr>
              <w:t xml:space="preserve">Presidente di </w:t>
            </w:r>
            <w:r w:rsidR="00B519BB">
              <w:rPr>
                <w:rFonts w:ascii="Arial Narrow" w:hAnsi="Arial Narrow"/>
                <w:i w:val="0"/>
                <w:sz w:val="20"/>
                <w:lang w:val="it-IT"/>
              </w:rPr>
              <w:t>commissione</w:t>
            </w:r>
            <w:r w:rsidR="009A4698">
              <w:rPr>
                <w:rFonts w:ascii="Arial Narrow" w:hAnsi="Arial Narrow"/>
                <w:i w:val="0"/>
                <w:sz w:val="20"/>
                <w:lang w:val="it-IT"/>
              </w:rPr>
              <w:t>)</w:t>
            </w:r>
            <w:r w:rsidRPr="00F5681D">
              <w:rPr>
                <w:rFonts w:ascii="Arial Narrow" w:hAnsi="Arial Narrow"/>
                <w:i w:val="0"/>
                <w:sz w:val="20"/>
                <w:lang w:val="it-IT"/>
              </w:rPr>
              <w:t>.</w:t>
            </w:r>
          </w:p>
          <w:p w:rsidR="009211D7" w:rsidRPr="00F5681D" w:rsidRDefault="009211D7" w:rsidP="00FD42BB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9211D7" w:rsidTr="009211D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9211D7" w:rsidRPr="009211D7" w:rsidRDefault="009211D7" w:rsidP="009211D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9211D7"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9211D7" w:rsidRPr="009211D7" w:rsidRDefault="009211D7" w:rsidP="009211D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9211D7" w:rsidRDefault="009211D7" w:rsidP="008C4AE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AA 2016/2017 – </w:t>
            </w:r>
            <w:r w:rsidR="008C4AE5">
              <w:rPr>
                <w:rFonts w:ascii="Arial Narrow" w:hAnsi="Arial Narrow"/>
                <w:i w:val="0"/>
                <w:sz w:val="20"/>
                <w:lang w:val="it-IT"/>
              </w:rPr>
              <w:t>2022/23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.</w:t>
            </w:r>
          </w:p>
        </w:tc>
      </w:tr>
      <w:tr w:rsidR="009211D7" w:rsidTr="009211D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9211D7" w:rsidRPr="009211D7" w:rsidRDefault="009211D7" w:rsidP="009211D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9211D7">
              <w:rPr>
                <w:rFonts w:ascii="Arial Narrow" w:hAnsi="Arial Narrow"/>
                <w:i w:val="0"/>
                <w:sz w:val="20"/>
                <w:lang w:val="it-IT"/>
              </w:rPr>
              <w:t>• 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9211D7" w:rsidRPr="009211D7" w:rsidRDefault="009211D7" w:rsidP="009211D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9211D7" w:rsidRDefault="009211D7" w:rsidP="009211D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Università degli Studi di Milano – Facoltà Medicina e Chirurgia – Corso di Laurea in Infermieristica.</w:t>
            </w:r>
          </w:p>
        </w:tc>
      </w:tr>
      <w:tr w:rsidR="009211D7" w:rsidTr="009211D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9211D7" w:rsidRPr="009211D7" w:rsidRDefault="009211D7" w:rsidP="009211D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9211D7">
              <w:rPr>
                <w:rFonts w:ascii="Arial Narrow" w:hAnsi="Arial Narrow"/>
                <w:i w:val="0"/>
                <w:sz w:val="20"/>
                <w:lang w:val="it-IT"/>
              </w:rPr>
              <w:t>• 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9211D7" w:rsidRPr="009211D7" w:rsidRDefault="009211D7" w:rsidP="009211D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9211D7" w:rsidRDefault="009211D7" w:rsidP="009211D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Università.</w:t>
            </w:r>
          </w:p>
        </w:tc>
      </w:tr>
      <w:tr w:rsidR="009211D7" w:rsidTr="009211D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9211D7" w:rsidRPr="009211D7" w:rsidRDefault="009211D7" w:rsidP="009211D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9211D7">
              <w:rPr>
                <w:rFonts w:ascii="Arial Narrow" w:hAnsi="Arial Narrow"/>
                <w:i w:val="0"/>
                <w:sz w:val="20"/>
                <w:lang w:val="it-IT"/>
              </w:rPr>
              <w:t>• 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9211D7" w:rsidRPr="009211D7" w:rsidRDefault="009211D7" w:rsidP="009211D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9211D7" w:rsidRDefault="009211D7" w:rsidP="009211D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Professore a contratto (a titolo gratuito).</w:t>
            </w:r>
          </w:p>
        </w:tc>
      </w:tr>
      <w:tr w:rsidR="009211D7" w:rsidRPr="00F5681D" w:rsidTr="009211D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84C3B" w:rsidRDefault="009211D7" w:rsidP="00A84C3B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9211D7">
              <w:rPr>
                <w:rFonts w:ascii="Arial Narrow" w:hAnsi="Arial Narrow"/>
                <w:i w:val="0"/>
                <w:sz w:val="20"/>
                <w:lang w:val="it-IT"/>
              </w:rPr>
              <w:t>• Principali mansioni e responsabilità</w:t>
            </w:r>
          </w:p>
          <w:p w:rsidR="00A84C3B" w:rsidRDefault="00A84C3B" w:rsidP="00A84C3B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A84C3B" w:rsidRPr="00A84C3B" w:rsidRDefault="00A84C3B" w:rsidP="00A84C3B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A84C3B"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  <w:p w:rsidR="00A84C3B" w:rsidRPr="00A84C3B" w:rsidRDefault="00A84C3B" w:rsidP="00A84C3B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A84C3B">
              <w:rPr>
                <w:rFonts w:ascii="Arial Narrow" w:hAnsi="Arial Narrow"/>
                <w:i w:val="0"/>
                <w:sz w:val="20"/>
                <w:lang w:val="it-IT"/>
              </w:rPr>
              <w:t>• Nome e indirizzo del datore di lavoro</w:t>
            </w:r>
          </w:p>
          <w:p w:rsidR="00A84C3B" w:rsidRPr="00A84C3B" w:rsidRDefault="00A84C3B" w:rsidP="00A84C3B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A84C3B">
              <w:rPr>
                <w:rFonts w:ascii="Arial Narrow" w:hAnsi="Arial Narrow"/>
                <w:i w:val="0"/>
                <w:sz w:val="20"/>
                <w:lang w:val="it-IT"/>
              </w:rPr>
              <w:t>• Tipo di azienda o settore</w:t>
            </w:r>
          </w:p>
          <w:p w:rsidR="00A84C3B" w:rsidRPr="00A84C3B" w:rsidRDefault="00A84C3B" w:rsidP="00A84C3B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A84C3B">
              <w:rPr>
                <w:rFonts w:ascii="Arial Narrow" w:hAnsi="Arial Narrow"/>
                <w:i w:val="0"/>
                <w:sz w:val="20"/>
                <w:lang w:val="it-IT"/>
              </w:rPr>
              <w:t>• Tipo di impiego</w:t>
            </w:r>
          </w:p>
          <w:p w:rsidR="009211D7" w:rsidRPr="009211D7" w:rsidRDefault="00A84C3B" w:rsidP="00A84C3B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A84C3B">
              <w:rPr>
                <w:rFonts w:ascii="Arial Narrow" w:hAnsi="Arial Narrow"/>
                <w:i w:val="0"/>
                <w:sz w:val="20"/>
                <w:lang w:val="it-IT"/>
              </w:rPr>
              <w:t>• 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9211D7" w:rsidRPr="009211D7" w:rsidRDefault="009211D7" w:rsidP="009211D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9211D7" w:rsidRDefault="009211D7" w:rsidP="009211D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I</w:t>
            </w:r>
            <w:r w:rsidRPr="00F5681D">
              <w:rPr>
                <w:rFonts w:ascii="Arial Narrow" w:hAnsi="Arial Narrow"/>
                <w:i w:val="0"/>
                <w:sz w:val="20"/>
                <w:lang w:val="it-IT"/>
              </w:rPr>
              <w:t xml:space="preserve">nsegnamento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Scienze Umane Fondamentali</w:t>
            </w:r>
            <w:r w:rsidRPr="00F5681D">
              <w:rPr>
                <w:rFonts w:ascii="Arial Narrow" w:hAnsi="Arial Narrow"/>
                <w:i w:val="0"/>
                <w:sz w:val="20"/>
                <w:lang w:val="it-IT"/>
              </w:rPr>
              <w:t xml:space="preserve">, disciplina Psicologia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Clinica</w:t>
            </w:r>
            <w:r w:rsidRPr="00F5681D">
              <w:rPr>
                <w:rFonts w:ascii="Arial Narrow" w:hAnsi="Arial Narrow"/>
                <w:i w:val="0"/>
                <w:sz w:val="20"/>
                <w:lang w:val="it-IT"/>
              </w:rPr>
              <w:t>.</w:t>
            </w:r>
          </w:p>
          <w:p w:rsidR="00A84C3B" w:rsidRDefault="00A84C3B" w:rsidP="009211D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A84C3B" w:rsidRPr="00A84C3B" w:rsidRDefault="00A84C3B" w:rsidP="00A84C3B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2021</w:t>
            </w:r>
            <w:r w:rsidRPr="00A84C3B">
              <w:rPr>
                <w:rFonts w:ascii="Arial Narrow" w:hAnsi="Arial Narrow"/>
                <w:i w:val="0"/>
                <w:sz w:val="20"/>
                <w:lang w:val="it-IT"/>
              </w:rPr>
              <w:t xml:space="preserve"> – oggi.</w:t>
            </w:r>
          </w:p>
          <w:p w:rsidR="00A84C3B" w:rsidRPr="00A84C3B" w:rsidRDefault="00A84C3B" w:rsidP="00A84C3B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A84C3B">
              <w:rPr>
                <w:rFonts w:ascii="Arial Narrow" w:hAnsi="Arial Narrow"/>
                <w:i w:val="0"/>
                <w:sz w:val="20"/>
                <w:lang w:val="it-IT"/>
              </w:rPr>
              <w:t xml:space="preserve">Università degli Studi di Milano – Facoltà Medicina e Chirurgia –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MASTER in </w:t>
            </w:r>
            <w:proofErr w:type="spellStart"/>
            <w:r>
              <w:rPr>
                <w:rFonts w:ascii="Arial Narrow" w:hAnsi="Arial Narrow"/>
                <w:i w:val="0"/>
                <w:sz w:val="20"/>
                <w:lang w:val="it-IT"/>
              </w:rPr>
              <w:t>Psiconcologia</w:t>
            </w:r>
            <w:proofErr w:type="spellEnd"/>
            <w:r w:rsidRPr="00A84C3B">
              <w:rPr>
                <w:rFonts w:ascii="Arial Narrow" w:hAnsi="Arial Narrow"/>
                <w:i w:val="0"/>
                <w:sz w:val="20"/>
                <w:lang w:val="it-IT"/>
              </w:rPr>
              <w:t>.</w:t>
            </w:r>
          </w:p>
          <w:p w:rsidR="00A84C3B" w:rsidRDefault="00A84C3B" w:rsidP="00A84C3B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A84C3B" w:rsidRPr="00A84C3B" w:rsidRDefault="00A84C3B" w:rsidP="00A84C3B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A84C3B">
              <w:rPr>
                <w:rFonts w:ascii="Arial Narrow" w:hAnsi="Arial Narrow"/>
                <w:i w:val="0"/>
                <w:sz w:val="20"/>
                <w:lang w:val="it-IT"/>
              </w:rPr>
              <w:t>Università.</w:t>
            </w:r>
          </w:p>
          <w:p w:rsidR="00A84C3B" w:rsidRPr="00A84C3B" w:rsidRDefault="00A84C3B" w:rsidP="00A84C3B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Docenza</w:t>
            </w:r>
            <w:r w:rsidRPr="00A84C3B">
              <w:rPr>
                <w:rFonts w:ascii="Arial Narrow" w:hAnsi="Arial Narrow"/>
                <w:i w:val="0"/>
                <w:sz w:val="20"/>
                <w:lang w:val="it-IT"/>
              </w:rPr>
              <w:t>.</w:t>
            </w:r>
          </w:p>
          <w:p w:rsidR="00A84C3B" w:rsidRPr="00F5681D" w:rsidRDefault="00A84C3B" w:rsidP="00A84C3B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Lezione “Le disfunzioni sessuali in ambito oncologico”</w:t>
            </w:r>
            <w:r w:rsidRPr="00A84C3B">
              <w:rPr>
                <w:rFonts w:ascii="Arial Narrow" w:hAnsi="Arial Narrow"/>
                <w:i w:val="0"/>
                <w:sz w:val="20"/>
                <w:lang w:val="it-IT"/>
              </w:rPr>
              <w:t>.</w:t>
            </w:r>
          </w:p>
        </w:tc>
      </w:tr>
    </w:tbl>
    <w:p w:rsidR="009211D7" w:rsidRDefault="009211D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F5681D" w:rsidTr="00A84C3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F5681D" w:rsidRDefault="00F5681D" w:rsidP="00796DD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5681D" w:rsidRDefault="00F5681D" w:rsidP="00796DD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F5681D" w:rsidRDefault="00B55D6C" w:rsidP="00FD42BB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AA 2004/2005 – </w:t>
            </w:r>
            <w:r w:rsidR="00FD42BB">
              <w:rPr>
                <w:rFonts w:ascii="Arial Narrow" w:hAnsi="Arial Narrow"/>
                <w:i w:val="0"/>
                <w:sz w:val="20"/>
                <w:lang w:val="it-IT"/>
              </w:rPr>
              <w:t>AA 2010/2011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.</w:t>
            </w:r>
          </w:p>
        </w:tc>
      </w:tr>
      <w:tr w:rsidR="00F5681D" w:rsidTr="00A84C3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F5681D" w:rsidRDefault="00F5681D" w:rsidP="00796DD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5681D" w:rsidRDefault="00F5681D" w:rsidP="00796DD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F5681D" w:rsidRDefault="00F5681D" w:rsidP="00796DD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Università degli Studi di Milano – Facoltà Medicina e Chirurgia – Cor</w:t>
            </w:r>
            <w:r w:rsidR="00B55D6C">
              <w:rPr>
                <w:rFonts w:ascii="Arial Narrow" w:hAnsi="Arial Narrow"/>
                <w:i w:val="0"/>
                <w:sz w:val="20"/>
                <w:lang w:val="it-IT"/>
              </w:rPr>
              <w:t>so di Laurea in Infermieristica.</w:t>
            </w:r>
          </w:p>
        </w:tc>
      </w:tr>
      <w:tr w:rsidR="00F5681D" w:rsidTr="00A84C3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F5681D" w:rsidRDefault="00F5681D" w:rsidP="00796DD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5681D" w:rsidRDefault="00F5681D" w:rsidP="00796DD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F5681D" w:rsidRDefault="00F5681D" w:rsidP="00796DD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Università</w:t>
            </w:r>
            <w:r w:rsidR="00B55D6C">
              <w:rPr>
                <w:rFonts w:ascii="Arial Narrow" w:hAnsi="Arial Narrow"/>
                <w:i w:val="0"/>
                <w:sz w:val="20"/>
                <w:lang w:val="it-IT"/>
              </w:rPr>
              <w:t>.</w:t>
            </w:r>
          </w:p>
        </w:tc>
      </w:tr>
      <w:tr w:rsidR="00F5681D" w:rsidTr="00A84C3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F5681D" w:rsidRDefault="00F5681D" w:rsidP="00796DD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lastRenderedPageBreak/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5681D" w:rsidRDefault="00F5681D" w:rsidP="00796DD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F5681D" w:rsidRDefault="00F5681D" w:rsidP="00796DD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Professore a contratto (a titolo gratuito)</w:t>
            </w:r>
            <w:r w:rsidR="00EA2BF5">
              <w:rPr>
                <w:rFonts w:ascii="Arial Narrow" w:hAnsi="Arial Narrow"/>
                <w:i w:val="0"/>
                <w:sz w:val="20"/>
                <w:lang w:val="it-IT"/>
              </w:rPr>
              <w:t>.</w:t>
            </w:r>
          </w:p>
        </w:tc>
      </w:tr>
      <w:tr w:rsidR="00F5681D" w:rsidTr="00A84C3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F5681D" w:rsidRDefault="00F5681D" w:rsidP="00796DD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5681D" w:rsidRDefault="00F5681D" w:rsidP="00796DD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F5681D" w:rsidRPr="00F5681D" w:rsidRDefault="00F5681D" w:rsidP="00796DD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I</w:t>
            </w:r>
            <w:r w:rsidRPr="00F5681D">
              <w:rPr>
                <w:rFonts w:ascii="Arial Narrow" w:hAnsi="Arial Narrow"/>
                <w:i w:val="0"/>
                <w:sz w:val="20"/>
                <w:lang w:val="it-IT"/>
              </w:rPr>
              <w:t>nsegnamento Scienze Infermieristiche Generali, disciplina Psicologia Generale.</w:t>
            </w:r>
          </w:p>
        </w:tc>
      </w:tr>
    </w:tbl>
    <w:p w:rsidR="007D3CEE" w:rsidRDefault="007D3CEE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F5681D" w:rsidTr="00ED5B5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F5681D" w:rsidRDefault="00F5681D" w:rsidP="00796DD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</w:t>
            </w:r>
            <w:r w:rsidR="00026319">
              <w:rPr>
                <w:rFonts w:ascii="Arial Narrow" w:hAnsi="Arial Narrow"/>
                <w:i w:val="0"/>
                <w:sz w:val="20"/>
                <w:lang w:val="it-IT"/>
              </w:rPr>
              <w:t>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5681D" w:rsidRDefault="00F5681D" w:rsidP="00796DD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F5681D" w:rsidRDefault="00B55D6C" w:rsidP="00796DD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AA 2004/2005.</w:t>
            </w:r>
          </w:p>
        </w:tc>
      </w:tr>
      <w:tr w:rsidR="00F5681D" w:rsidTr="00ED5B5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F5681D" w:rsidRDefault="00F5681D" w:rsidP="00796DD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5681D" w:rsidRDefault="00F5681D" w:rsidP="00796DD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F5681D" w:rsidRDefault="00F5681D" w:rsidP="00796DD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Università degli Studi di </w:t>
            </w:r>
            <w:r w:rsidR="00B55D6C">
              <w:rPr>
                <w:rFonts w:ascii="Arial Narrow" w:hAnsi="Arial Narrow"/>
                <w:i w:val="0"/>
                <w:sz w:val="20"/>
                <w:lang w:val="it-IT"/>
              </w:rPr>
              <w:t>Milano.</w:t>
            </w:r>
          </w:p>
        </w:tc>
      </w:tr>
      <w:tr w:rsidR="00F5681D" w:rsidTr="00ED5B5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F5681D" w:rsidRDefault="00F5681D" w:rsidP="00796DD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5681D" w:rsidRDefault="00F5681D" w:rsidP="00796DD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F5681D" w:rsidRDefault="00F5681D" w:rsidP="00796DD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Università</w:t>
            </w:r>
            <w:r w:rsidR="00B55D6C">
              <w:rPr>
                <w:rFonts w:ascii="Arial Narrow" w:hAnsi="Arial Narrow"/>
                <w:i w:val="0"/>
                <w:sz w:val="20"/>
                <w:lang w:val="it-IT"/>
              </w:rPr>
              <w:t>.</w:t>
            </w:r>
          </w:p>
        </w:tc>
      </w:tr>
      <w:tr w:rsidR="00F5681D" w:rsidTr="00ED5B5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F5681D" w:rsidRDefault="00F5681D" w:rsidP="00796DD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5681D" w:rsidRDefault="00F5681D" w:rsidP="00796DD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F5681D" w:rsidRDefault="00395B4D" w:rsidP="00796DD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Consulenza</w:t>
            </w:r>
            <w:r w:rsidR="00EA2BF5">
              <w:rPr>
                <w:rFonts w:ascii="Arial Narrow" w:hAnsi="Arial Narrow"/>
                <w:i w:val="0"/>
                <w:sz w:val="20"/>
                <w:lang w:val="it-IT"/>
              </w:rPr>
              <w:t>.</w:t>
            </w:r>
          </w:p>
        </w:tc>
      </w:tr>
      <w:tr w:rsidR="00F5681D" w:rsidTr="00ED5B5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F5681D" w:rsidRDefault="00F5681D" w:rsidP="00796DD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5681D" w:rsidRDefault="00F5681D" w:rsidP="00796DD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F5681D" w:rsidRPr="00F5681D" w:rsidRDefault="00F5681D" w:rsidP="00796DD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F5681D">
              <w:rPr>
                <w:rFonts w:ascii="Arial Narrow" w:hAnsi="Arial Narrow"/>
                <w:i w:val="0"/>
                <w:sz w:val="20"/>
                <w:lang w:val="it-IT"/>
              </w:rPr>
              <w:t xml:space="preserve">Collaborazione in qualità di tutor all'interno del progetto "Sito web'' del Master </w:t>
            </w:r>
            <w:r w:rsidRPr="007907BF">
              <w:rPr>
                <w:rFonts w:ascii="Arial Narrow" w:hAnsi="Arial Narrow"/>
                <w:sz w:val="20"/>
                <w:lang w:val="it-IT"/>
              </w:rPr>
              <w:t>Cure palliative al termine della vita</w:t>
            </w:r>
            <w:r w:rsidRPr="00F5681D">
              <w:rPr>
                <w:rFonts w:ascii="Arial Narrow" w:hAnsi="Arial Narrow"/>
                <w:i w:val="0"/>
                <w:sz w:val="20"/>
                <w:lang w:val="it-IT"/>
              </w:rPr>
              <w:t xml:space="preserve"> in collaborazione con il CTU dell'Università degli Studi di Milano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.</w:t>
            </w:r>
          </w:p>
        </w:tc>
      </w:tr>
    </w:tbl>
    <w:p w:rsidR="00EC7102" w:rsidRDefault="00EC7102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F5681D" w:rsidTr="00796DD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F5681D" w:rsidRDefault="00F5681D" w:rsidP="00796DD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5681D" w:rsidRDefault="00F5681D" w:rsidP="00796DD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F5681D" w:rsidRDefault="00395B4D" w:rsidP="00796DD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AA 2001/2002 – AA 2003/2004</w:t>
            </w:r>
            <w:r w:rsidR="00B55D6C">
              <w:rPr>
                <w:rFonts w:ascii="Arial Narrow" w:hAnsi="Arial Narrow"/>
                <w:i w:val="0"/>
                <w:sz w:val="20"/>
                <w:lang w:val="it-IT"/>
              </w:rPr>
              <w:t>.</w:t>
            </w:r>
            <w:r w:rsidR="00F5681D">
              <w:rPr>
                <w:rFonts w:ascii="Arial Narrow" w:hAnsi="Arial Narrow"/>
                <w:i w:val="0"/>
                <w:sz w:val="20"/>
                <w:lang w:val="it-IT"/>
              </w:rPr>
              <w:t xml:space="preserve"> </w:t>
            </w:r>
          </w:p>
        </w:tc>
      </w:tr>
      <w:tr w:rsidR="00F5681D" w:rsidTr="00796DD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F5681D" w:rsidRDefault="00F5681D" w:rsidP="00796DD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5681D" w:rsidRDefault="00F5681D" w:rsidP="00796DD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F5681D" w:rsidRDefault="00395B4D" w:rsidP="00796DD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Università degli Studi di Milano – Facoltà Medicina e Chirurgia – Corso di Laurea in Infermieristica</w:t>
            </w:r>
            <w:r w:rsidR="00B55D6C">
              <w:rPr>
                <w:rFonts w:ascii="Arial Narrow" w:hAnsi="Arial Narrow"/>
                <w:i w:val="0"/>
                <w:sz w:val="20"/>
                <w:lang w:val="it-IT"/>
              </w:rPr>
              <w:t>.</w:t>
            </w:r>
          </w:p>
        </w:tc>
      </w:tr>
      <w:tr w:rsidR="00F5681D" w:rsidTr="00796DD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F5681D" w:rsidRDefault="00F5681D" w:rsidP="00796DD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5681D" w:rsidRDefault="00F5681D" w:rsidP="00796DD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F5681D" w:rsidRDefault="00395B4D" w:rsidP="00796DD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Università</w:t>
            </w:r>
            <w:r w:rsidR="00B55D6C">
              <w:rPr>
                <w:rFonts w:ascii="Arial Narrow" w:hAnsi="Arial Narrow"/>
                <w:i w:val="0"/>
                <w:sz w:val="20"/>
                <w:lang w:val="it-IT"/>
              </w:rPr>
              <w:t>.</w:t>
            </w:r>
          </w:p>
        </w:tc>
      </w:tr>
      <w:tr w:rsidR="00F5681D" w:rsidTr="00796DD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F5681D" w:rsidRDefault="00F5681D" w:rsidP="00796DD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5681D" w:rsidRDefault="00F5681D" w:rsidP="00796DD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F5681D" w:rsidRDefault="00395B4D" w:rsidP="00796DD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Docente</w:t>
            </w:r>
            <w:r w:rsidR="00B55D6C">
              <w:rPr>
                <w:rFonts w:ascii="Arial Narrow" w:hAnsi="Arial Narrow"/>
                <w:i w:val="0"/>
                <w:sz w:val="20"/>
                <w:lang w:val="it-IT"/>
              </w:rPr>
              <w:t>.</w:t>
            </w:r>
          </w:p>
        </w:tc>
      </w:tr>
      <w:tr w:rsidR="00F5681D" w:rsidTr="00796DD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F5681D" w:rsidRDefault="00F5681D" w:rsidP="00796DD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5681D" w:rsidRDefault="00F5681D" w:rsidP="00796DD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F5681D" w:rsidRDefault="00395B4D" w:rsidP="00796DD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C</w:t>
            </w:r>
            <w:r w:rsidRPr="00395B4D">
              <w:rPr>
                <w:rFonts w:ascii="Arial Narrow" w:hAnsi="Arial Narrow"/>
                <w:i w:val="0"/>
                <w:sz w:val="20"/>
                <w:lang w:val="it-IT"/>
              </w:rPr>
              <w:t xml:space="preserve">ollaborazione all'insegnamento </w:t>
            </w:r>
            <w:r w:rsidR="009211D7">
              <w:rPr>
                <w:rFonts w:ascii="Arial Narrow" w:hAnsi="Arial Narrow"/>
                <w:i w:val="0"/>
                <w:sz w:val="20"/>
                <w:lang w:val="it-IT"/>
              </w:rPr>
              <w:t xml:space="preserve">(cultore della materia) </w:t>
            </w:r>
            <w:r w:rsidRPr="00395B4D">
              <w:rPr>
                <w:rFonts w:ascii="Arial Narrow" w:hAnsi="Arial Narrow"/>
                <w:i w:val="0"/>
                <w:sz w:val="20"/>
                <w:lang w:val="it-IT"/>
              </w:rPr>
              <w:t xml:space="preserve">delle discipline </w:t>
            </w:r>
            <w:smartTag w:uri="urn:schemas-microsoft-com:office:smarttags" w:element="PersonName">
              <w:r w:rsidRPr="00395B4D">
                <w:rPr>
                  <w:rFonts w:ascii="Arial Narrow" w:hAnsi="Arial Narrow"/>
                  <w:i w:val="0"/>
                  <w:sz w:val="20"/>
                  <w:lang w:val="it-IT"/>
                </w:rPr>
                <w:t>Psicologia Clinica</w:t>
              </w:r>
            </w:smartTag>
            <w:r w:rsidRPr="00395B4D">
              <w:rPr>
                <w:rFonts w:ascii="Arial Narrow" w:hAnsi="Arial Narrow"/>
                <w:i w:val="0"/>
                <w:sz w:val="20"/>
                <w:lang w:val="it-IT"/>
              </w:rPr>
              <w:t xml:space="preserve"> (M-PSI/08) e Psicologia Generale (M-</w:t>
            </w:r>
            <w:r w:rsidRPr="00395B4D">
              <w:rPr>
                <w:rFonts w:ascii="Arial Narrow" w:hAnsi="Arial Narrow"/>
                <w:i w:val="0"/>
                <w:sz w:val="20"/>
                <w:lang w:val="it-IT"/>
              </w:rPr>
              <w:softHyphen/>
              <w:t>PSI/01) di cui titolare della cattedra era il Prof. Marcello Tamburini.</w:t>
            </w:r>
          </w:p>
        </w:tc>
      </w:tr>
    </w:tbl>
    <w:p w:rsidR="00CE6A51" w:rsidRDefault="00CE6A51">
      <w:pPr>
        <w:pStyle w:val="Aaoeeu"/>
        <w:widowControl/>
        <w:rPr>
          <w:rFonts w:ascii="Arial Narrow" w:hAnsi="Arial Narrow"/>
          <w:lang w:val="it-IT"/>
        </w:rPr>
      </w:pPr>
    </w:p>
    <w:p w:rsidR="00103C50" w:rsidRDefault="00103C50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796DD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96DD4" w:rsidRDefault="00796DD4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Istruzione e formazione</w:t>
            </w:r>
          </w:p>
        </w:tc>
      </w:tr>
    </w:tbl>
    <w:p w:rsidR="00796DD4" w:rsidRDefault="00796DD4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796DD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96DD4" w:rsidRDefault="00796DD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96DD4" w:rsidRDefault="00796DD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96DD4" w:rsidRDefault="00795F9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Gennaio 2002 – Dicembre 2005</w:t>
            </w:r>
            <w:r w:rsidR="00B55D6C">
              <w:rPr>
                <w:rFonts w:ascii="Arial Narrow" w:hAnsi="Arial Narrow"/>
                <w:i w:val="0"/>
                <w:sz w:val="20"/>
                <w:lang w:val="it-IT"/>
              </w:rPr>
              <w:t>.</w:t>
            </w:r>
          </w:p>
        </w:tc>
      </w:tr>
      <w:tr w:rsidR="00796DD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96DD4" w:rsidRDefault="00796DD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96DD4" w:rsidRDefault="00796DD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96DD4" w:rsidRDefault="007D3CE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Istituto dell’Approccio Centrato sulla Persona </w:t>
            </w:r>
            <w:r w:rsidR="00B55D6C">
              <w:rPr>
                <w:rFonts w:ascii="Arial Narrow" w:hAnsi="Arial Narrow"/>
                <w:i w:val="0"/>
                <w:sz w:val="20"/>
                <w:lang w:val="it-IT"/>
              </w:rPr>
              <w:t>–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Roma</w:t>
            </w:r>
            <w:r w:rsidR="00B55D6C">
              <w:rPr>
                <w:rFonts w:ascii="Arial Narrow" w:hAnsi="Arial Narrow"/>
                <w:i w:val="0"/>
                <w:sz w:val="20"/>
                <w:lang w:val="it-IT"/>
              </w:rPr>
              <w:t>.</w:t>
            </w:r>
          </w:p>
        </w:tc>
      </w:tr>
      <w:tr w:rsidR="00796DD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96DD4" w:rsidRDefault="00796DD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96DD4" w:rsidRDefault="00796DD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96DD4" w:rsidRDefault="007D3CE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smartTag w:uri="urn:schemas-microsoft-com:office:smarttags" w:element="PersonName">
              <w:r>
                <w:rPr>
                  <w:rFonts w:ascii="Arial Narrow" w:hAnsi="Arial Narrow"/>
                  <w:i w:val="0"/>
                  <w:sz w:val="20"/>
                  <w:lang w:val="it-IT"/>
                </w:rPr>
                <w:t>Psicologia Clinica</w:t>
              </w:r>
            </w:smartTag>
            <w:r w:rsidR="00B55D6C">
              <w:rPr>
                <w:rFonts w:ascii="Arial Narrow" w:hAnsi="Arial Narrow"/>
                <w:i w:val="0"/>
                <w:sz w:val="20"/>
                <w:lang w:val="it-IT"/>
              </w:rPr>
              <w:t>.</w:t>
            </w:r>
          </w:p>
        </w:tc>
      </w:tr>
      <w:tr w:rsidR="00796DD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96DD4" w:rsidRDefault="00796DD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96DD4" w:rsidRDefault="00796DD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96DD4" w:rsidRDefault="00B91D1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Psicoterapeuta</w:t>
            </w:r>
            <w:r w:rsidR="00B55D6C">
              <w:rPr>
                <w:rFonts w:ascii="Arial Narrow" w:hAnsi="Arial Narrow"/>
                <w:i w:val="0"/>
                <w:sz w:val="20"/>
                <w:lang w:val="it-IT"/>
              </w:rPr>
              <w:t>.</w:t>
            </w:r>
          </w:p>
        </w:tc>
      </w:tr>
      <w:tr w:rsidR="00796DD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96DD4" w:rsidRDefault="00796DD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Livello nella classificazione nazionale (se pertinente</w:t>
            </w:r>
            <w:r>
              <w:rPr>
                <w:rFonts w:ascii="Arial Narrow" w:hAnsi="Arial Narrow"/>
                <w:i w:val="0"/>
                <w:lang w:val="it-IT"/>
              </w:rPr>
              <w:t>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96DD4" w:rsidRPr="00B91D11" w:rsidRDefault="00796DD4" w:rsidP="00B91D1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96DD4" w:rsidRDefault="00795F97" w:rsidP="00B91D1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Specializzazione in psicoterapia individuale e di gruppo. </w:t>
            </w:r>
            <w:r w:rsidR="00B91D11">
              <w:rPr>
                <w:rFonts w:ascii="Arial Narrow" w:hAnsi="Arial Narrow"/>
                <w:i w:val="0"/>
                <w:sz w:val="20"/>
                <w:lang w:val="it-IT"/>
              </w:rPr>
              <w:t>D</w:t>
            </w:r>
            <w:r w:rsidR="00B91D11" w:rsidRPr="00B91D11">
              <w:rPr>
                <w:rFonts w:ascii="Arial Narrow" w:hAnsi="Arial Narrow"/>
                <w:i w:val="0"/>
                <w:sz w:val="20"/>
                <w:lang w:val="it-IT"/>
              </w:rPr>
              <w:t>iploma equipollente a quello di specializzazione universitaria (Legge 4732 del 03.11.00). Riferimenti abilitazione ministeriale IACP sede Varese: D.M. del 09.10.01 - G.U. numero 265 del 14.11.01.</w:t>
            </w:r>
          </w:p>
        </w:tc>
      </w:tr>
    </w:tbl>
    <w:p w:rsidR="007D3CEE" w:rsidRDefault="007D3CEE">
      <w:pPr>
        <w:rPr>
          <w:rFonts w:ascii="Arial Narrow" w:hAnsi="Arial Narrow"/>
          <w:b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7D3CEE" w:rsidTr="00796DD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D3CEE" w:rsidRDefault="00026319" w:rsidP="00796DD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Data</w:t>
            </w:r>
            <w:r w:rsidR="007D3CEE">
              <w:rPr>
                <w:rFonts w:ascii="Arial Narrow" w:hAnsi="Arial Narrow"/>
                <w:i w:val="0"/>
                <w:sz w:val="20"/>
                <w:lang w:val="it-IT"/>
              </w:rPr>
              <w:t xml:space="preserve">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D3CEE" w:rsidRDefault="007D3CEE" w:rsidP="00796DD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D3CEE" w:rsidRDefault="00795F97" w:rsidP="00796DD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22 ottobre 1999</w:t>
            </w:r>
            <w:r w:rsidR="00B55D6C">
              <w:rPr>
                <w:rFonts w:ascii="Arial Narrow" w:hAnsi="Arial Narrow"/>
                <w:i w:val="0"/>
                <w:sz w:val="20"/>
                <w:lang w:val="it-IT"/>
              </w:rPr>
              <w:t>.</w:t>
            </w:r>
          </w:p>
        </w:tc>
      </w:tr>
      <w:tr w:rsidR="007D3CEE" w:rsidTr="00796DD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D3CEE" w:rsidRDefault="007D3CEE" w:rsidP="00796DD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D3CEE" w:rsidRDefault="007D3CEE" w:rsidP="00796DD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D3CEE" w:rsidRDefault="00795F97" w:rsidP="00796DD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Università Cattolica del Sacro Cuore di Milano</w:t>
            </w:r>
            <w:r w:rsidR="00B55D6C">
              <w:rPr>
                <w:rFonts w:ascii="Arial Narrow" w:hAnsi="Arial Narrow"/>
                <w:i w:val="0"/>
                <w:sz w:val="20"/>
                <w:lang w:val="it-IT"/>
              </w:rPr>
              <w:t>.</w:t>
            </w:r>
          </w:p>
        </w:tc>
      </w:tr>
      <w:tr w:rsidR="007D3CEE" w:rsidTr="00796DD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D3CEE" w:rsidRDefault="007D3CEE" w:rsidP="00796DD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D3CEE" w:rsidRDefault="007D3CEE" w:rsidP="00796DD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D3CEE" w:rsidRDefault="00FC5464" w:rsidP="00796DD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Psicologia Sociale e delle Sviluppo.</w:t>
            </w:r>
          </w:p>
        </w:tc>
      </w:tr>
      <w:tr w:rsidR="007D3CEE" w:rsidTr="00796DD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D3CEE" w:rsidRDefault="007D3CEE" w:rsidP="00796DD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D3CEE" w:rsidRDefault="007D3CEE" w:rsidP="00796DD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D3CEE" w:rsidRDefault="00795F97" w:rsidP="00796DD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Laurea in Psicologia</w:t>
            </w:r>
            <w:r w:rsidR="00B55D6C">
              <w:rPr>
                <w:rFonts w:ascii="Arial Narrow" w:hAnsi="Arial Narrow"/>
                <w:i w:val="0"/>
                <w:sz w:val="20"/>
                <w:lang w:val="it-IT"/>
              </w:rPr>
              <w:t>.</w:t>
            </w:r>
          </w:p>
        </w:tc>
      </w:tr>
      <w:tr w:rsidR="007D3CEE" w:rsidTr="00796DD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D3CEE" w:rsidRDefault="007D3CEE" w:rsidP="00796DD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Livello nella classificazione nazionale (se pertinente</w:t>
            </w:r>
            <w:r>
              <w:rPr>
                <w:rFonts w:ascii="Arial Narrow" w:hAnsi="Arial Narrow"/>
                <w:i w:val="0"/>
                <w:lang w:val="it-IT"/>
              </w:rPr>
              <w:t>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D3CEE" w:rsidRDefault="007D3CEE" w:rsidP="00796DD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D3CEE" w:rsidRDefault="00795F97" w:rsidP="00796DD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Diploma quinquennale equivalente alla laurea specialistica secondo l’attuale ordinamento universitario.</w:t>
            </w:r>
          </w:p>
        </w:tc>
      </w:tr>
    </w:tbl>
    <w:p w:rsidR="00FC5464" w:rsidRDefault="00FC5464">
      <w:pPr>
        <w:rPr>
          <w:rFonts w:ascii="Arial Narrow" w:hAnsi="Arial Narrow"/>
          <w:b/>
        </w:rPr>
      </w:pPr>
    </w:p>
    <w:p w:rsidR="00FD42BB" w:rsidRDefault="00FD42BB">
      <w:pPr>
        <w:rPr>
          <w:rFonts w:ascii="Arial Narrow" w:hAnsi="Arial Narrow"/>
          <w:b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6331F7" w:rsidTr="002B0A2E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6331F7" w:rsidRDefault="006331F7" w:rsidP="002B0A2E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Albo professionale</w:t>
            </w:r>
          </w:p>
        </w:tc>
      </w:tr>
    </w:tbl>
    <w:p w:rsidR="006331F7" w:rsidRDefault="006331F7">
      <w:pPr>
        <w:rPr>
          <w:rFonts w:ascii="Arial Narrow" w:hAnsi="Arial Narrow"/>
          <w:b/>
        </w:rPr>
      </w:pPr>
    </w:p>
    <w:tbl>
      <w:tblPr>
        <w:tblW w:w="10456" w:type="dxa"/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6331F7" w:rsidTr="00CA6E69">
        <w:tc>
          <w:tcPr>
            <w:tcW w:w="2943" w:type="dxa"/>
          </w:tcPr>
          <w:p w:rsidR="006331F7" w:rsidRDefault="006331F7" w:rsidP="002B0A2E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Data</w:t>
            </w:r>
          </w:p>
        </w:tc>
        <w:tc>
          <w:tcPr>
            <w:tcW w:w="284" w:type="dxa"/>
          </w:tcPr>
          <w:p w:rsidR="006331F7" w:rsidRDefault="006331F7" w:rsidP="002B0A2E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</w:tcPr>
          <w:p w:rsidR="006331F7" w:rsidRDefault="006331F7" w:rsidP="002B0A2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7 novembre 2001</w:t>
            </w:r>
            <w:r w:rsidR="00B55D6C">
              <w:rPr>
                <w:rFonts w:ascii="Arial Narrow" w:hAnsi="Arial Narrow"/>
                <w:i w:val="0"/>
                <w:sz w:val="20"/>
                <w:lang w:val="it-IT"/>
              </w:rPr>
              <w:t>.</w:t>
            </w:r>
          </w:p>
        </w:tc>
      </w:tr>
      <w:tr w:rsidR="006331F7" w:rsidTr="00CA6E69">
        <w:trPr>
          <w:trHeight w:val="540"/>
        </w:trPr>
        <w:tc>
          <w:tcPr>
            <w:tcW w:w="2943" w:type="dxa"/>
          </w:tcPr>
          <w:p w:rsidR="006331F7" w:rsidRDefault="006331F7" w:rsidP="002B0A2E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284" w:type="dxa"/>
          </w:tcPr>
          <w:p w:rsidR="006331F7" w:rsidRDefault="006331F7" w:rsidP="002B0A2E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</w:tcPr>
          <w:p w:rsidR="006331F7" w:rsidRPr="006331F7" w:rsidRDefault="006331F7" w:rsidP="002B0A2E">
            <w:pPr>
              <w:pStyle w:val="OiaeaeiYiio2"/>
              <w:widowControl/>
              <w:spacing w:before="20" w:after="20"/>
              <w:jc w:val="left"/>
              <w:rPr>
                <w:i w:val="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Iscritto nella Sezione A dell’Albo professionale dell’Ordine Psicologi della Lombardia con il numero 03/6452 </w:t>
            </w:r>
            <w:r w:rsidR="00AB2D75">
              <w:rPr>
                <w:rFonts w:ascii="Arial Narrow" w:hAnsi="Arial Narrow"/>
                <w:i w:val="0"/>
                <w:sz w:val="20"/>
                <w:lang w:val="it-IT"/>
              </w:rPr>
              <w:t xml:space="preserve">e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con il titolo di </w:t>
            </w:r>
            <w:r w:rsidRPr="00162F3C">
              <w:rPr>
                <w:rFonts w:ascii="Arial Narrow" w:hAnsi="Arial Narrow"/>
                <w:i w:val="0"/>
                <w:sz w:val="20"/>
                <w:lang w:val="it-IT"/>
              </w:rPr>
              <w:t>Psicologo</w:t>
            </w:r>
            <w:r w:rsidR="00EC7102" w:rsidRPr="00162F3C">
              <w:rPr>
                <w:rFonts w:ascii="Arial Narrow" w:hAnsi="Arial Narrow"/>
                <w:i w:val="0"/>
                <w:sz w:val="20"/>
                <w:lang w:val="it-IT"/>
              </w:rPr>
              <w:t>-</w:t>
            </w:r>
            <w:r w:rsidRPr="00162F3C">
              <w:rPr>
                <w:rFonts w:ascii="Arial Narrow" w:hAnsi="Arial Narrow"/>
                <w:i w:val="0"/>
                <w:sz w:val="20"/>
                <w:lang w:val="it-IT"/>
              </w:rPr>
              <w:t>Psicoterapeuta.</w:t>
            </w:r>
          </w:p>
        </w:tc>
      </w:tr>
    </w:tbl>
    <w:p w:rsidR="00103C50" w:rsidRDefault="00103C50">
      <w:pPr>
        <w:rPr>
          <w:rFonts w:ascii="Arial Narrow" w:hAnsi="Arial Narrow"/>
          <w:b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FC5464" w:rsidTr="002B0A2E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FC5464" w:rsidRDefault="00FC5464" w:rsidP="002B0A2E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Altri corsi di formazione</w:t>
            </w:r>
          </w:p>
        </w:tc>
      </w:tr>
    </w:tbl>
    <w:p w:rsidR="009571CF" w:rsidRDefault="009571CF">
      <w:pPr>
        <w:rPr>
          <w:rFonts w:ascii="Arial Narrow" w:hAnsi="Arial Narrow"/>
          <w:b/>
        </w:rPr>
      </w:pPr>
    </w:p>
    <w:tbl>
      <w:tblPr>
        <w:tblpPr w:leftFromText="141" w:rightFromText="141" w:vertAnchor="text" w:horzAnchor="margin" w:tblpY="27"/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9571CF" w:rsidTr="009571CF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9571CF" w:rsidRDefault="009571CF" w:rsidP="009571CF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9571CF" w:rsidRDefault="009571CF" w:rsidP="009571CF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9571CF" w:rsidRDefault="009571CF" w:rsidP="009571CF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Settembre 2009 – Settembre 2010</w:t>
            </w:r>
            <w:r w:rsidR="00B55D6C">
              <w:rPr>
                <w:rFonts w:ascii="Arial Narrow" w:hAnsi="Arial Narrow"/>
                <w:i w:val="0"/>
                <w:sz w:val="20"/>
                <w:lang w:val="it-IT"/>
              </w:rPr>
              <w:t>.</w:t>
            </w:r>
          </w:p>
        </w:tc>
      </w:tr>
      <w:tr w:rsidR="009571CF" w:rsidTr="009571CF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9571CF" w:rsidRDefault="009571CF" w:rsidP="009571CF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9571CF" w:rsidRDefault="009571CF" w:rsidP="009571CF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9571CF" w:rsidRDefault="009571CF" w:rsidP="009571CF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Istituto per il LogoCounseling</w:t>
            </w:r>
            <w:r w:rsidR="00B55D6C">
              <w:rPr>
                <w:rFonts w:ascii="Arial Narrow" w:hAnsi="Arial Narrow"/>
                <w:i w:val="0"/>
                <w:sz w:val="20"/>
                <w:lang w:val="it-IT"/>
              </w:rPr>
              <w:t>.</w:t>
            </w:r>
          </w:p>
        </w:tc>
      </w:tr>
      <w:tr w:rsidR="009571CF" w:rsidTr="009571CF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9571CF" w:rsidRDefault="009571CF" w:rsidP="009571CF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9571CF" w:rsidRDefault="009571CF" w:rsidP="009571CF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9571CF" w:rsidRPr="009571CF" w:rsidRDefault="009571CF" w:rsidP="009571CF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smartTag w:uri="urn:schemas-microsoft-com:office:smarttags" w:element="PersonName">
              <w:smartTagPr>
                <w:attr w:name="ProductID" w:val="La Logoanalisi"/>
              </w:smartTagPr>
              <w:r>
                <w:rPr>
                  <w:rFonts w:ascii="Arial Narrow" w:hAnsi="Arial Narrow"/>
                  <w:i w:val="0"/>
                  <w:sz w:val="20"/>
                  <w:lang w:val="it-IT"/>
                </w:rPr>
                <w:t>L</w:t>
              </w:r>
              <w:r w:rsidR="00DF6382">
                <w:rPr>
                  <w:rFonts w:ascii="Arial Narrow" w:hAnsi="Arial Narrow"/>
                  <w:i w:val="0"/>
                  <w:sz w:val="20"/>
                  <w:lang w:val="it-IT"/>
                </w:rPr>
                <w:t>a Logoanalisi</w:t>
              </w:r>
            </w:smartTag>
            <w:r w:rsidR="00DF6382">
              <w:rPr>
                <w:rFonts w:ascii="Arial Narrow" w:hAnsi="Arial Narrow"/>
                <w:i w:val="0"/>
                <w:sz w:val="20"/>
                <w:lang w:val="it-IT"/>
              </w:rPr>
              <w:t xml:space="preserve"> esistenziale di </w:t>
            </w:r>
            <w:r w:rsidRPr="009571CF">
              <w:rPr>
                <w:rFonts w:ascii="Arial Narrow" w:hAnsi="Arial Narrow"/>
                <w:i w:val="0"/>
                <w:sz w:val="20"/>
                <w:lang w:val="it-IT"/>
              </w:rPr>
              <w:t xml:space="preserve">Viktor </w:t>
            </w:r>
            <w:r w:rsidRPr="009571CF">
              <w:rPr>
                <w:rFonts w:ascii="Arial Narrow" w:hAnsi="Arial Narrow"/>
                <w:i w:val="0"/>
                <w:vanish/>
                <w:sz w:val="20"/>
                <w:lang w:val="it-IT"/>
              </w:rPr>
              <w:br/>
            </w:r>
            <w:r w:rsidRPr="009571CF">
              <w:rPr>
                <w:rFonts w:ascii="Arial Narrow" w:hAnsi="Arial Narrow"/>
                <w:i w:val="0"/>
                <w:sz w:val="20"/>
                <w:lang w:val="it-IT"/>
              </w:rPr>
              <w:t>Frankl</w:t>
            </w:r>
            <w:r w:rsidR="00DF6382">
              <w:rPr>
                <w:rFonts w:ascii="Arial Narrow" w:hAnsi="Arial Narrow"/>
                <w:i w:val="0"/>
                <w:sz w:val="20"/>
                <w:lang w:val="it-IT"/>
              </w:rPr>
              <w:t>: un approccio clinico e pedagogico per l’uomo che soffre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.</w:t>
            </w:r>
          </w:p>
        </w:tc>
      </w:tr>
    </w:tbl>
    <w:p w:rsidR="009571CF" w:rsidRDefault="009571CF">
      <w:pPr>
        <w:rPr>
          <w:rFonts w:ascii="Arial Narrow" w:hAnsi="Arial Narrow"/>
          <w:b/>
        </w:rPr>
      </w:pPr>
    </w:p>
    <w:tbl>
      <w:tblPr>
        <w:tblpPr w:leftFromText="141" w:rightFromText="141" w:vertAnchor="text" w:horzAnchor="margin" w:tblpY="27"/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162F3C" w:rsidTr="00E50D5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62F3C" w:rsidRDefault="00162F3C" w:rsidP="00E50D5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62F3C" w:rsidRDefault="00162F3C" w:rsidP="00E50D5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162F3C" w:rsidRDefault="00162F3C" w:rsidP="00E50D5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Novembre 2007 – Marzo 2008.</w:t>
            </w:r>
          </w:p>
        </w:tc>
      </w:tr>
      <w:tr w:rsidR="00162F3C" w:rsidTr="00E50D5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62F3C" w:rsidRDefault="00162F3C" w:rsidP="00E50D5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lastRenderedPageBreak/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62F3C" w:rsidRDefault="00162F3C" w:rsidP="00E50D5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162F3C" w:rsidRDefault="00162F3C" w:rsidP="00E50D5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9571CF">
              <w:rPr>
                <w:rFonts w:ascii="Arial Narrow" w:hAnsi="Arial Narrow"/>
                <w:i w:val="0"/>
                <w:sz w:val="20"/>
                <w:lang w:val="it-IT"/>
              </w:rPr>
              <w:t>Scuola di Formazione Psicologica in ambito Oncologico - Fondazione IRCCS “Istituto Nazionale Tumori” di Milano</w:t>
            </w:r>
          </w:p>
        </w:tc>
      </w:tr>
      <w:tr w:rsidR="00162F3C" w:rsidTr="00E50D5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62F3C" w:rsidRDefault="00162F3C" w:rsidP="00E50D5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62F3C" w:rsidRDefault="00162F3C" w:rsidP="00E50D5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162F3C" w:rsidRDefault="00162F3C" w:rsidP="00E50D5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Corso base</w:t>
            </w:r>
            <w:r w:rsidR="00FF1246">
              <w:rPr>
                <w:rFonts w:ascii="Arial Narrow" w:hAnsi="Arial Narrow"/>
                <w:i w:val="0"/>
                <w:sz w:val="20"/>
                <w:lang w:val="it-IT"/>
              </w:rPr>
              <w:t xml:space="preserve"> di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Logoterapia.</w:t>
            </w:r>
          </w:p>
        </w:tc>
      </w:tr>
    </w:tbl>
    <w:p w:rsidR="00162F3C" w:rsidRDefault="00162F3C">
      <w:pPr>
        <w:rPr>
          <w:rFonts w:ascii="Arial Narrow" w:hAnsi="Arial Narrow"/>
          <w:b/>
        </w:rPr>
      </w:pPr>
    </w:p>
    <w:tbl>
      <w:tblPr>
        <w:tblpPr w:leftFromText="141" w:rightFromText="141" w:vertAnchor="text" w:horzAnchor="margin" w:tblpY="27"/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9571CF" w:rsidTr="009571CF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9571CF" w:rsidRDefault="009571CF" w:rsidP="009571CF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9571CF" w:rsidRDefault="009571CF" w:rsidP="009571CF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9571CF" w:rsidRDefault="009571CF" w:rsidP="009571CF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Gennaio 2001 – Maggio 2001</w:t>
            </w:r>
            <w:r w:rsidR="00B55D6C">
              <w:rPr>
                <w:rFonts w:ascii="Arial Narrow" w:hAnsi="Arial Narrow"/>
                <w:i w:val="0"/>
                <w:sz w:val="20"/>
                <w:lang w:val="it-IT"/>
              </w:rPr>
              <w:t>.</w:t>
            </w:r>
          </w:p>
        </w:tc>
      </w:tr>
      <w:tr w:rsidR="009571CF" w:rsidTr="009571CF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9571CF" w:rsidRDefault="009571CF" w:rsidP="009571CF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9571CF" w:rsidRDefault="009571CF" w:rsidP="009571CF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9571CF" w:rsidRDefault="009571CF" w:rsidP="009571CF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9571CF">
              <w:rPr>
                <w:rFonts w:ascii="Arial Narrow" w:hAnsi="Arial Narrow"/>
                <w:i w:val="0"/>
                <w:sz w:val="20"/>
                <w:lang w:val="it-IT"/>
              </w:rPr>
              <w:t>Scuola di Formazione Psicologica in ambito Oncologico - Fondazione IRCCS “Istituto Nazionale Tumori” di Milano</w:t>
            </w:r>
          </w:p>
        </w:tc>
      </w:tr>
      <w:tr w:rsidR="009571CF" w:rsidTr="009571CF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9571CF" w:rsidRDefault="009571CF" w:rsidP="009571CF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9571CF" w:rsidRDefault="009571CF" w:rsidP="009571CF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9571CF" w:rsidRDefault="009571CF" w:rsidP="009571CF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Corso base di formazione in Psiconcologia.</w:t>
            </w:r>
          </w:p>
        </w:tc>
      </w:tr>
    </w:tbl>
    <w:p w:rsidR="00162F3C" w:rsidRDefault="00162F3C">
      <w:pPr>
        <w:rPr>
          <w:rFonts w:ascii="Arial Narrow" w:hAnsi="Arial Narrow"/>
          <w:b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FC5464" w:rsidTr="00FC546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FC5464" w:rsidRDefault="00FC5464" w:rsidP="002B0A2E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C5464" w:rsidRDefault="00FC5464" w:rsidP="002B0A2E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FC5464" w:rsidRDefault="00FC5464" w:rsidP="002B0A2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Ottobre 2000 – Novembre 2000</w:t>
            </w:r>
            <w:r w:rsidR="00B55D6C">
              <w:rPr>
                <w:rFonts w:ascii="Arial Narrow" w:hAnsi="Arial Narrow"/>
                <w:i w:val="0"/>
                <w:sz w:val="20"/>
                <w:lang w:val="it-IT"/>
              </w:rPr>
              <w:t>.</w:t>
            </w:r>
          </w:p>
        </w:tc>
      </w:tr>
      <w:tr w:rsidR="00FC5464" w:rsidTr="00FC546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FC5464" w:rsidRDefault="00FC5464" w:rsidP="002B0A2E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C5464" w:rsidRDefault="00FC5464" w:rsidP="002B0A2E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FC5464" w:rsidRDefault="00FC5464" w:rsidP="002B0A2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Scuola di Formazione Psicologica in ambito Oncologico - Fondazione IRCCS “Istituto Nazionale Tumori” di Milano</w:t>
            </w:r>
            <w:r w:rsidR="00B55D6C">
              <w:rPr>
                <w:rFonts w:ascii="Arial Narrow" w:hAnsi="Arial Narrow"/>
                <w:i w:val="0"/>
                <w:sz w:val="20"/>
                <w:lang w:val="it-IT"/>
              </w:rPr>
              <w:t>.</w:t>
            </w:r>
          </w:p>
        </w:tc>
      </w:tr>
      <w:tr w:rsidR="00FC5464" w:rsidTr="00FC546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FC5464" w:rsidRDefault="00FC5464" w:rsidP="002B0A2E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C5464" w:rsidRDefault="00FC5464" w:rsidP="002B0A2E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FC5464" w:rsidRDefault="00FC5464" w:rsidP="002B0A2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Corso di approfondimento in Psiconcologia nelle Cure Palliative.</w:t>
            </w:r>
          </w:p>
        </w:tc>
      </w:tr>
    </w:tbl>
    <w:p w:rsidR="00EC7102" w:rsidRDefault="00EC7102">
      <w:pPr>
        <w:rPr>
          <w:rFonts w:ascii="Arial Narrow" w:hAnsi="Arial Narrow"/>
          <w:b/>
        </w:rPr>
      </w:pPr>
    </w:p>
    <w:p w:rsidR="00FD42BB" w:rsidRDefault="00FD42BB">
      <w:pPr>
        <w:rPr>
          <w:rFonts w:ascii="Arial Narrow" w:hAnsi="Arial Narrow"/>
          <w:b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0842F9" w:rsidTr="00103C50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842F9" w:rsidRDefault="000842F9" w:rsidP="002B0A2E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Comunicazioni a convegni</w:t>
            </w:r>
          </w:p>
        </w:tc>
      </w:tr>
      <w:tr w:rsidR="00FB2CE8" w:rsidTr="00103C5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943" w:type="dxa"/>
          </w:tcPr>
          <w:p w:rsidR="00FB2CE8" w:rsidRDefault="00FB2CE8" w:rsidP="00E915BB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284" w:type="dxa"/>
          </w:tcPr>
          <w:p w:rsidR="00FB2CE8" w:rsidRDefault="00FB2CE8" w:rsidP="00E915BB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</w:tcPr>
          <w:p w:rsidR="00BE2761" w:rsidRDefault="00BE2761" w:rsidP="00E915BB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FB2CE8" w:rsidTr="00103C5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943" w:type="dxa"/>
          </w:tcPr>
          <w:p w:rsidR="00FB2CE8" w:rsidRDefault="00FB2CE8" w:rsidP="00E915BB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E67FBF" w:rsidRDefault="00E67FBF" w:rsidP="00E915BB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E67FBF">
              <w:rPr>
                <w:rFonts w:ascii="Arial Narrow" w:hAnsi="Arial Narrow"/>
                <w:i w:val="0"/>
                <w:sz w:val="20"/>
                <w:lang w:val="it-IT"/>
              </w:rPr>
              <w:t>• Data</w:t>
            </w:r>
          </w:p>
          <w:p w:rsidR="00E67FBF" w:rsidRDefault="00E67FBF" w:rsidP="00E915BB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6145B9" w:rsidRDefault="006145B9" w:rsidP="00E915BB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6145B9" w:rsidRDefault="006145B9" w:rsidP="00E915BB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E67FBF" w:rsidRDefault="006145B9" w:rsidP="00E915BB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6145B9">
              <w:rPr>
                <w:rFonts w:ascii="Arial Narrow" w:hAnsi="Arial Narrow"/>
                <w:i w:val="0"/>
                <w:sz w:val="20"/>
                <w:lang w:val="it-IT"/>
              </w:rPr>
              <w:t>• Data</w:t>
            </w:r>
          </w:p>
        </w:tc>
        <w:tc>
          <w:tcPr>
            <w:tcW w:w="284" w:type="dxa"/>
          </w:tcPr>
          <w:p w:rsidR="00FB2CE8" w:rsidRDefault="00FB2CE8" w:rsidP="00E915BB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</w:tcPr>
          <w:p w:rsidR="00E67FBF" w:rsidRDefault="00E67FBF" w:rsidP="00E67FBF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6145B9" w:rsidRPr="006145B9" w:rsidRDefault="006145B9" w:rsidP="006145B9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Novembre</w:t>
            </w:r>
            <w:r w:rsidRPr="006145B9">
              <w:rPr>
                <w:rFonts w:ascii="Arial Narrow" w:hAnsi="Arial Narrow"/>
                <w:i w:val="0"/>
                <w:sz w:val="20"/>
                <w:lang w:val="it-IT"/>
              </w:rPr>
              <w:t xml:space="preserve"> 2018</w:t>
            </w:r>
          </w:p>
          <w:p w:rsidR="006145B9" w:rsidRDefault="006145B9" w:rsidP="006145B9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6145B9">
              <w:rPr>
                <w:rFonts w:ascii="Arial Narrow" w:hAnsi="Arial Narrow"/>
                <w:i w:val="0"/>
                <w:sz w:val="20"/>
                <w:lang w:val="it-IT"/>
              </w:rPr>
              <w:t>Bosisio M., "Qualità della vita, implicazioni e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motive e contributo psicologico", intervento previsto al convegno “Le patologie oncologiche dell’</w:t>
            </w:r>
            <w:proofErr w:type="spellStart"/>
            <w:r>
              <w:rPr>
                <w:rFonts w:ascii="Arial Narrow" w:hAnsi="Arial Narrow"/>
                <w:i w:val="0"/>
                <w:sz w:val="20"/>
                <w:lang w:val="it-IT"/>
              </w:rPr>
              <w:t>urotelio</w:t>
            </w:r>
            <w:proofErr w:type="spell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: ridefinire il percorso clinico considerando la centralità del paziente </w:t>
            </w:r>
            <w:r w:rsidRPr="006145B9">
              <w:rPr>
                <w:rFonts w:ascii="Arial Narrow" w:hAnsi="Arial Narrow"/>
                <w:i w:val="0"/>
                <w:sz w:val="20"/>
                <w:lang w:val="it-IT"/>
              </w:rPr>
              <w:t>(</w:t>
            </w:r>
            <w:proofErr w:type="spellStart"/>
            <w:r>
              <w:rPr>
                <w:rFonts w:ascii="Arial Narrow" w:hAnsi="Arial Narrow"/>
                <w:i w:val="0"/>
                <w:sz w:val="20"/>
                <w:lang w:val="it-IT"/>
              </w:rPr>
              <w:t>Ass</w:t>
            </w:r>
            <w:proofErr w:type="spellEnd"/>
            <w:r>
              <w:rPr>
                <w:rFonts w:ascii="Arial Narrow" w:hAnsi="Arial Narrow"/>
                <w:i w:val="0"/>
                <w:sz w:val="20"/>
                <w:lang w:val="it-IT"/>
              </w:rPr>
              <w:t>. PALINURO</w:t>
            </w:r>
            <w:r w:rsidRPr="006145B9">
              <w:rPr>
                <w:rFonts w:ascii="Arial Narrow" w:hAnsi="Arial Narrow"/>
                <w:i w:val="0"/>
                <w:sz w:val="20"/>
                <w:lang w:val="it-IT"/>
              </w:rPr>
              <w:t xml:space="preserve">), tenutosi a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Milano</w:t>
            </w:r>
            <w:r w:rsidRPr="006145B9">
              <w:rPr>
                <w:rFonts w:ascii="Arial Narrow" w:hAnsi="Arial Narrow"/>
                <w:i w:val="0"/>
                <w:sz w:val="20"/>
                <w:lang w:val="it-IT"/>
              </w:rPr>
              <w:t xml:space="preserve">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il 23 novembre </w:t>
            </w:r>
            <w:r w:rsidRPr="006145B9">
              <w:rPr>
                <w:rFonts w:ascii="Arial Narrow" w:hAnsi="Arial Narrow"/>
                <w:i w:val="0"/>
                <w:sz w:val="20"/>
                <w:lang w:val="it-IT"/>
              </w:rPr>
              <w:t>2018.</w:t>
            </w:r>
          </w:p>
          <w:p w:rsidR="006145B9" w:rsidRDefault="006145B9" w:rsidP="00E67FBF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E67FBF" w:rsidRPr="00E67FBF" w:rsidRDefault="00E67FBF" w:rsidP="00E67FBF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E67FBF">
              <w:rPr>
                <w:rFonts w:ascii="Arial Narrow" w:hAnsi="Arial Narrow"/>
                <w:i w:val="0"/>
                <w:sz w:val="20"/>
                <w:lang w:val="it-IT"/>
              </w:rPr>
              <w:t>Ma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ggio</w:t>
            </w:r>
            <w:r w:rsidRPr="00E67FBF">
              <w:rPr>
                <w:rFonts w:ascii="Arial Narrow" w:hAnsi="Arial Narrow"/>
                <w:i w:val="0"/>
                <w:sz w:val="20"/>
                <w:lang w:val="it-IT"/>
              </w:rPr>
              <w:t xml:space="preserve"> 201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8</w:t>
            </w:r>
          </w:p>
          <w:p w:rsidR="00FB2CE8" w:rsidRDefault="00E67FBF" w:rsidP="00E67FBF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E67FBF">
              <w:rPr>
                <w:rFonts w:ascii="Arial Narrow" w:hAnsi="Arial Narrow"/>
                <w:b/>
                <w:i w:val="0"/>
                <w:sz w:val="20"/>
                <w:lang w:val="it-IT"/>
              </w:rPr>
              <w:t>Bosisio M.</w:t>
            </w:r>
            <w:r w:rsidRPr="00E67FBF">
              <w:rPr>
                <w:rFonts w:ascii="Arial Narrow" w:hAnsi="Arial Narrow"/>
                <w:i w:val="0"/>
                <w:sz w:val="20"/>
                <w:lang w:val="it-IT"/>
              </w:rPr>
              <w:t>, "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Le disfunzioni sessuali</w:t>
            </w:r>
            <w:r w:rsidRPr="00E67FBF">
              <w:rPr>
                <w:rFonts w:ascii="Arial Narrow" w:hAnsi="Arial Narrow"/>
                <w:i w:val="0"/>
                <w:sz w:val="20"/>
                <w:lang w:val="it-IT"/>
              </w:rPr>
              <w:t xml:space="preserve">", intervento previsto al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Focus su Terapie di Supporto</w:t>
            </w:r>
            <w:r w:rsidRPr="00E67FBF">
              <w:rPr>
                <w:rFonts w:ascii="Arial Narrow" w:hAnsi="Arial Narrow"/>
                <w:i w:val="0"/>
                <w:sz w:val="20"/>
                <w:lang w:val="it-IT"/>
              </w:rPr>
              <w:t xml:space="preserve"> (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Network Italiano Cure di Supporto in Oncologia</w:t>
            </w:r>
            <w:r w:rsidRPr="00E67FBF">
              <w:rPr>
                <w:rFonts w:ascii="Arial Narrow" w:hAnsi="Arial Narrow"/>
                <w:i w:val="0"/>
                <w:sz w:val="20"/>
                <w:lang w:val="it-IT"/>
              </w:rPr>
              <w:t xml:space="preserve">), tenutosi a Bologna dal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7-8 maggio 2018</w:t>
            </w:r>
            <w:r w:rsidRPr="00E67FBF">
              <w:rPr>
                <w:rFonts w:ascii="Arial Narrow" w:hAnsi="Arial Narrow"/>
                <w:i w:val="0"/>
                <w:sz w:val="20"/>
                <w:lang w:val="it-IT"/>
              </w:rPr>
              <w:t>.</w:t>
            </w:r>
          </w:p>
          <w:p w:rsidR="00E67FBF" w:rsidRDefault="00E67FBF" w:rsidP="00E67FBF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91442D" w:rsidTr="00103C5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8"/>
        </w:trPr>
        <w:tc>
          <w:tcPr>
            <w:tcW w:w="2943" w:type="dxa"/>
          </w:tcPr>
          <w:p w:rsidR="00B14361" w:rsidRDefault="00B14361" w:rsidP="0091442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Data</w:t>
            </w:r>
          </w:p>
          <w:p w:rsidR="00BE2761" w:rsidRDefault="00BE2761" w:rsidP="0091442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BE2761" w:rsidRDefault="00BE2761" w:rsidP="0091442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91442D" w:rsidRDefault="0091442D" w:rsidP="0091442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284" w:type="dxa"/>
          </w:tcPr>
          <w:p w:rsidR="0091442D" w:rsidRDefault="0091442D" w:rsidP="0091442D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</w:tcPr>
          <w:p w:rsidR="00B14361" w:rsidRDefault="00BE2761" w:rsidP="0091442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Marzo 2015</w:t>
            </w:r>
          </w:p>
          <w:p w:rsidR="0091442D" w:rsidRDefault="00BE2761" w:rsidP="00BE276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7E4F22">
              <w:rPr>
                <w:rFonts w:ascii="Arial Narrow" w:hAnsi="Arial Narrow"/>
                <w:b/>
                <w:i w:val="0"/>
                <w:sz w:val="20"/>
                <w:lang w:val="it-IT"/>
              </w:rPr>
              <w:t>Bosisio M.</w:t>
            </w:r>
            <w:r w:rsidRPr="00026319">
              <w:rPr>
                <w:rFonts w:ascii="Arial Narrow" w:hAnsi="Arial Narrow"/>
                <w:i w:val="0"/>
                <w:sz w:val="20"/>
                <w:lang w:val="it-IT"/>
              </w:rPr>
              <w:t xml:space="preserve">,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moderatore al corso </w:t>
            </w:r>
            <w:r w:rsidRPr="00026319">
              <w:rPr>
                <w:rFonts w:ascii="Arial Narrow" w:hAnsi="Arial Narrow"/>
                <w:i w:val="0"/>
                <w:sz w:val="20"/>
                <w:lang w:val="it-IT"/>
              </w:rPr>
              <w:t>"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Simultaneous Care nei Tumori Toracici (e-lung) – Terapia medica, psicologica e palliativa</w:t>
            </w:r>
            <w:r w:rsidRPr="00026319">
              <w:rPr>
                <w:rFonts w:ascii="Arial Narrow" w:hAnsi="Arial Narrow"/>
                <w:i w:val="0"/>
                <w:sz w:val="20"/>
                <w:lang w:val="it-IT"/>
              </w:rPr>
              <w:t xml:space="preserve">",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tenutosi a Milano, presso la Sede della Fondazione IRCCS “Istituto Nazionale Tumori” il 13 marzo 2015. </w:t>
            </w:r>
          </w:p>
          <w:p w:rsidR="00E67FBF" w:rsidRDefault="00E67FBF" w:rsidP="00BE276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91442D" w:rsidTr="00103C5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943" w:type="dxa"/>
          </w:tcPr>
          <w:p w:rsidR="0091442D" w:rsidRDefault="00BE2761" w:rsidP="0091442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Data</w:t>
            </w:r>
          </w:p>
        </w:tc>
        <w:tc>
          <w:tcPr>
            <w:tcW w:w="284" w:type="dxa"/>
          </w:tcPr>
          <w:p w:rsidR="0091442D" w:rsidRDefault="0091442D" w:rsidP="0091442D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</w:tcPr>
          <w:p w:rsidR="00BE2761" w:rsidRDefault="00BE2761" w:rsidP="0091442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Febbraio 2015 </w:t>
            </w:r>
          </w:p>
          <w:p w:rsidR="0091442D" w:rsidRDefault="00492E77" w:rsidP="00492E7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D’Aloi V., </w:t>
            </w:r>
            <w:r w:rsidRPr="00492E77">
              <w:rPr>
                <w:rFonts w:ascii="Arial Narrow" w:hAnsi="Arial Narrow"/>
                <w:b/>
                <w:i w:val="0"/>
                <w:sz w:val="20"/>
                <w:lang w:val="it-IT"/>
              </w:rPr>
              <w:t>Bosisio</w:t>
            </w: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 M.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, Mariani P., Clerici C., Di Mattei V., Ambrosi A., Borreani C.</w:t>
            </w:r>
            <w:r w:rsidR="0091442D" w:rsidRPr="00026319">
              <w:rPr>
                <w:rFonts w:ascii="Arial Narrow" w:hAnsi="Arial Narrow"/>
                <w:i w:val="0"/>
                <w:sz w:val="20"/>
                <w:lang w:val="it-IT"/>
              </w:rPr>
              <w:t>, "</w:t>
            </w:r>
            <w:r w:rsidR="007C41B2">
              <w:rPr>
                <w:rFonts w:ascii="Arial Narrow" w:hAnsi="Arial Narrow"/>
                <w:i w:val="0"/>
                <w:sz w:val="20"/>
                <w:lang w:val="it-IT"/>
              </w:rPr>
              <w:t>Inibitori dell’aromatasi: il loro impatto sulla dimensione psicologica in donne affette da carcinoma mammarrio</w:t>
            </w:r>
            <w:r w:rsidR="0091442D" w:rsidRPr="00026319">
              <w:rPr>
                <w:rFonts w:ascii="Arial Narrow" w:hAnsi="Arial Narrow"/>
                <w:i w:val="0"/>
                <w:sz w:val="20"/>
                <w:lang w:val="it-IT"/>
              </w:rPr>
              <w:t xml:space="preserve">", </w:t>
            </w:r>
            <w:r w:rsidR="0091442D">
              <w:rPr>
                <w:rFonts w:ascii="Arial Narrow" w:hAnsi="Arial Narrow"/>
                <w:i w:val="0"/>
                <w:sz w:val="20"/>
                <w:lang w:val="it-IT"/>
              </w:rPr>
              <w:t>poster accettato al 19° Congresso Nazionale della Società Italiana di Psicopatologia “Psicopatologia in tempo di crisi: stress, vulnerabilità e resilienza” tenutosi a Milano dal 23 al 26 febbraio 2015.</w:t>
            </w:r>
          </w:p>
        </w:tc>
      </w:tr>
      <w:tr w:rsidR="00C125BD" w:rsidTr="00103C5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943" w:type="dxa"/>
          </w:tcPr>
          <w:p w:rsidR="0091442D" w:rsidRDefault="0091442D" w:rsidP="00E96D2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B14361" w:rsidRDefault="00B14361" w:rsidP="00E96D2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Data</w:t>
            </w:r>
          </w:p>
          <w:p w:rsidR="00B14361" w:rsidRDefault="00B14361" w:rsidP="00E96D2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B14361" w:rsidRDefault="00B14361" w:rsidP="00E96D2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267561" w:rsidRDefault="00267561" w:rsidP="00E96D2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267561" w:rsidRDefault="00267561" w:rsidP="0026756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Data</w:t>
            </w:r>
          </w:p>
          <w:p w:rsidR="00267561" w:rsidRDefault="00267561" w:rsidP="00E96D2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267561" w:rsidRDefault="00267561" w:rsidP="0026756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C125BD" w:rsidRDefault="00C125BD" w:rsidP="00E96D2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284" w:type="dxa"/>
          </w:tcPr>
          <w:p w:rsidR="00C125BD" w:rsidRDefault="00C125BD" w:rsidP="00E96D2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</w:tcPr>
          <w:p w:rsidR="0091442D" w:rsidRDefault="0091442D" w:rsidP="00E96D2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B14361" w:rsidRDefault="00B14361" w:rsidP="00E96D2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Giugno 2014</w:t>
            </w:r>
          </w:p>
          <w:p w:rsidR="00B14361" w:rsidRDefault="00B14361" w:rsidP="00E96D2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7E4F22">
              <w:rPr>
                <w:rFonts w:ascii="Arial Narrow" w:hAnsi="Arial Narrow"/>
                <w:b/>
                <w:i w:val="0"/>
                <w:sz w:val="20"/>
                <w:lang w:val="it-IT"/>
              </w:rPr>
              <w:t>Bosisio M.</w:t>
            </w:r>
            <w:r w:rsidRPr="00026319">
              <w:rPr>
                <w:rFonts w:ascii="Arial Narrow" w:hAnsi="Arial Narrow"/>
                <w:i w:val="0"/>
                <w:sz w:val="20"/>
                <w:lang w:val="it-IT"/>
              </w:rPr>
              <w:t>, "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Il ruolo dello psico-oncologo</w:t>
            </w:r>
            <w:r w:rsidRPr="00026319">
              <w:rPr>
                <w:rFonts w:ascii="Arial Narrow" w:hAnsi="Arial Narrow"/>
                <w:i w:val="0"/>
                <w:sz w:val="20"/>
                <w:lang w:val="it-IT"/>
              </w:rPr>
              <w:t xml:space="preserve">",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intervento previsto al XXIV Congresso SIURO (Società Italiana di Urologia Oncologica), tenutosi a Bologna dal 22 al 24 giugno 2014.</w:t>
            </w:r>
          </w:p>
          <w:p w:rsidR="00267561" w:rsidRDefault="00267561" w:rsidP="00E96D2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267561" w:rsidRDefault="00267561" w:rsidP="0026756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Settembre 2013</w:t>
            </w:r>
            <w:r w:rsidRPr="007E4F22"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 </w:t>
            </w:r>
          </w:p>
          <w:p w:rsidR="00267561" w:rsidRDefault="00267561" w:rsidP="0026756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7E4F22">
              <w:rPr>
                <w:rFonts w:ascii="Arial Narrow" w:hAnsi="Arial Narrow"/>
                <w:b/>
                <w:i w:val="0"/>
                <w:sz w:val="20"/>
                <w:lang w:val="it-IT"/>
              </w:rPr>
              <w:t>Bosisio M.</w:t>
            </w:r>
            <w:r w:rsidRPr="00026319">
              <w:rPr>
                <w:rFonts w:ascii="Arial Narrow" w:hAnsi="Arial Narrow"/>
                <w:i w:val="0"/>
                <w:sz w:val="20"/>
                <w:lang w:val="it-IT"/>
              </w:rPr>
              <w:t>, "</w:t>
            </w:r>
            <w:r w:rsidRPr="00267561">
              <w:rPr>
                <w:rFonts w:ascii="Arial Narrow" w:hAnsi="Arial Narrow"/>
                <w:i w:val="0"/>
                <w:sz w:val="20"/>
                <w:lang w:val="it-IT"/>
              </w:rPr>
              <w:t>L’esperienza em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otiva della malattia oncologica</w:t>
            </w:r>
            <w:r w:rsidRPr="00026319">
              <w:rPr>
                <w:rFonts w:ascii="Arial Narrow" w:hAnsi="Arial Narrow"/>
                <w:i w:val="0"/>
                <w:sz w:val="20"/>
                <w:lang w:val="it-IT"/>
              </w:rPr>
              <w:t xml:space="preserve">",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intervento previsto al Festival della Psicologia, tenutosi a Bollate (MI) il 21 e 22 settembre 2013.</w:t>
            </w:r>
          </w:p>
          <w:p w:rsidR="00267561" w:rsidRDefault="00267561" w:rsidP="0026756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C125BD" w:rsidTr="00103C5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40"/>
        </w:trPr>
        <w:tc>
          <w:tcPr>
            <w:tcW w:w="2943" w:type="dxa"/>
          </w:tcPr>
          <w:p w:rsidR="00C125BD" w:rsidRDefault="00B14361" w:rsidP="00E96D2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Data</w:t>
            </w:r>
          </w:p>
        </w:tc>
        <w:tc>
          <w:tcPr>
            <w:tcW w:w="284" w:type="dxa"/>
          </w:tcPr>
          <w:p w:rsidR="00C125BD" w:rsidRDefault="00C125BD" w:rsidP="00E96D2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</w:tcPr>
          <w:p w:rsidR="00B14361" w:rsidRDefault="00B14361" w:rsidP="00E96D2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Aprile 2011</w:t>
            </w:r>
          </w:p>
          <w:p w:rsidR="00C125BD" w:rsidRDefault="00C125BD" w:rsidP="00E96D2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7E4F22">
              <w:rPr>
                <w:rFonts w:ascii="Arial Narrow" w:hAnsi="Arial Narrow"/>
                <w:b/>
                <w:i w:val="0"/>
                <w:sz w:val="20"/>
                <w:lang w:val="it-IT"/>
              </w:rPr>
              <w:t>Bosisio M.</w:t>
            </w:r>
            <w:r w:rsidRPr="00026319">
              <w:rPr>
                <w:rFonts w:ascii="Arial Narrow" w:hAnsi="Arial Narrow"/>
                <w:i w:val="0"/>
                <w:sz w:val="20"/>
                <w:lang w:val="it-IT"/>
              </w:rPr>
              <w:t>, "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Profilo psicologico</w:t>
            </w:r>
            <w:r w:rsidRPr="00026319">
              <w:rPr>
                <w:rFonts w:ascii="Arial Narrow" w:hAnsi="Arial Narrow"/>
                <w:i w:val="0"/>
                <w:sz w:val="20"/>
                <w:lang w:val="it-IT"/>
              </w:rPr>
              <w:t xml:space="preserve">",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intervento previsto al corso ECM “Patologia virale, preneoplastica e neoplastica genitale maschile” organizzato</w:t>
            </w:r>
            <w:r w:rsidR="007E4F22">
              <w:rPr>
                <w:rFonts w:ascii="Arial Narrow" w:hAnsi="Arial Narrow"/>
                <w:i w:val="0"/>
                <w:sz w:val="20"/>
                <w:lang w:val="it-IT"/>
              </w:rPr>
              <w:t xml:space="preserve"> da</w:t>
            </w:r>
            <w:r w:rsidR="00AB58CA">
              <w:rPr>
                <w:rFonts w:ascii="Arial Narrow" w:hAnsi="Arial Narrow"/>
                <w:i w:val="0"/>
                <w:sz w:val="20"/>
                <w:lang w:val="it-IT"/>
              </w:rPr>
              <w:t>ll’Ordine dei Medici di Milano e Provincia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presso l’</w:t>
            </w:r>
            <w:r w:rsidR="00156E12">
              <w:rPr>
                <w:rFonts w:ascii="Arial Narrow" w:hAnsi="Arial Narrow"/>
                <w:i w:val="0"/>
                <w:sz w:val="20"/>
                <w:lang w:val="it-IT"/>
              </w:rPr>
              <w:t>Auditorium Don Alberione – Periodici San Paolo, Via Giotto 36 – Milano.</w:t>
            </w:r>
          </w:p>
        </w:tc>
      </w:tr>
    </w:tbl>
    <w:p w:rsidR="00C125BD" w:rsidRDefault="00C125BD">
      <w:pPr>
        <w:rPr>
          <w:rFonts w:ascii="Arial Narrow" w:hAnsi="Arial Narrow"/>
          <w:b/>
        </w:rPr>
      </w:pPr>
    </w:p>
    <w:tbl>
      <w:tblPr>
        <w:tblW w:w="10456" w:type="dxa"/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0842F9" w:rsidTr="00CA6E69">
        <w:tc>
          <w:tcPr>
            <w:tcW w:w="2943" w:type="dxa"/>
          </w:tcPr>
          <w:p w:rsidR="000842F9" w:rsidRDefault="000842F9" w:rsidP="002B0A2E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Dat</w:t>
            </w:r>
            <w:r w:rsidR="00026319">
              <w:rPr>
                <w:rFonts w:ascii="Arial Narrow" w:hAnsi="Arial Narrow"/>
                <w:i w:val="0"/>
                <w:sz w:val="20"/>
                <w:lang w:val="it-IT"/>
              </w:rPr>
              <w:t>a</w:t>
            </w:r>
          </w:p>
        </w:tc>
        <w:tc>
          <w:tcPr>
            <w:tcW w:w="284" w:type="dxa"/>
          </w:tcPr>
          <w:p w:rsidR="000842F9" w:rsidRDefault="000842F9" w:rsidP="002B0A2E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</w:tcPr>
          <w:p w:rsidR="000842F9" w:rsidRDefault="00026319" w:rsidP="002B0A2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Novembre 2007</w:t>
            </w:r>
          </w:p>
        </w:tc>
      </w:tr>
      <w:tr w:rsidR="00026319" w:rsidTr="00CA6E69">
        <w:trPr>
          <w:trHeight w:val="540"/>
        </w:trPr>
        <w:tc>
          <w:tcPr>
            <w:tcW w:w="2943" w:type="dxa"/>
          </w:tcPr>
          <w:p w:rsidR="00026319" w:rsidRDefault="00026319" w:rsidP="002B0A2E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284" w:type="dxa"/>
          </w:tcPr>
          <w:p w:rsidR="00026319" w:rsidRDefault="00026319" w:rsidP="002B0A2E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</w:tcPr>
          <w:p w:rsidR="00026319" w:rsidRDefault="00026319" w:rsidP="002B0A2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026319">
              <w:rPr>
                <w:rFonts w:ascii="Arial Narrow" w:hAnsi="Arial Narrow"/>
                <w:i w:val="0"/>
                <w:sz w:val="20"/>
                <w:lang w:val="it-IT"/>
              </w:rPr>
              <w:t xml:space="preserve">Gangeri L., </w:t>
            </w:r>
            <w:r w:rsidRPr="00AC07B0">
              <w:rPr>
                <w:rFonts w:ascii="Arial Narrow" w:hAnsi="Arial Narrow"/>
                <w:b/>
                <w:i w:val="0"/>
                <w:sz w:val="20"/>
                <w:lang w:val="it-IT"/>
              </w:rPr>
              <w:t>Bosisio M.</w:t>
            </w:r>
            <w:r w:rsidRPr="00026319">
              <w:rPr>
                <w:rFonts w:ascii="Arial Narrow" w:hAnsi="Arial Narrow"/>
                <w:i w:val="0"/>
                <w:sz w:val="20"/>
                <w:lang w:val="it-IT"/>
              </w:rPr>
              <w:t>, Brunelli C., Borreani C., Pulvirenti A., Serafin P., Ferri F., Biffa G., Zoncheddu P., Eremenco S., Mazzaferro V., "L'esperienza psicologica del trapianto di fegato: sviluppo di una scala specifica per la misurazione della Qualità di Vita (FACIT-</w:t>
            </w:r>
            <w:r w:rsidRPr="00026319">
              <w:rPr>
                <w:rFonts w:ascii="Arial Narrow" w:hAnsi="Arial Narrow"/>
                <w:i w:val="0"/>
                <w:sz w:val="20"/>
                <w:lang w:val="it-IT"/>
              </w:rPr>
              <w:softHyphen/>
              <w:t xml:space="preserve">LT)", poster </w:t>
            </w:r>
            <w:r w:rsidRPr="00026319">
              <w:rPr>
                <w:rFonts w:ascii="Arial Narrow" w:hAnsi="Arial Narrow"/>
                <w:i w:val="0"/>
                <w:sz w:val="20"/>
                <w:lang w:val="it-IT"/>
              </w:rPr>
              <w:lastRenderedPageBreak/>
              <w:t>accettato alla Riunione Tecnico Scientifica del Nord Italia Transplant (NITp) tenutasi a Tavagnacco (UD).</w:t>
            </w:r>
          </w:p>
        </w:tc>
      </w:tr>
    </w:tbl>
    <w:p w:rsidR="006331F7" w:rsidRDefault="006331F7">
      <w:pPr>
        <w:rPr>
          <w:rFonts w:ascii="Arial Narrow" w:hAnsi="Arial Narrow"/>
          <w:b/>
        </w:rPr>
      </w:pPr>
    </w:p>
    <w:tbl>
      <w:tblPr>
        <w:tblW w:w="10456" w:type="dxa"/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026319" w:rsidTr="00CA6E69">
        <w:tc>
          <w:tcPr>
            <w:tcW w:w="2943" w:type="dxa"/>
          </w:tcPr>
          <w:p w:rsidR="00026319" w:rsidRDefault="00026319" w:rsidP="002B0A2E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Data</w:t>
            </w:r>
          </w:p>
        </w:tc>
        <w:tc>
          <w:tcPr>
            <w:tcW w:w="284" w:type="dxa"/>
          </w:tcPr>
          <w:p w:rsidR="00026319" w:rsidRDefault="00026319" w:rsidP="002B0A2E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</w:tcPr>
          <w:p w:rsidR="00026319" w:rsidRDefault="00026319" w:rsidP="002B0A2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Ottobre 2007</w:t>
            </w:r>
          </w:p>
        </w:tc>
      </w:tr>
      <w:tr w:rsidR="00026319" w:rsidTr="00CA6E69">
        <w:trPr>
          <w:trHeight w:val="540"/>
        </w:trPr>
        <w:tc>
          <w:tcPr>
            <w:tcW w:w="2943" w:type="dxa"/>
          </w:tcPr>
          <w:p w:rsidR="00026319" w:rsidRDefault="00026319" w:rsidP="002B0A2E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284" w:type="dxa"/>
          </w:tcPr>
          <w:p w:rsidR="00026319" w:rsidRDefault="00026319" w:rsidP="002B0A2E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</w:tcPr>
          <w:p w:rsidR="00026319" w:rsidRDefault="00026319" w:rsidP="002B0A2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026319">
              <w:rPr>
                <w:rFonts w:ascii="Arial Narrow" w:hAnsi="Arial Narrow"/>
                <w:i w:val="0"/>
                <w:sz w:val="20"/>
                <w:lang w:val="it-IT"/>
              </w:rPr>
              <w:t xml:space="preserve">Colombo C., Mosconi P., Bassi C., Bernardi F., </w:t>
            </w:r>
            <w:r w:rsidRPr="00AC07B0">
              <w:rPr>
                <w:rFonts w:ascii="Arial Narrow" w:hAnsi="Arial Narrow"/>
                <w:b/>
                <w:i w:val="0"/>
                <w:sz w:val="20"/>
                <w:lang w:val="it-IT"/>
              </w:rPr>
              <w:t>Bosisio M.</w:t>
            </w:r>
            <w:r w:rsidRPr="00026319">
              <w:rPr>
                <w:rFonts w:ascii="Arial Narrow" w:hAnsi="Arial Narrow"/>
                <w:i w:val="0"/>
                <w:sz w:val="20"/>
                <w:lang w:val="it-IT"/>
              </w:rPr>
              <w:t>, Copelli P., Cretti C., Erroi A., Magri M., Pandolfini C., Pistotti V., Santoro E., Zucchetti E., "Evaluating cancer pain websites " presentazione orale al 12th World Congress on the Internet in Medicine -Mednet 2007 tenutosi a Leipzig (Gennania). Abstract pubblicato su Technology and Health Care 2007; 15(5): 306.</w:t>
            </w:r>
          </w:p>
        </w:tc>
      </w:tr>
    </w:tbl>
    <w:p w:rsidR="007907BF" w:rsidRDefault="007907BF">
      <w:pPr>
        <w:rPr>
          <w:rFonts w:ascii="Arial Narrow" w:hAnsi="Arial Narrow"/>
          <w:b/>
        </w:rPr>
      </w:pPr>
    </w:p>
    <w:tbl>
      <w:tblPr>
        <w:tblW w:w="10456" w:type="dxa"/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026319" w:rsidTr="00CA6E69">
        <w:tc>
          <w:tcPr>
            <w:tcW w:w="2943" w:type="dxa"/>
          </w:tcPr>
          <w:p w:rsidR="00026319" w:rsidRDefault="00026319" w:rsidP="002B0A2E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Data</w:t>
            </w:r>
          </w:p>
        </w:tc>
        <w:tc>
          <w:tcPr>
            <w:tcW w:w="284" w:type="dxa"/>
          </w:tcPr>
          <w:p w:rsidR="00026319" w:rsidRDefault="00026319" w:rsidP="002B0A2E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</w:tcPr>
          <w:p w:rsidR="00026319" w:rsidRDefault="00026319" w:rsidP="002B0A2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Novembre 2006</w:t>
            </w:r>
          </w:p>
        </w:tc>
      </w:tr>
      <w:tr w:rsidR="00026319" w:rsidTr="00CA6E69">
        <w:trPr>
          <w:trHeight w:val="540"/>
        </w:trPr>
        <w:tc>
          <w:tcPr>
            <w:tcW w:w="2943" w:type="dxa"/>
          </w:tcPr>
          <w:p w:rsidR="00026319" w:rsidRDefault="00026319" w:rsidP="002B0A2E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284" w:type="dxa"/>
          </w:tcPr>
          <w:p w:rsidR="00026319" w:rsidRDefault="00026319" w:rsidP="002B0A2E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</w:tcPr>
          <w:p w:rsidR="00026319" w:rsidRPr="00026319" w:rsidRDefault="00026319" w:rsidP="00026319">
            <w:pPr>
              <w:pStyle w:val="OiaeaeiYiio2"/>
              <w:widowControl/>
              <w:spacing w:before="20" w:after="20"/>
              <w:jc w:val="left"/>
              <w:rPr>
                <w:i w:val="0"/>
                <w:lang w:val="it-IT"/>
              </w:rPr>
            </w:pPr>
            <w:r w:rsidRPr="00026319">
              <w:rPr>
                <w:rFonts w:ascii="Arial Narrow" w:hAnsi="Arial Narrow"/>
                <w:i w:val="0"/>
                <w:sz w:val="20"/>
                <w:lang w:val="it-IT"/>
              </w:rPr>
              <w:t xml:space="preserve">Braga A., </w:t>
            </w:r>
            <w:r w:rsidRPr="00AC07B0">
              <w:rPr>
                <w:rFonts w:ascii="Arial Narrow" w:hAnsi="Arial Narrow"/>
                <w:b/>
                <w:i w:val="0"/>
                <w:sz w:val="20"/>
                <w:lang w:val="it-IT"/>
              </w:rPr>
              <w:t>Bosisio M.</w:t>
            </w:r>
            <w:r w:rsidRPr="00026319">
              <w:rPr>
                <w:rFonts w:ascii="Arial Narrow" w:hAnsi="Arial Narrow"/>
                <w:i w:val="0"/>
                <w:sz w:val="20"/>
                <w:lang w:val="it-IT"/>
              </w:rPr>
              <w:t>, "Carl Rogers e Fisica dei Quanti: un parallelismo suggestivo" comunicazione orale al XII° Congresso Nazionale dell'Associazione Europea della Psicoterapia Centrata sul Cliente tenutosi a Roma.</w:t>
            </w:r>
          </w:p>
        </w:tc>
      </w:tr>
    </w:tbl>
    <w:p w:rsidR="00026319" w:rsidRDefault="00026319">
      <w:pPr>
        <w:rPr>
          <w:rFonts w:ascii="Arial Narrow" w:hAnsi="Arial Narrow"/>
          <w:b/>
        </w:rPr>
      </w:pPr>
    </w:p>
    <w:tbl>
      <w:tblPr>
        <w:tblW w:w="10456" w:type="dxa"/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026319" w:rsidTr="00CA6E69">
        <w:tc>
          <w:tcPr>
            <w:tcW w:w="2943" w:type="dxa"/>
          </w:tcPr>
          <w:p w:rsidR="00026319" w:rsidRDefault="00026319" w:rsidP="002B0A2E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Data</w:t>
            </w:r>
          </w:p>
        </w:tc>
        <w:tc>
          <w:tcPr>
            <w:tcW w:w="284" w:type="dxa"/>
          </w:tcPr>
          <w:p w:rsidR="00026319" w:rsidRDefault="00026319" w:rsidP="002B0A2E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</w:tcPr>
          <w:p w:rsidR="00026319" w:rsidRDefault="00026319" w:rsidP="002B0A2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Ottobre 2006</w:t>
            </w:r>
          </w:p>
        </w:tc>
      </w:tr>
      <w:tr w:rsidR="00026319" w:rsidTr="00CA6E69">
        <w:trPr>
          <w:trHeight w:val="540"/>
        </w:trPr>
        <w:tc>
          <w:tcPr>
            <w:tcW w:w="2943" w:type="dxa"/>
          </w:tcPr>
          <w:p w:rsidR="00026319" w:rsidRDefault="00026319" w:rsidP="002B0A2E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284" w:type="dxa"/>
          </w:tcPr>
          <w:p w:rsidR="00026319" w:rsidRDefault="00026319" w:rsidP="002B0A2E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</w:tcPr>
          <w:p w:rsidR="00026319" w:rsidRDefault="00026319" w:rsidP="00026319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026319">
              <w:rPr>
                <w:rFonts w:ascii="Arial Narrow" w:hAnsi="Arial Narrow"/>
                <w:i w:val="0"/>
                <w:sz w:val="20"/>
                <w:lang w:val="it-IT"/>
              </w:rPr>
              <w:t xml:space="preserve">Gangeri L., Brunelli C., </w:t>
            </w:r>
            <w:r w:rsidRPr="00AC07B0">
              <w:rPr>
                <w:rFonts w:ascii="Arial Narrow" w:hAnsi="Arial Narrow"/>
                <w:b/>
                <w:i w:val="0"/>
                <w:sz w:val="20"/>
                <w:lang w:val="it-IT"/>
              </w:rPr>
              <w:t>Bosisio M.</w:t>
            </w:r>
            <w:r w:rsidRPr="00026319">
              <w:rPr>
                <w:rFonts w:ascii="Arial Narrow" w:hAnsi="Arial Narrow"/>
                <w:i w:val="0"/>
                <w:sz w:val="20"/>
                <w:lang w:val="it-IT"/>
              </w:rPr>
              <w:t>, Tamburini M., Mazzaferro V.</w:t>
            </w:r>
            <w:r w:rsidR="00646398">
              <w:rPr>
                <w:rFonts w:ascii="Arial Narrow" w:hAnsi="Arial Narrow"/>
                <w:i w:val="0"/>
                <w:sz w:val="20"/>
                <w:lang w:val="it-IT"/>
              </w:rPr>
              <w:t>,</w:t>
            </w:r>
            <w:r w:rsidRPr="00026319">
              <w:rPr>
                <w:rFonts w:ascii="Arial Narrow" w:hAnsi="Arial Narrow"/>
                <w:i w:val="0"/>
                <w:sz w:val="20"/>
                <w:lang w:val="it-IT"/>
              </w:rPr>
              <w:t xml:space="preserve"> "Quality of Life after liver transplantation in cancer patients” accettato come poster all'VIII° Congresso mondiale di Psiconcologia svoltosi a Ferrara e Venezia (abstract numero 572 pubblicato sul libro degli atti).</w:t>
            </w:r>
          </w:p>
        </w:tc>
      </w:tr>
    </w:tbl>
    <w:p w:rsidR="00026319" w:rsidRDefault="00026319">
      <w:pPr>
        <w:rPr>
          <w:rFonts w:ascii="Arial Narrow" w:hAnsi="Arial Narrow"/>
          <w:b/>
        </w:rPr>
      </w:pPr>
    </w:p>
    <w:tbl>
      <w:tblPr>
        <w:tblW w:w="10456" w:type="dxa"/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026319" w:rsidTr="00CA6E69">
        <w:tc>
          <w:tcPr>
            <w:tcW w:w="2943" w:type="dxa"/>
          </w:tcPr>
          <w:p w:rsidR="00026319" w:rsidRDefault="00026319" w:rsidP="002B0A2E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Data</w:t>
            </w:r>
          </w:p>
        </w:tc>
        <w:tc>
          <w:tcPr>
            <w:tcW w:w="284" w:type="dxa"/>
          </w:tcPr>
          <w:p w:rsidR="00026319" w:rsidRDefault="00026319" w:rsidP="002B0A2E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</w:tcPr>
          <w:p w:rsidR="00026319" w:rsidRDefault="00026319" w:rsidP="002B0A2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Ottobre 2006</w:t>
            </w:r>
          </w:p>
        </w:tc>
      </w:tr>
      <w:tr w:rsidR="00026319" w:rsidTr="00CA6E69">
        <w:trPr>
          <w:trHeight w:val="540"/>
        </w:trPr>
        <w:tc>
          <w:tcPr>
            <w:tcW w:w="2943" w:type="dxa"/>
          </w:tcPr>
          <w:p w:rsidR="00026319" w:rsidRDefault="00026319" w:rsidP="002B0A2E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284" w:type="dxa"/>
          </w:tcPr>
          <w:p w:rsidR="00026319" w:rsidRDefault="00026319" w:rsidP="002B0A2E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</w:tcPr>
          <w:p w:rsidR="00026319" w:rsidRDefault="00026319" w:rsidP="00026319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AC07B0">
              <w:rPr>
                <w:rFonts w:ascii="Arial Narrow" w:hAnsi="Arial Narrow"/>
                <w:b/>
                <w:i w:val="0"/>
                <w:sz w:val="20"/>
                <w:lang w:val="it-IT"/>
              </w:rPr>
              <w:t>Bosisio M.</w:t>
            </w:r>
            <w:r w:rsidRPr="00026319">
              <w:rPr>
                <w:rFonts w:ascii="Arial Narrow" w:hAnsi="Arial Narrow"/>
                <w:i w:val="0"/>
                <w:sz w:val="20"/>
                <w:lang w:val="it-IT"/>
              </w:rPr>
              <w:t xml:space="preserve">, Borreani C., Brunelli C., Tamburini M., "Psychological intervention and coping styles modification in cancer patients" accettato come poster all'VIII° Congresso mondiale di Psiconcologia svoltosi a Ferrara e Venezia (abstract numero 427 pubblicato sul libro degli atti). </w:t>
            </w:r>
          </w:p>
        </w:tc>
      </w:tr>
    </w:tbl>
    <w:p w:rsidR="00026319" w:rsidRDefault="00026319">
      <w:pPr>
        <w:rPr>
          <w:rFonts w:ascii="Arial Narrow" w:hAnsi="Arial Narrow"/>
          <w:b/>
        </w:rPr>
      </w:pPr>
    </w:p>
    <w:tbl>
      <w:tblPr>
        <w:tblW w:w="10456" w:type="dxa"/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026319" w:rsidTr="00CA6E69">
        <w:tc>
          <w:tcPr>
            <w:tcW w:w="2943" w:type="dxa"/>
          </w:tcPr>
          <w:p w:rsidR="00026319" w:rsidRDefault="00026319" w:rsidP="002B0A2E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Data</w:t>
            </w:r>
          </w:p>
        </w:tc>
        <w:tc>
          <w:tcPr>
            <w:tcW w:w="284" w:type="dxa"/>
          </w:tcPr>
          <w:p w:rsidR="00026319" w:rsidRDefault="00026319" w:rsidP="002B0A2E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</w:tcPr>
          <w:p w:rsidR="00026319" w:rsidRDefault="00026319" w:rsidP="002B0A2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Ottobre 2006</w:t>
            </w:r>
          </w:p>
        </w:tc>
      </w:tr>
      <w:tr w:rsidR="00026319" w:rsidTr="00CA6E69">
        <w:trPr>
          <w:trHeight w:val="540"/>
        </w:trPr>
        <w:tc>
          <w:tcPr>
            <w:tcW w:w="2943" w:type="dxa"/>
          </w:tcPr>
          <w:p w:rsidR="00026319" w:rsidRDefault="00026319" w:rsidP="002B0A2E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284" w:type="dxa"/>
          </w:tcPr>
          <w:p w:rsidR="00026319" w:rsidRDefault="00026319" w:rsidP="002B0A2E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</w:tcPr>
          <w:p w:rsidR="00026319" w:rsidRDefault="00026319" w:rsidP="002B0A2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026319">
              <w:rPr>
                <w:rFonts w:ascii="Arial Narrow" w:hAnsi="Arial Narrow"/>
                <w:i w:val="0"/>
                <w:sz w:val="20"/>
                <w:lang w:val="it-IT"/>
              </w:rPr>
              <w:t xml:space="preserve">Gangeri L., Brunelli C., </w:t>
            </w:r>
            <w:r w:rsidRPr="00AC07B0">
              <w:rPr>
                <w:rFonts w:ascii="Arial Narrow" w:hAnsi="Arial Narrow"/>
                <w:b/>
                <w:i w:val="0"/>
                <w:sz w:val="20"/>
                <w:lang w:val="it-IT"/>
              </w:rPr>
              <w:t>Bosisio M.</w:t>
            </w:r>
            <w:r w:rsidRPr="00026319">
              <w:rPr>
                <w:rFonts w:ascii="Arial Narrow" w:hAnsi="Arial Narrow"/>
                <w:i w:val="0"/>
                <w:sz w:val="20"/>
                <w:lang w:val="it-IT"/>
              </w:rPr>
              <w:t xml:space="preserve">, Tamburini M., Bhoori S. "Qualità di vita dopo il trapianto di fegato in pazienti oncologici", poster accettato alla Riunione Tecnico Scientifica del Nord Italia Transplant (NITp) tenutasi a Milano. </w:t>
            </w:r>
          </w:p>
        </w:tc>
      </w:tr>
    </w:tbl>
    <w:p w:rsidR="00026319" w:rsidRDefault="00026319">
      <w:pPr>
        <w:rPr>
          <w:rFonts w:ascii="Arial Narrow" w:hAnsi="Arial Narrow"/>
          <w:b/>
        </w:rPr>
      </w:pPr>
    </w:p>
    <w:tbl>
      <w:tblPr>
        <w:tblW w:w="10456" w:type="dxa"/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026319" w:rsidTr="00CA6E69">
        <w:tc>
          <w:tcPr>
            <w:tcW w:w="2943" w:type="dxa"/>
          </w:tcPr>
          <w:p w:rsidR="00026319" w:rsidRDefault="00026319" w:rsidP="002B0A2E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Data</w:t>
            </w:r>
          </w:p>
        </w:tc>
        <w:tc>
          <w:tcPr>
            <w:tcW w:w="284" w:type="dxa"/>
          </w:tcPr>
          <w:p w:rsidR="00026319" w:rsidRDefault="00026319" w:rsidP="002B0A2E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</w:tcPr>
          <w:p w:rsidR="00026319" w:rsidRDefault="00EB0447" w:rsidP="002B0A2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Febbraio 2006</w:t>
            </w:r>
          </w:p>
        </w:tc>
      </w:tr>
      <w:tr w:rsidR="00026319" w:rsidTr="00CA6E69">
        <w:trPr>
          <w:trHeight w:val="540"/>
        </w:trPr>
        <w:tc>
          <w:tcPr>
            <w:tcW w:w="2943" w:type="dxa"/>
          </w:tcPr>
          <w:p w:rsidR="00026319" w:rsidRDefault="00026319" w:rsidP="002B0A2E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284" w:type="dxa"/>
          </w:tcPr>
          <w:p w:rsidR="00026319" w:rsidRDefault="00026319" w:rsidP="002B0A2E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</w:tcPr>
          <w:p w:rsidR="00026319" w:rsidRDefault="00EB0447" w:rsidP="002B0A2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EB0447">
              <w:rPr>
                <w:rFonts w:ascii="Arial Narrow" w:hAnsi="Arial Narrow"/>
                <w:i w:val="0"/>
                <w:sz w:val="20"/>
                <w:lang w:val="it-IT"/>
              </w:rPr>
              <w:t xml:space="preserve">Valdagni R., Donegani S., </w:t>
            </w:r>
            <w:r w:rsidRPr="00AC07B0">
              <w:rPr>
                <w:rFonts w:ascii="Arial Narrow" w:hAnsi="Arial Narrow"/>
                <w:b/>
                <w:i w:val="0"/>
                <w:sz w:val="20"/>
                <w:lang w:val="it-IT"/>
              </w:rPr>
              <w:t>Bosisio M.</w:t>
            </w:r>
            <w:r w:rsidRPr="00EB0447">
              <w:rPr>
                <w:rFonts w:ascii="Arial Narrow" w:hAnsi="Arial Narrow"/>
                <w:i w:val="0"/>
                <w:sz w:val="20"/>
                <w:lang w:val="it-IT"/>
              </w:rPr>
              <w:t>, Villa S., Bedini N., Salvioni R., Nicolai N., P</w:t>
            </w:r>
            <w:r w:rsidR="00543778">
              <w:rPr>
                <w:rFonts w:ascii="Arial Narrow" w:hAnsi="Arial Narrow"/>
                <w:i w:val="0"/>
                <w:sz w:val="20"/>
                <w:lang w:val="it-IT"/>
              </w:rPr>
              <w:t>rocopio G., Catena L., Righi L.</w:t>
            </w:r>
            <w:r w:rsidRPr="00EB0447">
              <w:rPr>
                <w:rFonts w:ascii="Arial Narrow" w:hAnsi="Arial Narrow"/>
                <w:i w:val="0"/>
                <w:sz w:val="20"/>
                <w:lang w:val="it-IT"/>
              </w:rPr>
              <w:t>V., "The multidisciplinary clinic in prostate cancer. Pros and cons" abstract pubblicato a pagina 244 del libro degli atti dell'ASCO (American Society of Clinical Oncology) Prostate Symposium tenutosi a San Francisco (USA).</w:t>
            </w:r>
          </w:p>
        </w:tc>
      </w:tr>
    </w:tbl>
    <w:p w:rsidR="00750D7A" w:rsidRDefault="00750D7A">
      <w:pPr>
        <w:rPr>
          <w:rFonts w:ascii="Arial Narrow" w:hAnsi="Arial Narrow"/>
          <w:b/>
        </w:rPr>
      </w:pPr>
    </w:p>
    <w:tbl>
      <w:tblPr>
        <w:tblW w:w="10456" w:type="dxa"/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026319" w:rsidTr="00CA6E69">
        <w:tc>
          <w:tcPr>
            <w:tcW w:w="2943" w:type="dxa"/>
          </w:tcPr>
          <w:p w:rsidR="00026319" w:rsidRDefault="00026319" w:rsidP="002B0A2E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Data</w:t>
            </w:r>
          </w:p>
        </w:tc>
        <w:tc>
          <w:tcPr>
            <w:tcW w:w="284" w:type="dxa"/>
          </w:tcPr>
          <w:p w:rsidR="00026319" w:rsidRDefault="00026319" w:rsidP="002B0A2E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</w:tcPr>
          <w:p w:rsidR="00026319" w:rsidRDefault="00EB0447" w:rsidP="002B0A2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Novembre 2005</w:t>
            </w:r>
          </w:p>
        </w:tc>
      </w:tr>
      <w:tr w:rsidR="00026319" w:rsidTr="00CA6E69">
        <w:trPr>
          <w:trHeight w:val="540"/>
        </w:trPr>
        <w:tc>
          <w:tcPr>
            <w:tcW w:w="2943" w:type="dxa"/>
          </w:tcPr>
          <w:p w:rsidR="00026319" w:rsidRDefault="00026319" w:rsidP="002B0A2E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284" w:type="dxa"/>
          </w:tcPr>
          <w:p w:rsidR="00026319" w:rsidRDefault="00026319" w:rsidP="002B0A2E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</w:tcPr>
          <w:p w:rsidR="00026319" w:rsidRDefault="00EB0447" w:rsidP="002B0A2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EB0447">
              <w:rPr>
                <w:rFonts w:ascii="Arial Narrow" w:hAnsi="Arial Narrow"/>
                <w:i w:val="0"/>
                <w:sz w:val="20"/>
                <w:lang w:val="it-IT"/>
              </w:rPr>
              <w:t xml:space="preserve">Donegani S., </w:t>
            </w:r>
            <w:r w:rsidRPr="00AC07B0">
              <w:rPr>
                <w:rFonts w:ascii="Arial Narrow" w:hAnsi="Arial Narrow"/>
                <w:b/>
                <w:i w:val="0"/>
                <w:sz w:val="20"/>
                <w:lang w:val="it-IT"/>
              </w:rPr>
              <w:t>Bosisio M.</w:t>
            </w:r>
            <w:r w:rsidRPr="00EB0447">
              <w:rPr>
                <w:rFonts w:ascii="Arial Narrow" w:hAnsi="Arial Narrow"/>
                <w:i w:val="0"/>
                <w:sz w:val="20"/>
                <w:lang w:val="it-IT"/>
              </w:rPr>
              <w:t xml:space="preserve">, Villa S., Valvo F., Salvioni R., Nicolai N., Catena L., Procopio G., Valdagni R., "La visita multidisciplinare con la persona affetta da tumore alla prostata: vantaggi e criticità" poster accettato al XV° Congresso Nazionale S.I.Ur.O. (Società Italiana di Urologia Oncologica) tenutosi a Giardini Naxos (ME). </w:t>
            </w:r>
          </w:p>
        </w:tc>
      </w:tr>
    </w:tbl>
    <w:p w:rsidR="00026319" w:rsidRDefault="00026319">
      <w:pPr>
        <w:rPr>
          <w:rFonts w:ascii="Arial Narrow" w:hAnsi="Arial Narrow"/>
          <w:b/>
        </w:rPr>
      </w:pPr>
    </w:p>
    <w:tbl>
      <w:tblPr>
        <w:tblW w:w="10456" w:type="dxa"/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B2787F" w:rsidTr="00B41525">
        <w:tc>
          <w:tcPr>
            <w:tcW w:w="2943" w:type="dxa"/>
          </w:tcPr>
          <w:p w:rsidR="00B2787F" w:rsidRDefault="00B2787F" w:rsidP="00B4152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Data</w:t>
            </w:r>
          </w:p>
        </w:tc>
        <w:tc>
          <w:tcPr>
            <w:tcW w:w="284" w:type="dxa"/>
          </w:tcPr>
          <w:p w:rsidR="00B2787F" w:rsidRDefault="00B2787F" w:rsidP="00B4152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</w:tcPr>
          <w:p w:rsidR="00B2787F" w:rsidRDefault="00B2787F" w:rsidP="00B4152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Novembre 2005</w:t>
            </w:r>
          </w:p>
        </w:tc>
      </w:tr>
      <w:tr w:rsidR="00B2787F" w:rsidTr="00B41525">
        <w:trPr>
          <w:trHeight w:val="540"/>
        </w:trPr>
        <w:tc>
          <w:tcPr>
            <w:tcW w:w="2943" w:type="dxa"/>
          </w:tcPr>
          <w:p w:rsidR="00B2787F" w:rsidRDefault="00B2787F" w:rsidP="00B4152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284" w:type="dxa"/>
          </w:tcPr>
          <w:p w:rsidR="00B2787F" w:rsidRDefault="00B2787F" w:rsidP="00B4152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</w:tcPr>
          <w:p w:rsidR="00B2787F" w:rsidRDefault="00B2787F" w:rsidP="00B4152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B2787F">
              <w:rPr>
                <w:rFonts w:ascii="Arial Narrow" w:hAnsi="Arial Narrow"/>
                <w:i w:val="0"/>
                <w:sz w:val="20"/>
                <w:lang w:val="it-IT"/>
              </w:rPr>
              <w:t xml:space="preserve">Valdagni R., Nicolai N., Salvioni R., Biasoni D., Villa S., Valvo F., Bedini N., Carbone A., Collini P., Pellegrinelli A., Donegani S., </w:t>
            </w:r>
            <w:r w:rsidRPr="00485263">
              <w:rPr>
                <w:rFonts w:ascii="Arial Narrow" w:hAnsi="Arial Narrow"/>
                <w:b/>
                <w:i w:val="0"/>
                <w:sz w:val="20"/>
                <w:lang w:val="it-IT"/>
              </w:rPr>
              <w:t>Bosisio M.</w:t>
            </w:r>
            <w:r w:rsidRPr="00B2787F">
              <w:rPr>
                <w:rFonts w:ascii="Arial Narrow" w:hAnsi="Arial Narrow"/>
                <w:i w:val="0"/>
                <w:sz w:val="20"/>
                <w:lang w:val="it-IT"/>
              </w:rPr>
              <w:t xml:space="preserve">, Seregni E., Spreafico C., Ripamonti C., Campa T., Fagnoni E., Bajetta E., Catena L., Procopio </w:t>
            </w:r>
            <w:proofErr w:type="gramStart"/>
            <w:r w:rsidRPr="00B2787F">
              <w:rPr>
                <w:rFonts w:ascii="Arial Narrow" w:hAnsi="Arial Narrow"/>
                <w:i w:val="0"/>
                <w:sz w:val="20"/>
                <w:lang w:val="it-IT"/>
              </w:rPr>
              <w:t>G..</w:t>
            </w:r>
            <w:proofErr w:type="gramEnd"/>
            <w:r w:rsidRPr="00B2787F">
              <w:rPr>
                <w:rFonts w:ascii="Arial Narrow" w:hAnsi="Arial Narrow"/>
                <w:i w:val="0"/>
                <w:sz w:val="20"/>
                <w:lang w:val="it-IT"/>
              </w:rPr>
              <w:t xml:space="preserve"> “Cancro prostatico: le Linee Guida Diagnostico-Terapeutiche dell’Istituto Nazionale per lo Studio e </w:t>
            </w:r>
            <w:smartTag w:uri="urn:schemas-microsoft-com:office:smarttags" w:element="PersonName">
              <w:smartTagPr>
                <w:attr w:name="ProductID" w:val="la Cura"/>
              </w:smartTagPr>
              <w:r w:rsidRPr="00B2787F">
                <w:rPr>
                  <w:rFonts w:ascii="Arial Narrow" w:hAnsi="Arial Narrow"/>
                  <w:i w:val="0"/>
                  <w:sz w:val="20"/>
                  <w:lang w:val="it-IT"/>
                </w:rPr>
                <w:t>la Cura</w:t>
              </w:r>
            </w:smartTag>
            <w:r w:rsidRPr="00B2787F">
              <w:rPr>
                <w:rFonts w:ascii="Arial Narrow" w:hAnsi="Arial Narrow"/>
                <w:i w:val="0"/>
                <w:sz w:val="20"/>
                <w:lang w:val="it-IT"/>
              </w:rPr>
              <w:t xml:space="preserve"> dei Tumori di Milano” </w:t>
            </w:r>
            <w:r w:rsidR="00485263">
              <w:rPr>
                <w:rFonts w:ascii="Arial Narrow" w:hAnsi="Arial Narrow"/>
                <w:i w:val="0"/>
                <w:sz w:val="20"/>
                <w:lang w:val="it-IT"/>
              </w:rPr>
              <w:t xml:space="preserve">poster accettato </w:t>
            </w:r>
            <w:r w:rsidR="00485263" w:rsidRPr="00EB0447">
              <w:rPr>
                <w:rFonts w:ascii="Arial Narrow" w:hAnsi="Arial Narrow"/>
                <w:i w:val="0"/>
                <w:sz w:val="20"/>
                <w:lang w:val="it-IT"/>
              </w:rPr>
              <w:t>al XV° Congresso Nazionale S.I.Ur.O. (Società Italiana di Urologia Oncologica) tenutosi a Giardini Naxos (ME).</w:t>
            </w:r>
          </w:p>
        </w:tc>
      </w:tr>
    </w:tbl>
    <w:p w:rsidR="00B2787F" w:rsidRDefault="00B2787F">
      <w:pPr>
        <w:rPr>
          <w:rFonts w:ascii="Arial Narrow" w:hAnsi="Arial Narrow"/>
          <w:b/>
        </w:rPr>
      </w:pPr>
    </w:p>
    <w:tbl>
      <w:tblPr>
        <w:tblW w:w="10456" w:type="dxa"/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026319" w:rsidTr="00CA6E69">
        <w:tc>
          <w:tcPr>
            <w:tcW w:w="2943" w:type="dxa"/>
          </w:tcPr>
          <w:p w:rsidR="00026319" w:rsidRDefault="00026319" w:rsidP="002B0A2E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Data</w:t>
            </w:r>
          </w:p>
        </w:tc>
        <w:tc>
          <w:tcPr>
            <w:tcW w:w="284" w:type="dxa"/>
          </w:tcPr>
          <w:p w:rsidR="00026319" w:rsidRDefault="00026319" w:rsidP="002B0A2E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</w:tcPr>
          <w:p w:rsidR="00026319" w:rsidRDefault="00B64D44" w:rsidP="002B0A2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Dicembre 2004</w:t>
            </w:r>
          </w:p>
        </w:tc>
      </w:tr>
      <w:tr w:rsidR="00026319" w:rsidTr="00CA6E69">
        <w:trPr>
          <w:trHeight w:val="540"/>
        </w:trPr>
        <w:tc>
          <w:tcPr>
            <w:tcW w:w="2943" w:type="dxa"/>
          </w:tcPr>
          <w:p w:rsidR="00026319" w:rsidRDefault="00026319" w:rsidP="002B0A2E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284" w:type="dxa"/>
          </w:tcPr>
          <w:p w:rsidR="00026319" w:rsidRDefault="00026319" w:rsidP="002B0A2E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</w:tcPr>
          <w:p w:rsidR="00026319" w:rsidRDefault="00EB0447" w:rsidP="002B0A2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EB0447">
              <w:rPr>
                <w:rFonts w:ascii="Arial Narrow" w:hAnsi="Arial Narrow"/>
                <w:i w:val="0"/>
                <w:sz w:val="20"/>
                <w:lang w:val="it-IT"/>
              </w:rPr>
              <w:t xml:space="preserve">Donegani S., </w:t>
            </w:r>
            <w:r w:rsidRPr="00AC07B0">
              <w:rPr>
                <w:rFonts w:ascii="Arial Narrow" w:hAnsi="Arial Narrow"/>
                <w:b/>
                <w:i w:val="0"/>
                <w:sz w:val="20"/>
                <w:lang w:val="it-IT"/>
              </w:rPr>
              <w:t>Bosisio M.</w:t>
            </w:r>
            <w:r w:rsidRPr="00EB0447">
              <w:rPr>
                <w:rFonts w:ascii="Arial Narrow" w:hAnsi="Arial Narrow"/>
                <w:i w:val="0"/>
                <w:sz w:val="20"/>
                <w:lang w:val="it-IT"/>
              </w:rPr>
              <w:t xml:space="preserve">, Villa S., Salvioni R., Tamburini M., Valdagni R., "Strategie terapeutiche nel carcinoma prostatico localizzato: la soggettività del paziente al centro del processo decisionale" poster accettato al XIV° Congresso Nazionale S.I.Ur.O. (Società Italiana di Urologia Oncologica) tenutosi a Trieste. </w:t>
            </w:r>
          </w:p>
        </w:tc>
      </w:tr>
    </w:tbl>
    <w:p w:rsidR="00A5570E" w:rsidRDefault="00A5570E">
      <w:pPr>
        <w:rPr>
          <w:rFonts w:ascii="Arial Narrow" w:hAnsi="Arial Narrow"/>
          <w:b/>
        </w:rPr>
      </w:pPr>
    </w:p>
    <w:tbl>
      <w:tblPr>
        <w:tblW w:w="10456" w:type="dxa"/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026319" w:rsidTr="00CA6E69">
        <w:tc>
          <w:tcPr>
            <w:tcW w:w="2943" w:type="dxa"/>
          </w:tcPr>
          <w:p w:rsidR="00026319" w:rsidRDefault="00026319" w:rsidP="002B0A2E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Data</w:t>
            </w:r>
          </w:p>
        </w:tc>
        <w:tc>
          <w:tcPr>
            <w:tcW w:w="284" w:type="dxa"/>
          </w:tcPr>
          <w:p w:rsidR="00026319" w:rsidRDefault="00026319" w:rsidP="002B0A2E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</w:tcPr>
          <w:p w:rsidR="00026319" w:rsidRDefault="00026319" w:rsidP="002B0A2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Ottobre 200</w:t>
            </w:r>
            <w:r w:rsidR="00AA055B">
              <w:rPr>
                <w:rFonts w:ascii="Arial Narrow" w:hAnsi="Arial Narrow"/>
                <w:i w:val="0"/>
                <w:sz w:val="20"/>
                <w:lang w:val="it-IT"/>
              </w:rPr>
              <w:t>4</w:t>
            </w:r>
          </w:p>
        </w:tc>
      </w:tr>
      <w:tr w:rsidR="00026319" w:rsidTr="00CA6E69">
        <w:trPr>
          <w:trHeight w:val="540"/>
        </w:trPr>
        <w:tc>
          <w:tcPr>
            <w:tcW w:w="2943" w:type="dxa"/>
          </w:tcPr>
          <w:p w:rsidR="00026319" w:rsidRDefault="00026319" w:rsidP="002B0A2E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284" w:type="dxa"/>
          </w:tcPr>
          <w:p w:rsidR="00026319" w:rsidRDefault="00026319" w:rsidP="002B0A2E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</w:tcPr>
          <w:p w:rsidR="00026319" w:rsidRDefault="00AA055B" w:rsidP="002B0A2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AA055B">
              <w:rPr>
                <w:rFonts w:ascii="Arial Narrow" w:hAnsi="Arial Narrow"/>
                <w:i w:val="0"/>
                <w:sz w:val="20"/>
                <w:lang w:val="it-IT"/>
              </w:rPr>
              <w:t xml:space="preserve">Donegani S., </w:t>
            </w:r>
            <w:r w:rsidRPr="00AC07B0">
              <w:rPr>
                <w:rFonts w:ascii="Arial Narrow" w:hAnsi="Arial Narrow"/>
                <w:b/>
                <w:i w:val="0"/>
                <w:sz w:val="20"/>
                <w:lang w:val="it-IT"/>
              </w:rPr>
              <w:t>Bosisio M.</w:t>
            </w:r>
            <w:r w:rsidRPr="00AA055B">
              <w:rPr>
                <w:rFonts w:ascii="Arial Narrow" w:hAnsi="Arial Narrow"/>
                <w:i w:val="0"/>
                <w:sz w:val="20"/>
                <w:lang w:val="it-IT"/>
              </w:rPr>
              <w:t>, Villa S., Salvioni R., Valdagni R., "Esperienza preliminare di Deciston Making Counselling con pazienti affetti da tumore alla prostata presso l'Istituto Nazionale Tumori di Milano" poster accettato al XIV° Congresso Nazionale A.I.R.O. (Associazione Italiana Radioterapia Oncologica) tenutosi a Torino.</w:t>
            </w:r>
          </w:p>
        </w:tc>
      </w:tr>
    </w:tbl>
    <w:p w:rsidR="00F16EF4" w:rsidRDefault="00F16EF4">
      <w:pPr>
        <w:rPr>
          <w:rFonts w:ascii="Arial Narrow" w:hAnsi="Arial Narrow"/>
          <w:b/>
        </w:rPr>
      </w:pPr>
    </w:p>
    <w:p w:rsidR="00E67FBF" w:rsidRDefault="00E67FBF">
      <w:pPr>
        <w:rPr>
          <w:rFonts w:ascii="Arial Narrow" w:hAnsi="Arial Narrow"/>
          <w:b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1634B5" w:rsidRPr="000E4700" w:rsidTr="000A584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634B5" w:rsidRDefault="001634B5" w:rsidP="000A5848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proofErr w:type="spellStart"/>
            <w:r w:rsidRPr="00530CA7">
              <w:rPr>
                <w:rFonts w:ascii="Arial Narrow" w:hAnsi="Arial Narrow"/>
                <w:smallCaps/>
                <w:sz w:val="24"/>
                <w:lang w:val="en-GB"/>
              </w:rPr>
              <w:t>Pubb</w:t>
            </w:r>
            <w:r>
              <w:rPr>
                <w:rFonts w:ascii="Arial Narrow" w:hAnsi="Arial Narrow"/>
                <w:smallCaps/>
                <w:sz w:val="24"/>
                <w:lang w:val="it-IT"/>
              </w:rPr>
              <w:t>licazioni</w:t>
            </w:r>
            <w:proofErr w:type="spellEnd"/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 scientifiche</w:t>
            </w:r>
          </w:p>
        </w:tc>
      </w:tr>
      <w:tr w:rsidR="009D3379" w:rsidRPr="000E4700" w:rsidTr="000A584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9D3379" w:rsidRPr="00530CA7" w:rsidRDefault="009D3379" w:rsidP="000A5848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en-GB"/>
              </w:rPr>
            </w:pPr>
          </w:p>
        </w:tc>
      </w:tr>
    </w:tbl>
    <w:p w:rsidR="001634B5" w:rsidRDefault="001634B5">
      <w:pPr>
        <w:rPr>
          <w:rFonts w:ascii="Arial Narrow" w:hAnsi="Arial Narrow"/>
          <w:b/>
        </w:rPr>
      </w:pPr>
    </w:p>
    <w:p w:rsidR="00BC66B2" w:rsidRPr="00BC66B2" w:rsidRDefault="00BC66B2" w:rsidP="009211D7">
      <w:pPr>
        <w:pStyle w:val="OiaeaeiYiio2"/>
        <w:spacing w:before="20" w:after="20"/>
        <w:ind w:left="720" w:right="-947"/>
        <w:jc w:val="both"/>
        <w:rPr>
          <w:rFonts w:ascii="Arial Narrow" w:hAnsi="Arial Narrow"/>
          <w:i w:val="0"/>
          <w:sz w:val="20"/>
        </w:rPr>
      </w:pPr>
      <w:r w:rsidRPr="00BC66B2">
        <w:rPr>
          <w:rFonts w:ascii="Arial Narrow" w:hAnsi="Arial Narrow"/>
          <w:i w:val="0"/>
          <w:sz w:val="20"/>
        </w:rPr>
        <w:t xml:space="preserve">Gangeri L., Alfieri S., Greco M., </w:t>
      </w:r>
      <w:r w:rsidRPr="00BC66B2">
        <w:rPr>
          <w:rFonts w:ascii="Arial Narrow" w:hAnsi="Arial Narrow"/>
          <w:b/>
          <w:i w:val="0"/>
          <w:sz w:val="20"/>
        </w:rPr>
        <w:t>Bosisio M.</w:t>
      </w:r>
      <w:r w:rsidRPr="00BC66B2">
        <w:rPr>
          <w:rFonts w:ascii="Arial Narrow" w:hAnsi="Arial Narrow"/>
          <w:i w:val="0"/>
          <w:sz w:val="20"/>
        </w:rPr>
        <w:t>, Petrigliano R., Murru L., Borreani C., “Construction process and development stages of pandemic emotions questionnaire in cancer patients (PEQ-CP)</w:t>
      </w:r>
      <w:r>
        <w:rPr>
          <w:rFonts w:ascii="Arial Narrow" w:hAnsi="Arial Narrow"/>
          <w:i w:val="0"/>
          <w:sz w:val="20"/>
        </w:rPr>
        <w:t xml:space="preserve">”, </w:t>
      </w:r>
      <w:r w:rsidRPr="00BC66B2">
        <w:rPr>
          <w:rFonts w:ascii="Arial Narrow" w:hAnsi="Arial Narrow"/>
          <w:i w:val="0"/>
          <w:sz w:val="20"/>
        </w:rPr>
        <w:t>BMC Psychology</w:t>
      </w:r>
      <w:r>
        <w:rPr>
          <w:rFonts w:ascii="Arial Narrow" w:hAnsi="Arial Narrow"/>
          <w:i w:val="0"/>
          <w:sz w:val="20"/>
        </w:rPr>
        <w:t xml:space="preserve">, </w:t>
      </w:r>
      <w:r w:rsidRPr="00BC66B2">
        <w:rPr>
          <w:rFonts w:ascii="Arial Narrow" w:hAnsi="Arial Narrow"/>
          <w:i w:val="0"/>
          <w:sz w:val="20"/>
        </w:rPr>
        <w:t>Open Access</w:t>
      </w:r>
      <w:r>
        <w:rPr>
          <w:rFonts w:ascii="Arial Narrow" w:hAnsi="Arial Narrow"/>
          <w:i w:val="0"/>
          <w:sz w:val="20"/>
        </w:rPr>
        <w:t xml:space="preserve">, </w:t>
      </w:r>
      <w:r w:rsidRPr="00BC66B2">
        <w:rPr>
          <w:rFonts w:ascii="Arial Narrow" w:hAnsi="Arial Narrow"/>
          <w:i w:val="0"/>
          <w:sz w:val="20"/>
        </w:rPr>
        <w:t>Volume 10, Issue 1</w:t>
      </w:r>
      <w:r>
        <w:rPr>
          <w:rFonts w:ascii="Arial Narrow" w:hAnsi="Arial Narrow"/>
          <w:i w:val="0"/>
          <w:sz w:val="20"/>
        </w:rPr>
        <w:t xml:space="preserve">, </w:t>
      </w:r>
      <w:r w:rsidRPr="00BC66B2">
        <w:rPr>
          <w:rFonts w:ascii="Arial Narrow" w:hAnsi="Arial Narrow"/>
          <w:i w:val="0"/>
          <w:sz w:val="20"/>
        </w:rPr>
        <w:t>December 2022</w:t>
      </w:r>
      <w:r>
        <w:rPr>
          <w:rFonts w:ascii="Arial Narrow" w:hAnsi="Arial Narrow"/>
          <w:i w:val="0"/>
          <w:sz w:val="20"/>
        </w:rPr>
        <w:t>,</w:t>
      </w:r>
      <w:r w:rsidRPr="00BC66B2">
        <w:rPr>
          <w:rFonts w:ascii="Arial Narrow" w:hAnsi="Arial Narrow"/>
          <w:i w:val="0"/>
          <w:sz w:val="20"/>
        </w:rPr>
        <w:t xml:space="preserve"> Article number 226</w:t>
      </w:r>
      <w:r>
        <w:rPr>
          <w:rFonts w:ascii="Arial Narrow" w:hAnsi="Arial Narrow"/>
          <w:i w:val="0"/>
          <w:sz w:val="20"/>
        </w:rPr>
        <w:t>.</w:t>
      </w:r>
    </w:p>
    <w:p w:rsidR="00BC66B2" w:rsidRPr="00BC66B2" w:rsidRDefault="00BC66B2" w:rsidP="009211D7">
      <w:pPr>
        <w:pStyle w:val="OiaeaeiYiio2"/>
        <w:spacing w:before="20" w:after="20"/>
        <w:ind w:left="720" w:right="-947"/>
        <w:jc w:val="both"/>
        <w:rPr>
          <w:rFonts w:ascii="Arial Narrow" w:hAnsi="Arial Narrow"/>
          <w:i w:val="0"/>
          <w:sz w:val="20"/>
        </w:rPr>
      </w:pPr>
    </w:p>
    <w:p w:rsidR="00BC66B2" w:rsidRPr="00BC66B2" w:rsidRDefault="00BC66B2" w:rsidP="009211D7">
      <w:pPr>
        <w:pStyle w:val="OiaeaeiYiio2"/>
        <w:spacing w:before="20" w:after="20"/>
        <w:ind w:left="720" w:right="-947"/>
        <w:jc w:val="both"/>
        <w:rPr>
          <w:rFonts w:ascii="Arial Narrow" w:hAnsi="Arial Narrow"/>
          <w:i w:val="0"/>
          <w:sz w:val="20"/>
        </w:rPr>
      </w:pPr>
      <w:r w:rsidRPr="0087531C">
        <w:rPr>
          <w:rFonts w:ascii="Arial Narrow" w:hAnsi="Arial Narrow"/>
          <w:i w:val="0"/>
          <w:sz w:val="20"/>
        </w:rPr>
        <w:t xml:space="preserve">Gangeri L., Alfieri S., Scrignaro M., Brunelli C., Bianchi E., </w:t>
      </w:r>
      <w:r w:rsidRPr="0087531C">
        <w:rPr>
          <w:rFonts w:ascii="Arial Narrow" w:hAnsi="Arial Narrow"/>
          <w:b/>
          <w:i w:val="0"/>
          <w:sz w:val="20"/>
        </w:rPr>
        <w:t>Bosisio M.</w:t>
      </w:r>
      <w:r w:rsidRPr="0087531C">
        <w:rPr>
          <w:rFonts w:ascii="Arial Narrow" w:hAnsi="Arial Narrow"/>
          <w:i w:val="0"/>
          <w:sz w:val="20"/>
        </w:rPr>
        <w:t xml:space="preserve">, </w:t>
      </w:r>
      <w:proofErr w:type="spellStart"/>
      <w:r w:rsidRPr="0087531C">
        <w:rPr>
          <w:rFonts w:ascii="Arial Narrow" w:hAnsi="Arial Narrow"/>
          <w:i w:val="0"/>
          <w:sz w:val="20"/>
        </w:rPr>
        <w:t>Zoncheddu</w:t>
      </w:r>
      <w:proofErr w:type="spellEnd"/>
      <w:r w:rsidRPr="0087531C">
        <w:rPr>
          <w:rFonts w:ascii="Arial Narrow" w:hAnsi="Arial Narrow"/>
          <w:i w:val="0"/>
          <w:sz w:val="20"/>
        </w:rPr>
        <w:t xml:space="preserve"> P., </w:t>
      </w:r>
      <w:proofErr w:type="spellStart"/>
      <w:r w:rsidRPr="0087531C">
        <w:rPr>
          <w:rFonts w:ascii="Arial Narrow" w:hAnsi="Arial Narrow"/>
          <w:i w:val="0"/>
          <w:sz w:val="20"/>
        </w:rPr>
        <w:t>Ferri</w:t>
      </w:r>
      <w:proofErr w:type="spellEnd"/>
      <w:r w:rsidRPr="0087531C">
        <w:rPr>
          <w:rFonts w:ascii="Arial Narrow" w:hAnsi="Arial Narrow"/>
          <w:i w:val="0"/>
          <w:sz w:val="20"/>
        </w:rPr>
        <w:t xml:space="preserve"> F., Biffa G., Parks-Vernizzi E.</w:t>
      </w:r>
      <w:r w:rsidRPr="00BC66B2">
        <w:rPr>
          <w:rFonts w:ascii="Arial Narrow" w:hAnsi="Arial Narrow"/>
          <w:i w:val="0"/>
          <w:sz w:val="20"/>
        </w:rPr>
        <w:t xml:space="preserve">, </w:t>
      </w:r>
      <w:proofErr w:type="spellStart"/>
      <w:r w:rsidRPr="00BC66B2">
        <w:rPr>
          <w:rFonts w:ascii="Arial Narrow" w:hAnsi="Arial Narrow"/>
          <w:i w:val="0"/>
          <w:sz w:val="20"/>
        </w:rPr>
        <w:t>Bredle</w:t>
      </w:r>
      <w:proofErr w:type="spellEnd"/>
      <w:r w:rsidRPr="00BC66B2">
        <w:rPr>
          <w:rFonts w:ascii="Arial Narrow" w:hAnsi="Arial Narrow"/>
          <w:i w:val="0"/>
          <w:sz w:val="20"/>
        </w:rPr>
        <w:t xml:space="preserve"> J., Borreani C., “Development of the Functional Assessment of Chronic Illness Therapy – Liver Transplant (FACT-LT) Scale</w:t>
      </w:r>
      <w:r>
        <w:rPr>
          <w:rFonts w:ascii="Arial Narrow" w:hAnsi="Arial Narrow"/>
          <w:i w:val="0"/>
          <w:sz w:val="20"/>
        </w:rPr>
        <w:t xml:space="preserve">”, </w:t>
      </w:r>
      <w:r w:rsidRPr="00BC66B2">
        <w:rPr>
          <w:rFonts w:ascii="Arial Narrow" w:hAnsi="Arial Narrow"/>
          <w:i w:val="0"/>
          <w:sz w:val="20"/>
        </w:rPr>
        <w:t>International Journal of Organ Transplantation Medicine</w:t>
      </w:r>
      <w:r>
        <w:rPr>
          <w:rFonts w:ascii="Arial Narrow" w:hAnsi="Arial Narrow"/>
          <w:i w:val="0"/>
          <w:sz w:val="20"/>
        </w:rPr>
        <w:t xml:space="preserve">, </w:t>
      </w:r>
      <w:r w:rsidRPr="00BC66B2">
        <w:rPr>
          <w:rFonts w:ascii="Arial Narrow" w:hAnsi="Arial Narrow"/>
          <w:i w:val="0"/>
          <w:sz w:val="20"/>
        </w:rPr>
        <w:t xml:space="preserve">Volume 13, Issue 1, Pages 29 </w:t>
      </w:r>
      <w:r>
        <w:rPr>
          <w:rFonts w:ascii="Arial Narrow" w:hAnsi="Arial Narrow"/>
          <w:i w:val="0"/>
          <w:sz w:val="20"/>
        </w:rPr>
        <w:t>–</w:t>
      </w:r>
      <w:r w:rsidRPr="00BC66B2">
        <w:rPr>
          <w:rFonts w:ascii="Arial Narrow" w:hAnsi="Arial Narrow"/>
          <w:i w:val="0"/>
          <w:sz w:val="20"/>
        </w:rPr>
        <w:t xml:space="preserve"> 35</w:t>
      </w:r>
      <w:r>
        <w:rPr>
          <w:rFonts w:ascii="Arial Narrow" w:hAnsi="Arial Narrow"/>
          <w:i w:val="0"/>
          <w:sz w:val="20"/>
        </w:rPr>
        <w:t xml:space="preserve">, </w:t>
      </w:r>
      <w:r w:rsidRPr="00BC66B2">
        <w:rPr>
          <w:rFonts w:ascii="Arial Narrow" w:hAnsi="Arial Narrow"/>
          <w:i w:val="0"/>
          <w:sz w:val="20"/>
        </w:rPr>
        <w:t>2022</w:t>
      </w:r>
      <w:r>
        <w:rPr>
          <w:rFonts w:ascii="Arial Narrow" w:hAnsi="Arial Narrow"/>
          <w:i w:val="0"/>
          <w:sz w:val="20"/>
        </w:rPr>
        <w:t>.</w:t>
      </w:r>
    </w:p>
    <w:p w:rsidR="00BC66B2" w:rsidRPr="00BC66B2" w:rsidRDefault="00BC66B2" w:rsidP="009211D7">
      <w:pPr>
        <w:pStyle w:val="OiaeaeiYiio2"/>
        <w:spacing w:before="20" w:after="20"/>
        <w:ind w:left="720" w:right="-947"/>
        <w:jc w:val="both"/>
        <w:rPr>
          <w:rFonts w:ascii="Arial Narrow" w:hAnsi="Arial Narrow"/>
          <w:i w:val="0"/>
          <w:sz w:val="20"/>
        </w:rPr>
      </w:pPr>
    </w:p>
    <w:p w:rsidR="004B5931" w:rsidRPr="00BC66B2" w:rsidRDefault="00BC66B2" w:rsidP="009211D7">
      <w:pPr>
        <w:pStyle w:val="OiaeaeiYiio2"/>
        <w:spacing w:before="20" w:after="20"/>
        <w:ind w:left="720" w:right="-947"/>
        <w:jc w:val="both"/>
        <w:rPr>
          <w:rFonts w:ascii="Arial Narrow" w:hAnsi="Arial Narrow"/>
          <w:i w:val="0"/>
          <w:sz w:val="20"/>
        </w:rPr>
      </w:pPr>
      <w:r w:rsidRPr="0087531C">
        <w:rPr>
          <w:rFonts w:ascii="Arial Narrow" w:hAnsi="Arial Narrow"/>
          <w:i w:val="0"/>
          <w:sz w:val="20"/>
        </w:rPr>
        <w:t xml:space="preserve">Borreani C., Alfieri S., </w:t>
      </w:r>
      <w:proofErr w:type="spellStart"/>
      <w:r w:rsidRPr="0087531C">
        <w:rPr>
          <w:rFonts w:ascii="Arial Narrow" w:hAnsi="Arial Narrow"/>
          <w:i w:val="0"/>
          <w:sz w:val="20"/>
        </w:rPr>
        <w:t>Infante</w:t>
      </w:r>
      <w:proofErr w:type="spellEnd"/>
      <w:r w:rsidRPr="0087531C">
        <w:rPr>
          <w:rFonts w:ascii="Arial Narrow" w:hAnsi="Arial Narrow"/>
          <w:i w:val="0"/>
          <w:sz w:val="20"/>
        </w:rPr>
        <w:t xml:space="preserve"> G., Miceli R., Mariani P., </w:t>
      </w:r>
      <w:r w:rsidRPr="0087531C">
        <w:rPr>
          <w:rFonts w:ascii="Arial Narrow" w:hAnsi="Arial Narrow"/>
          <w:b/>
          <w:i w:val="0"/>
          <w:sz w:val="20"/>
        </w:rPr>
        <w:t>Bosisio M.</w:t>
      </w:r>
      <w:r w:rsidRPr="0087531C">
        <w:rPr>
          <w:rFonts w:ascii="Arial Narrow" w:hAnsi="Arial Narrow"/>
          <w:i w:val="0"/>
          <w:sz w:val="20"/>
        </w:rPr>
        <w:t>, Vernieri C., Bianchi G., Capri G., “Aromatase Inhibito</w:t>
      </w:r>
      <w:r w:rsidRPr="00BC66B2">
        <w:rPr>
          <w:rFonts w:ascii="Arial Narrow" w:hAnsi="Arial Narrow"/>
          <w:i w:val="0"/>
          <w:sz w:val="20"/>
        </w:rPr>
        <w:t>rs in Postmenopausal Women with Hormone Receptor-Positive Breast Cancer: Profiles of Psychological Symptoms and Quality of Life in Different Patient Clusters</w:t>
      </w:r>
      <w:r>
        <w:rPr>
          <w:rFonts w:ascii="Arial Narrow" w:hAnsi="Arial Narrow"/>
          <w:i w:val="0"/>
          <w:sz w:val="20"/>
        </w:rPr>
        <w:t xml:space="preserve">”, </w:t>
      </w:r>
      <w:r w:rsidRPr="00BC66B2">
        <w:rPr>
          <w:rFonts w:ascii="Arial Narrow" w:hAnsi="Arial Narrow"/>
          <w:i w:val="0"/>
          <w:sz w:val="20"/>
        </w:rPr>
        <w:t>Oncology (Switzerland)</w:t>
      </w:r>
      <w:r>
        <w:rPr>
          <w:rFonts w:ascii="Arial Narrow" w:hAnsi="Arial Narrow"/>
          <w:i w:val="0"/>
          <w:sz w:val="20"/>
        </w:rPr>
        <w:t xml:space="preserve">, </w:t>
      </w:r>
      <w:r w:rsidRPr="00BC66B2">
        <w:rPr>
          <w:rFonts w:ascii="Arial Narrow" w:hAnsi="Arial Narrow"/>
          <w:i w:val="0"/>
          <w:sz w:val="20"/>
        </w:rPr>
        <w:t xml:space="preserve">Volume 99, Issue 2, Pages 84 </w:t>
      </w:r>
      <w:r>
        <w:rPr>
          <w:rFonts w:ascii="Arial Narrow" w:hAnsi="Arial Narrow"/>
          <w:i w:val="0"/>
          <w:sz w:val="20"/>
        </w:rPr>
        <w:t>–</w:t>
      </w:r>
      <w:r w:rsidRPr="00BC66B2">
        <w:rPr>
          <w:rFonts w:ascii="Arial Narrow" w:hAnsi="Arial Narrow"/>
          <w:i w:val="0"/>
          <w:sz w:val="20"/>
        </w:rPr>
        <w:t xml:space="preserve"> 95</w:t>
      </w:r>
      <w:r>
        <w:rPr>
          <w:rFonts w:ascii="Arial Narrow" w:hAnsi="Arial Narrow"/>
          <w:i w:val="0"/>
          <w:sz w:val="20"/>
        </w:rPr>
        <w:t xml:space="preserve">, </w:t>
      </w:r>
      <w:r w:rsidRPr="00BC66B2">
        <w:rPr>
          <w:rFonts w:ascii="Arial Narrow" w:hAnsi="Arial Narrow"/>
          <w:i w:val="0"/>
          <w:sz w:val="20"/>
        </w:rPr>
        <w:t>February 2021</w:t>
      </w:r>
      <w:r>
        <w:rPr>
          <w:rFonts w:ascii="Arial Narrow" w:hAnsi="Arial Narrow"/>
          <w:i w:val="0"/>
          <w:sz w:val="20"/>
        </w:rPr>
        <w:t>.</w:t>
      </w:r>
    </w:p>
    <w:p w:rsidR="004B5931" w:rsidRPr="00BC66B2" w:rsidRDefault="004B5931" w:rsidP="009211D7">
      <w:pPr>
        <w:pStyle w:val="OiaeaeiYiio2"/>
        <w:spacing w:before="20" w:after="20"/>
        <w:ind w:left="720" w:right="-947"/>
        <w:jc w:val="both"/>
        <w:rPr>
          <w:rFonts w:ascii="Arial Narrow" w:hAnsi="Arial Narrow"/>
          <w:i w:val="0"/>
          <w:sz w:val="20"/>
        </w:rPr>
      </w:pPr>
    </w:p>
    <w:p w:rsidR="009211D7" w:rsidRPr="009211D7" w:rsidRDefault="009211D7" w:rsidP="009211D7">
      <w:pPr>
        <w:pStyle w:val="OiaeaeiYiio2"/>
        <w:spacing w:before="20" w:after="20"/>
        <w:ind w:left="720" w:right="-947"/>
        <w:jc w:val="both"/>
        <w:rPr>
          <w:rFonts w:ascii="Arial Narrow" w:hAnsi="Arial Narrow"/>
          <w:i w:val="0"/>
          <w:sz w:val="20"/>
          <w:lang w:val="it-IT"/>
        </w:rPr>
      </w:pPr>
      <w:r>
        <w:rPr>
          <w:rFonts w:ascii="Arial Narrow" w:hAnsi="Arial Narrow"/>
          <w:i w:val="0"/>
          <w:sz w:val="20"/>
          <w:lang w:val="it-IT"/>
        </w:rPr>
        <w:t>Borreani C., Murru L.</w:t>
      </w:r>
      <w:r w:rsidR="00AF37D3">
        <w:rPr>
          <w:rFonts w:ascii="Arial Narrow" w:hAnsi="Arial Narrow"/>
          <w:i w:val="0"/>
          <w:sz w:val="20"/>
          <w:lang w:val="it-IT"/>
        </w:rPr>
        <w:t>,</w:t>
      </w:r>
      <w:r>
        <w:rPr>
          <w:rFonts w:ascii="Arial Narrow" w:hAnsi="Arial Narrow"/>
          <w:i w:val="0"/>
          <w:sz w:val="20"/>
          <w:lang w:val="it-IT"/>
        </w:rPr>
        <w:t xml:space="preserve"> Bosisio</w:t>
      </w:r>
      <w:r w:rsidR="00AF37D3">
        <w:rPr>
          <w:rFonts w:ascii="Arial Narrow" w:hAnsi="Arial Narrow"/>
          <w:i w:val="0"/>
          <w:sz w:val="20"/>
          <w:lang w:val="it-IT"/>
        </w:rPr>
        <w:t xml:space="preserve"> M., “Sintomi emozionali” in </w:t>
      </w:r>
      <w:proofErr w:type="spellStart"/>
      <w:r w:rsidRPr="009211D7">
        <w:rPr>
          <w:rFonts w:ascii="Arial Narrow" w:hAnsi="Arial Narrow"/>
          <w:i w:val="0"/>
          <w:sz w:val="20"/>
          <w:lang w:val="it-IT"/>
        </w:rPr>
        <w:t>Antonuzzo</w:t>
      </w:r>
      <w:proofErr w:type="spellEnd"/>
      <w:r w:rsidRPr="009211D7">
        <w:rPr>
          <w:rFonts w:ascii="Arial Narrow" w:hAnsi="Arial Narrow"/>
          <w:i w:val="0"/>
          <w:sz w:val="20"/>
          <w:lang w:val="it-IT"/>
        </w:rPr>
        <w:t xml:space="preserve"> A</w:t>
      </w:r>
      <w:r w:rsidR="00AF37D3">
        <w:rPr>
          <w:rFonts w:ascii="Arial Narrow" w:hAnsi="Arial Narrow"/>
          <w:i w:val="0"/>
          <w:sz w:val="20"/>
          <w:lang w:val="it-IT"/>
        </w:rPr>
        <w:t>. ed altri “</w:t>
      </w:r>
      <w:r w:rsidRPr="009211D7">
        <w:rPr>
          <w:rFonts w:ascii="Arial Narrow" w:hAnsi="Arial Narrow"/>
          <w:i w:val="0"/>
          <w:sz w:val="20"/>
          <w:lang w:val="it-IT"/>
        </w:rPr>
        <w:t>Nuovi farmaci, nuove</w:t>
      </w:r>
    </w:p>
    <w:p w:rsidR="009211D7" w:rsidRPr="009211D7" w:rsidRDefault="009211D7" w:rsidP="009211D7">
      <w:pPr>
        <w:pStyle w:val="OiaeaeiYiio2"/>
        <w:spacing w:before="20" w:after="20"/>
        <w:ind w:left="720" w:right="-947"/>
        <w:jc w:val="both"/>
        <w:rPr>
          <w:rFonts w:ascii="Arial Narrow" w:hAnsi="Arial Narrow"/>
          <w:i w:val="0"/>
          <w:sz w:val="20"/>
          <w:lang w:val="it-IT"/>
        </w:rPr>
      </w:pPr>
      <w:proofErr w:type="spellStart"/>
      <w:r w:rsidRPr="009211D7">
        <w:rPr>
          <w:rFonts w:ascii="Arial Narrow" w:hAnsi="Arial Narrow"/>
          <w:i w:val="0"/>
          <w:sz w:val="20"/>
          <w:lang w:val="it-IT"/>
        </w:rPr>
        <w:t>tossicita</w:t>
      </w:r>
      <w:proofErr w:type="spellEnd"/>
      <w:r w:rsidRPr="009211D7">
        <w:rPr>
          <w:rFonts w:ascii="Arial Narrow" w:hAnsi="Arial Narrow"/>
          <w:i w:val="0"/>
          <w:sz w:val="20"/>
          <w:lang w:val="it-IT"/>
        </w:rPr>
        <w:t xml:space="preserve">: come gestire gli effetti collaterali da terapie </w:t>
      </w:r>
      <w:proofErr w:type="spellStart"/>
      <w:r w:rsidRPr="009211D7">
        <w:rPr>
          <w:rFonts w:ascii="Arial Narrow" w:hAnsi="Arial Narrow"/>
          <w:i w:val="0"/>
          <w:sz w:val="20"/>
          <w:lang w:val="it-IT"/>
        </w:rPr>
        <w:t>targeted</w:t>
      </w:r>
      <w:proofErr w:type="spellEnd"/>
      <w:r w:rsidR="00AF37D3">
        <w:rPr>
          <w:rFonts w:ascii="Arial Narrow" w:hAnsi="Arial Narrow"/>
          <w:i w:val="0"/>
          <w:sz w:val="20"/>
          <w:lang w:val="it-IT"/>
        </w:rPr>
        <w:t>”</w:t>
      </w:r>
      <w:r w:rsidRPr="009211D7">
        <w:rPr>
          <w:rFonts w:ascii="Arial Narrow" w:hAnsi="Arial Narrow"/>
          <w:i w:val="0"/>
          <w:sz w:val="20"/>
          <w:lang w:val="it-IT"/>
        </w:rPr>
        <w:t>. Primula Edizioni 2015</w:t>
      </w:r>
      <w:r w:rsidR="00AF37D3">
        <w:rPr>
          <w:rFonts w:ascii="Arial Narrow" w:hAnsi="Arial Narrow"/>
          <w:i w:val="0"/>
          <w:sz w:val="20"/>
          <w:lang w:val="it-IT"/>
        </w:rPr>
        <w:t>.</w:t>
      </w:r>
    </w:p>
    <w:p w:rsidR="009211D7" w:rsidRDefault="009211D7" w:rsidP="00655EF8">
      <w:pPr>
        <w:pStyle w:val="OiaeaeiYiio2"/>
        <w:widowControl/>
        <w:spacing w:before="20" w:after="20"/>
        <w:ind w:left="720" w:right="-947"/>
        <w:jc w:val="both"/>
        <w:rPr>
          <w:rFonts w:ascii="Arial Narrow" w:hAnsi="Arial Narrow"/>
          <w:i w:val="0"/>
          <w:sz w:val="20"/>
          <w:lang w:val="it-IT"/>
        </w:rPr>
      </w:pPr>
    </w:p>
    <w:p w:rsidR="00CF1201" w:rsidRPr="009211D7" w:rsidRDefault="00E915BB" w:rsidP="00655EF8">
      <w:pPr>
        <w:pStyle w:val="OiaeaeiYiio2"/>
        <w:widowControl/>
        <w:spacing w:before="20" w:after="20"/>
        <w:ind w:left="720" w:right="-947"/>
        <w:jc w:val="both"/>
        <w:rPr>
          <w:rFonts w:ascii="Arial Narrow" w:hAnsi="Arial Narrow"/>
          <w:i w:val="0"/>
          <w:sz w:val="20"/>
        </w:rPr>
      </w:pPr>
      <w:r w:rsidRPr="00655EF8">
        <w:rPr>
          <w:rFonts w:ascii="Arial Narrow" w:hAnsi="Arial Narrow"/>
          <w:i w:val="0"/>
          <w:sz w:val="20"/>
          <w:lang w:val="it-IT"/>
        </w:rPr>
        <w:t>Roli A</w:t>
      </w:r>
      <w:r w:rsidR="00655EF8">
        <w:rPr>
          <w:rFonts w:ascii="Arial Narrow" w:hAnsi="Arial Narrow"/>
          <w:i w:val="0"/>
          <w:sz w:val="20"/>
          <w:lang w:val="it-IT"/>
        </w:rPr>
        <w:t>.</w:t>
      </w:r>
      <w:r w:rsidRPr="00655EF8">
        <w:rPr>
          <w:rFonts w:ascii="Arial Narrow" w:hAnsi="Arial Narrow"/>
          <w:i w:val="0"/>
          <w:sz w:val="20"/>
          <w:lang w:val="it-IT"/>
        </w:rPr>
        <w:t>, Borreani C</w:t>
      </w:r>
      <w:r w:rsidR="00655EF8">
        <w:rPr>
          <w:rFonts w:ascii="Arial Narrow" w:hAnsi="Arial Narrow"/>
          <w:i w:val="0"/>
          <w:sz w:val="20"/>
          <w:lang w:val="it-IT"/>
        </w:rPr>
        <w:t>.</w:t>
      </w:r>
      <w:r w:rsidRPr="00655EF8">
        <w:rPr>
          <w:rFonts w:ascii="Arial Narrow" w:hAnsi="Arial Narrow"/>
          <w:i w:val="0"/>
          <w:sz w:val="20"/>
          <w:lang w:val="it-IT"/>
        </w:rPr>
        <w:t xml:space="preserve">, </w:t>
      </w:r>
      <w:r w:rsidRPr="00655EF8">
        <w:rPr>
          <w:rFonts w:ascii="Arial Narrow" w:hAnsi="Arial Narrow"/>
          <w:b/>
          <w:i w:val="0"/>
          <w:sz w:val="20"/>
          <w:lang w:val="it-IT"/>
        </w:rPr>
        <w:t>Bosisio M</w:t>
      </w:r>
      <w:r w:rsidR="00655EF8" w:rsidRPr="00655EF8">
        <w:rPr>
          <w:rFonts w:ascii="Arial Narrow" w:hAnsi="Arial Narrow"/>
          <w:b/>
          <w:i w:val="0"/>
          <w:sz w:val="20"/>
          <w:lang w:val="it-IT"/>
        </w:rPr>
        <w:t>.</w:t>
      </w:r>
      <w:r w:rsidRPr="00655EF8">
        <w:rPr>
          <w:rFonts w:ascii="Arial Narrow" w:hAnsi="Arial Narrow"/>
          <w:i w:val="0"/>
          <w:sz w:val="20"/>
          <w:lang w:val="it-IT"/>
        </w:rPr>
        <w:t>, Bianchi E</w:t>
      </w:r>
      <w:r w:rsidR="00655EF8">
        <w:rPr>
          <w:rFonts w:ascii="Arial Narrow" w:hAnsi="Arial Narrow"/>
          <w:i w:val="0"/>
          <w:sz w:val="20"/>
          <w:lang w:val="it-IT"/>
        </w:rPr>
        <w:t>.</w:t>
      </w:r>
      <w:r w:rsidRPr="00655EF8">
        <w:rPr>
          <w:rFonts w:ascii="Arial Narrow" w:hAnsi="Arial Narrow"/>
          <w:i w:val="0"/>
          <w:sz w:val="20"/>
          <w:lang w:val="it-IT"/>
        </w:rPr>
        <w:t>, Montefusco V</w:t>
      </w:r>
      <w:r w:rsidR="00655EF8">
        <w:rPr>
          <w:rFonts w:ascii="Arial Narrow" w:hAnsi="Arial Narrow"/>
          <w:i w:val="0"/>
          <w:sz w:val="20"/>
          <w:lang w:val="it-IT"/>
        </w:rPr>
        <w:t>.</w:t>
      </w:r>
      <w:r w:rsidRPr="00655EF8">
        <w:rPr>
          <w:rFonts w:ascii="Arial Narrow" w:hAnsi="Arial Narrow"/>
          <w:i w:val="0"/>
          <w:sz w:val="20"/>
          <w:lang w:val="it-IT"/>
        </w:rPr>
        <w:t>, Gobbi G</w:t>
      </w:r>
      <w:r w:rsidR="00655EF8">
        <w:rPr>
          <w:rFonts w:ascii="Arial Narrow" w:hAnsi="Arial Narrow"/>
          <w:i w:val="0"/>
          <w:sz w:val="20"/>
          <w:lang w:val="it-IT"/>
        </w:rPr>
        <w:t>.</w:t>
      </w:r>
      <w:r w:rsidRPr="00655EF8">
        <w:rPr>
          <w:rFonts w:ascii="Arial Narrow" w:hAnsi="Arial Narrow"/>
          <w:i w:val="0"/>
          <w:sz w:val="20"/>
          <w:lang w:val="it-IT"/>
        </w:rPr>
        <w:t>, Platania M</w:t>
      </w:r>
      <w:r w:rsidR="00655EF8">
        <w:rPr>
          <w:rFonts w:ascii="Arial Narrow" w:hAnsi="Arial Narrow"/>
          <w:i w:val="0"/>
          <w:sz w:val="20"/>
          <w:lang w:val="it-IT"/>
        </w:rPr>
        <w:t>.</w:t>
      </w:r>
      <w:r w:rsidRPr="00655EF8">
        <w:rPr>
          <w:rFonts w:ascii="Arial Narrow" w:hAnsi="Arial Narrow"/>
          <w:i w:val="0"/>
          <w:sz w:val="20"/>
          <w:lang w:val="it-IT"/>
        </w:rPr>
        <w:t>, Lavecchia F</w:t>
      </w:r>
      <w:r w:rsidR="00655EF8">
        <w:rPr>
          <w:rFonts w:ascii="Arial Narrow" w:hAnsi="Arial Narrow"/>
          <w:i w:val="0"/>
          <w:sz w:val="20"/>
          <w:lang w:val="it-IT"/>
        </w:rPr>
        <w:t>.</w:t>
      </w:r>
      <w:r w:rsidRPr="00655EF8">
        <w:rPr>
          <w:rFonts w:ascii="Arial Narrow" w:hAnsi="Arial Narrow"/>
          <w:i w:val="0"/>
          <w:sz w:val="20"/>
          <w:lang w:val="it-IT"/>
        </w:rPr>
        <w:t>, Milanesi M</w:t>
      </w:r>
      <w:r w:rsidR="00655EF8">
        <w:rPr>
          <w:rFonts w:ascii="Arial Narrow" w:hAnsi="Arial Narrow"/>
          <w:i w:val="0"/>
          <w:sz w:val="20"/>
          <w:lang w:val="it-IT"/>
        </w:rPr>
        <w:t>.</w:t>
      </w:r>
      <w:r w:rsidRPr="00655EF8">
        <w:rPr>
          <w:rFonts w:ascii="Arial Narrow" w:hAnsi="Arial Narrow"/>
          <w:i w:val="0"/>
          <w:sz w:val="20"/>
          <w:lang w:val="it-IT"/>
        </w:rPr>
        <w:t>, Anselmi V</w:t>
      </w:r>
      <w:r w:rsidR="00655EF8">
        <w:rPr>
          <w:rFonts w:ascii="Arial Narrow" w:hAnsi="Arial Narrow"/>
          <w:i w:val="0"/>
          <w:sz w:val="20"/>
          <w:lang w:val="it-IT"/>
        </w:rPr>
        <w:t>.</w:t>
      </w:r>
      <w:r w:rsidRPr="00655EF8">
        <w:rPr>
          <w:rFonts w:ascii="Arial Narrow" w:hAnsi="Arial Narrow"/>
          <w:i w:val="0"/>
          <w:sz w:val="20"/>
          <w:lang w:val="it-IT"/>
        </w:rPr>
        <w:t xml:space="preserve">, et al. </w:t>
      </w:r>
      <w:r w:rsidR="00655EF8" w:rsidRPr="00655EF8">
        <w:rPr>
          <w:rFonts w:ascii="Arial Narrow" w:hAnsi="Arial Narrow"/>
          <w:i w:val="0"/>
          <w:sz w:val="20"/>
        </w:rPr>
        <w:t>“</w:t>
      </w:r>
      <w:r w:rsidRPr="00655EF8">
        <w:rPr>
          <w:rFonts w:ascii="Arial Narrow" w:hAnsi="Arial Narrow"/>
          <w:i w:val="0"/>
          <w:sz w:val="20"/>
        </w:rPr>
        <w:t>The OECI model: the experience of INT Milan with a focus on the integration of psycho-oncology support</w:t>
      </w:r>
      <w:r w:rsidR="00655EF8">
        <w:rPr>
          <w:rFonts w:ascii="Arial Narrow" w:hAnsi="Arial Narrow"/>
          <w:i w:val="0"/>
          <w:sz w:val="20"/>
        </w:rPr>
        <w:t>”</w:t>
      </w:r>
      <w:r w:rsidRPr="00655EF8">
        <w:rPr>
          <w:rFonts w:ascii="Arial Narrow" w:hAnsi="Arial Narrow"/>
          <w:i w:val="0"/>
          <w:sz w:val="20"/>
        </w:rPr>
        <w:t xml:space="preserve">. </w:t>
      </w:r>
      <w:r w:rsidRPr="009211D7">
        <w:rPr>
          <w:rFonts w:ascii="Arial Narrow" w:hAnsi="Arial Narrow"/>
          <w:i w:val="0"/>
          <w:sz w:val="20"/>
        </w:rPr>
        <w:t>Tumori. 201</w:t>
      </w:r>
      <w:r w:rsidR="004B5931">
        <w:rPr>
          <w:rFonts w:ascii="Arial Narrow" w:hAnsi="Arial Narrow"/>
          <w:i w:val="0"/>
          <w:sz w:val="20"/>
        </w:rPr>
        <w:t>5</w:t>
      </w:r>
      <w:r w:rsidRPr="009211D7">
        <w:rPr>
          <w:rFonts w:ascii="Arial Narrow" w:hAnsi="Arial Narrow"/>
          <w:i w:val="0"/>
          <w:sz w:val="20"/>
        </w:rPr>
        <w:t xml:space="preserve"> </w:t>
      </w:r>
      <w:r w:rsidR="004B5931">
        <w:rPr>
          <w:rFonts w:ascii="Arial Narrow" w:hAnsi="Arial Narrow"/>
          <w:i w:val="0"/>
          <w:sz w:val="20"/>
        </w:rPr>
        <w:t>Dec</w:t>
      </w:r>
      <w:r w:rsidRPr="009211D7">
        <w:rPr>
          <w:rFonts w:ascii="Arial Narrow" w:hAnsi="Arial Narrow"/>
          <w:i w:val="0"/>
          <w:sz w:val="20"/>
        </w:rPr>
        <w:t xml:space="preserve"> 29;</w:t>
      </w:r>
      <w:r w:rsidR="004B5931">
        <w:rPr>
          <w:rFonts w:ascii="Arial Narrow" w:hAnsi="Arial Narrow"/>
          <w:i w:val="0"/>
          <w:sz w:val="20"/>
        </w:rPr>
        <w:t xml:space="preserve"> 101</w:t>
      </w:r>
      <w:proofErr w:type="gramStart"/>
      <w:r w:rsidR="004B5931">
        <w:rPr>
          <w:rFonts w:ascii="Arial Narrow" w:hAnsi="Arial Narrow"/>
          <w:i w:val="0"/>
          <w:sz w:val="20"/>
        </w:rPr>
        <w:t>;S25</w:t>
      </w:r>
      <w:proofErr w:type="gramEnd"/>
      <w:r w:rsidR="004B5931">
        <w:rPr>
          <w:rFonts w:ascii="Arial Narrow" w:hAnsi="Arial Narrow"/>
          <w:i w:val="0"/>
          <w:sz w:val="20"/>
        </w:rPr>
        <w:t>-S32</w:t>
      </w:r>
      <w:r w:rsidRPr="009211D7">
        <w:rPr>
          <w:rFonts w:ascii="Arial Narrow" w:hAnsi="Arial Narrow"/>
          <w:i w:val="0"/>
          <w:sz w:val="20"/>
        </w:rPr>
        <w:t>.</w:t>
      </w:r>
    </w:p>
    <w:p w:rsidR="00E915BB" w:rsidRPr="009211D7" w:rsidRDefault="00E915BB" w:rsidP="00655EF8">
      <w:pPr>
        <w:pStyle w:val="OiaeaeiYiio2"/>
        <w:widowControl/>
        <w:spacing w:before="20" w:after="20"/>
        <w:ind w:left="720"/>
        <w:jc w:val="both"/>
        <w:rPr>
          <w:rFonts w:ascii="Arial Narrow" w:hAnsi="Arial Narrow"/>
          <w:i w:val="0"/>
          <w:sz w:val="20"/>
        </w:rPr>
      </w:pPr>
    </w:p>
    <w:p w:rsidR="000E4700" w:rsidRPr="00655EF8" w:rsidRDefault="000E4700" w:rsidP="00655EF8">
      <w:pPr>
        <w:pStyle w:val="OiaeaeiYiio2"/>
        <w:widowControl/>
        <w:spacing w:before="20" w:after="20"/>
        <w:ind w:left="720" w:right="-947"/>
        <w:jc w:val="both"/>
        <w:rPr>
          <w:rFonts w:ascii="Arial Narrow" w:hAnsi="Arial Narrow"/>
          <w:i w:val="0"/>
          <w:sz w:val="20"/>
          <w:lang w:val="it-IT"/>
        </w:rPr>
      </w:pPr>
      <w:r w:rsidRPr="00655EF8">
        <w:rPr>
          <w:rFonts w:ascii="Arial Narrow" w:hAnsi="Arial Narrow"/>
          <w:i w:val="0"/>
          <w:sz w:val="20"/>
        </w:rPr>
        <w:t>Brunelli C</w:t>
      </w:r>
      <w:r w:rsidR="00655EF8" w:rsidRPr="00655EF8">
        <w:rPr>
          <w:rFonts w:ascii="Arial Narrow" w:hAnsi="Arial Narrow"/>
          <w:i w:val="0"/>
          <w:sz w:val="20"/>
        </w:rPr>
        <w:t>.</w:t>
      </w:r>
      <w:r w:rsidRPr="00655EF8">
        <w:rPr>
          <w:rFonts w:ascii="Arial Narrow" w:hAnsi="Arial Narrow"/>
          <w:i w:val="0"/>
          <w:sz w:val="20"/>
        </w:rPr>
        <w:t>, Bianchi E</w:t>
      </w:r>
      <w:r w:rsidR="00655EF8">
        <w:rPr>
          <w:rFonts w:ascii="Arial Narrow" w:hAnsi="Arial Narrow"/>
          <w:i w:val="0"/>
          <w:sz w:val="20"/>
        </w:rPr>
        <w:t>.</w:t>
      </w:r>
      <w:r w:rsidRPr="00655EF8">
        <w:rPr>
          <w:rFonts w:ascii="Arial Narrow" w:hAnsi="Arial Narrow"/>
          <w:i w:val="0"/>
          <w:sz w:val="20"/>
        </w:rPr>
        <w:t>, Murru L</w:t>
      </w:r>
      <w:r w:rsidR="00655EF8">
        <w:rPr>
          <w:rFonts w:ascii="Arial Narrow" w:hAnsi="Arial Narrow"/>
          <w:i w:val="0"/>
          <w:sz w:val="20"/>
        </w:rPr>
        <w:t>.</w:t>
      </w:r>
      <w:r w:rsidRPr="00655EF8">
        <w:rPr>
          <w:rFonts w:ascii="Arial Narrow" w:hAnsi="Arial Narrow"/>
          <w:i w:val="0"/>
          <w:sz w:val="20"/>
        </w:rPr>
        <w:t xml:space="preserve">, </w:t>
      </w:r>
      <w:proofErr w:type="spellStart"/>
      <w:r w:rsidRPr="00655EF8">
        <w:rPr>
          <w:rFonts w:ascii="Arial Narrow" w:hAnsi="Arial Narrow"/>
          <w:i w:val="0"/>
          <w:sz w:val="20"/>
        </w:rPr>
        <w:t>Monformoso</w:t>
      </w:r>
      <w:proofErr w:type="spellEnd"/>
      <w:r w:rsidRPr="00655EF8">
        <w:rPr>
          <w:rFonts w:ascii="Arial Narrow" w:hAnsi="Arial Narrow"/>
          <w:i w:val="0"/>
          <w:sz w:val="20"/>
        </w:rPr>
        <w:t xml:space="preserve"> P</w:t>
      </w:r>
      <w:r w:rsidR="00655EF8">
        <w:rPr>
          <w:rFonts w:ascii="Arial Narrow" w:hAnsi="Arial Narrow"/>
          <w:i w:val="0"/>
          <w:sz w:val="20"/>
        </w:rPr>
        <w:t>.</w:t>
      </w:r>
      <w:r w:rsidRPr="00655EF8">
        <w:rPr>
          <w:rFonts w:ascii="Arial Narrow" w:hAnsi="Arial Narrow"/>
          <w:i w:val="0"/>
          <w:sz w:val="20"/>
        </w:rPr>
        <w:t xml:space="preserve">, </w:t>
      </w:r>
      <w:r w:rsidRPr="00655EF8">
        <w:rPr>
          <w:rFonts w:ascii="Arial Narrow" w:hAnsi="Arial Narrow"/>
          <w:b/>
          <w:i w:val="0"/>
          <w:sz w:val="20"/>
        </w:rPr>
        <w:t>Bosisio M</w:t>
      </w:r>
      <w:r w:rsidR="00655EF8" w:rsidRPr="00655EF8">
        <w:rPr>
          <w:rFonts w:ascii="Arial Narrow" w:hAnsi="Arial Narrow"/>
          <w:b/>
          <w:i w:val="0"/>
          <w:sz w:val="20"/>
        </w:rPr>
        <w:t>.</w:t>
      </w:r>
      <w:r w:rsidRPr="00655EF8">
        <w:rPr>
          <w:rFonts w:ascii="Arial Narrow" w:hAnsi="Arial Narrow"/>
          <w:i w:val="0"/>
          <w:sz w:val="20"/>
        </w:rPr>
        <w:t>, Gangeri L</w:t>
      </w:r>
      <w:r w:rsidR="00655EF8">
        <w:rPr>
          <w:rFonts w:ascii="Arial Narrow" w:hAnsi="Arial Narrow"/>
          <w:i w:val="0"/>
          <w:sz w:val="20"/>
        </w:rPr>
        <w:t>.</w:t>
      </w:r>
      <w:r w:rsidRPr="00655EF8">
        <w:rPr>
          <w:rFonts w:ascii="Arial Narrow" w:hAnsi="Arial Narrow"/>
          <w:i w:val="0"/>
          <w:sz w:val="20"/>
        </w:rPr>
        <w:t>, Miccinesi G</w:t>
      </w:r>
      <w:r w:rsidR="00655EF8">
        <w:rPr>
          <w:rFonts w:ascii="Arial Narrow" w:hAnsi="Arial Narrow"/>
          <w:i w:val="0"/>
          <w:sz w:val="20"/>
        </w:rPr>
        <w:t>.</w:t>
      </w:r>
      <w:r w:rsidRPr="00655EF8">
        <w:rPr>
          <w:rFonts w:ascii="Arial Narrow" w:hAnsi="Arial Narrow"/>
          <w:i w:val="0"/>
          <w:sz w:val="20"/>
        </w:rPr>
        <w:t>, Scrignaro M</w:t>
      </w:r>
      <w:r w:rsidR="00655EF8">
        <w:rPr>
          <w:rFonts w:ascii="Arial Narrow" w:hAnsi="Arial Narrow"/>
          <w:i w:val="0"/>
          <w:sz w:val="20"/>
        </w:rPr>
        <w:t>.</w:t>
      </w:r>
      <w:r w:rsidRPr="00655EF8">
        <w:rPr>
          <w:rFonts w:ascii="Arial Narrow" w:hAnsi="Arial Narrow"/>
          <w:i w:val="0"/>
          <w:sz w:val="20"/>
        </w:rPr>
        <w:t>, Ripamonti C</w:t>
      </w:r>
      <w:r w:rsidR="00655EF8">
        <w:rPr>
          <w:rFonts w:ascii="Arial Narrow" w:hAnsi="Arial Narrow"/>
          <w:i w:val="0"/>
          <w:sz w:val="20"/>
        </w:rPr>
        <w:t>.</w:t>
      </w:r>
      <w:r w:rsidRPr="00655EF8">
        <w:rPr>
          <w:rFonts w:ascii="Arial Narrow" w:hAnsi="Arial Narrow"/>
          <w:i w:val="0"/>
          <w:sz w:val="20"/>
        </w:rPr>
        <w:t xml:space="preserve">, Borreani C. </w:t>
      </w:r>
      <w:r w:rsidR="00655EF8">
        <w:rPr>
          <w:rFonts w:ascii="Arial Narrow" w:hAnsi="Arial Narrow"/>
          <w:i w:val="0"/>
          <w:sz w:val="20"/>
        </w:rPr>
        <w:t>“</w:t>
      </w:r>
      <w:r w:rsidRPr="00655EF8">
        <w:rPr>
          <w:rFonts w:ascii="Arial Narrow" w:hAnsi="Arial Narrow"/>
          <w:i w:val="0"/>
          <w:sz w:val="20"/>
        </w:rPr>
        <w:t>Italian validation of the Purpose In Life (PIL) test and the Seeking Of Noetic Goals (SONG) test in a population of cancer patients</w:t>
      </w:r>
      <w:r w:rsidR="00655EF8">
        <w:rPr>
          <w:rFonts w:ascii="Arial Narrow" w:hAnsi="Arial Narrow"/>
          <w:i w:val="0"/>
          <w:sz w:val="20"/>
        </w:rPr>
        <w:t>”</w:t>
      </w:r>
      <w:r w:rsidRPr="00655EF8">
        <w:rPr>
          <w:rFonts w:ascii="Arial Narrow" w:hAnsi="Arial Narrow"/>
          <w:i w:val="0"/>
          <w:sz w:val="20"/>
        </w:rPr>
        <w:t xml:space="preserve">. </w:t>
      </w:r>
      <w:r w:rsidRPr="00655EF8">
        <w:rPr>
          <w:rFonts w:ascii="Arial Narrow" w:hAnsi="Arial Narrow"/>
          <w:i w:val="0"/>
          <w:sz w:val="20"/>
          <w:lang w:val="it-IT"/>
        </w:rPr>
        <w:t>Support Care Cancer. 2012 Nov;20(11):2775-83.</w:t>
      </w:r>
    </w:p>
    <w:p w:rsidR="00CF1201" w:rsidRPr="00655EF8" w:rsidRDefault="00CF1201" w:rsidP="00E915BB">
      <w:pPr>
        <w:pStyle w:val="OiaeaeiYiio2"/>
        <w:widowControl/>
        <w:spacing w:before="20" w:after="20"/>
        <w:ind w:left="851"/>
        <w:jc w:val="both"/>
        <w:rPr>
          <w:rFonts w:ascii="Arial Narrow" w:hAnsi="Arial Narrow"/>
          <w:i w:val="0"/>
          <w:sz w:val="20"/>
          <w:lang w:val="it-IT"/>
        </w:rPr>
      </w:pPr>
    </w:p>
    <w:tbl>
      <w:tblPr>
        <w:tblW w:w="10206" w:type="dxa"/>
        <w:tblLayout w:type="fixed"/>
        <w:tblLook w:val="0000" w:firstRow="0" w:lastRow="0" w:firstColumn="0" w:lastColumn="0" w:noHBand="0" w:noVBand="0"/>
      </w:tblPr>
      <w:tblGrid>
        <w:gridCol w:w="284"/>
        <w:gridCol w:w="236"/>
        <w:gridCol w:w="47"/>
        <w:gridCol w:w="9592"/>
        <w:gridCol w:w="47"/>
      </w:tblGrid>
      <w:tr w:rsidR="00FA0D11" w:rsidRPr="00F16EF4" w:rsidTr="0007501D">
        <w:trPr>
          <w:gridAfter w:val="1"/>
          <w:wAfter w:w="47" w:type="dxa"/>
          <w:trHeight w:val="810"/>
        </w:trPr>
        <w:tc>
          <w:tcPr>
            <w:tcW w:w="284" w:type="dxa"/>
          </w:tcPr>
          <w:p w:rsidR="00FA0D11" w:rsidRPr="00655EF8" w:rsidRDefault="00FA0D11" w:rsidP="00E915BB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FA0D11" w:rsidRPr="00655EF8" w:rsidRDefault="00FA0D11" w:rsidP="00E915BB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FA0D11" w:rsidRPr="00655EF8" w:rsidRDefault="00FA0D11" w:rsidP="00E915BB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236" w:type="dxa"/>
          </w:tcPr>
          <w:p w:rsidR="00FA0D11" w:rsidRPr="00655EF8" w:rsidRDefault="00FA0D11" w:rsidP="00E915BB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lang w:val="it-IT"/>
              </w:rPr>
            </w:pPr>
          </w:p>
        </w:tc>
        <w:tc>
          <w:tcPr>
            <w:tcW w:w="9639" w:type="dxa"/>
            <w:gridSpan w:val="2"/>
          </w:tcPr>
          <w:p w:rsidR="00FA0D11" w:rsidRDefault="00FA0D11" w:rsidP="0007501D">
            <w:pPr>
              <w:pStyle w:val="OiaeaeiYiio2"/>
              <w:widowControl/>
              <w:spacing w:before="20" w:after="20"/>
              <w:ind w:left="34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F16EF4">
              <w:rPr>
                <w:rFonts w:ascii="Arial Narrow" w:hAnsi="Arial Narrow"/>
                <w:b/>
                <w:i w:val="0"/>
                <w:sz w:val="20"/>
                <w:lang w:val="it-IT"/>
              </w:rPr>
              <w:t>Bosisio M.</w:t>
            </w:r>
            <w:r w:rsidRPr="00F16EF4">
              <w:rPr>
                <w:rFonts w:ascii="Arial Narrow" w:hAnsi="Arial Narrow"/>
                <w:i w:val="0"/>
                <w:sz w:val="20"/>
                <w:lang w:val="it-IT"/>
              </w:rPr>
              <w:t>, Borreani C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., capitolo</w:t>
            </w:r>
            <w:r w:rsidRPr="00F16EF4">
              <w:rPr>
                <w:rFonts w:ascii="Arial Narrow" w:hAnsi="Arial Narrow"/>
                <w:i w:val="0"/>
                <w:sz w:val="20"/>
                <w:lang w:val="it-IT"/>
              </w:rPr>
              <w:t xml:space="preserve">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“</w:t>
            </w:r>
            <w:r w:rsidRPr="00F16EF4">
              <w:rPr>
                <w:rFonts w:ascii="Arial Narrow" w:hAnsi="Arial Narrow"/>
                <w:i w:val="0"/>
                <w:sz w:val="20"/>
                <w:lang w:val="it-IT"/>
              </w:rPr>
              <w:t>Aspetti psicologici nella decisione clinica iniziale condivisa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” i</w:t>
            </w:r>
            <w:r w:rsidRPr="00F16EF4">
              <w:rPr>
                <w:rFonts w:ascii="Arial Narrow" w:hAnsi="Arial Narrow"/>
                <w:i w:val="0"/>
                <w:sz w:val="20"/>
                <w:lang w:val="it-IT"/>
              </w:rPr>
              <w:t xml:space="preserve">n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“</w:t>
            </w:r>
            <w:r w:rsidRPr="00F16EF4">
              <w:rPr>
                <w:rFonts w:ascii="Arial Narrow" w:hAnsi="Arial Narrow"/>
                <w:i w:val="0"/>
                <w:sz w:val="20"/>
                <w:lang w:val="it-IT"/>
              </w:rPr>
              <w:t>Tumori della testa e del collo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”</w:t>
            </w:r>
            <w:r w:rsidRPr="00F16EF4">
              <w:rPr>
                <w:rFonts w:ascii="Arial Narrow" w:hAnsi="Arial Narrow"/>
                <w:i w:val="0"/>
                <w:sz w:val="20"/>
                <w:lang w:val="it-IT"/>
              </w:rPr>
              <w:t xml:space="preserve">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a cura di </w:t>
            </w:r>
            <w:r w:rsidRPr="00F16EF4">
              <w:rPr>
                <w:rFonts w:ascii="Arial Narrow" w:hAnsi="Arial Narrow"/>
                <w:i w:val="0"/>
                <w:sz w:val="20"/>
                <w:lang w:val="it-IT"/>
              </w:rPr>
              <w:t>Licitra L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.</w:t>
            </w:r>
            <w:r w:rsidRPr="00F16EF4">
              <w:rPr>
                <w:rFonts w:ascii="Arial Narrow" w:hAnsi="Arial Narrow"/>
                <w:i w:val="0"/>
                <w:sz w:val="20"/>
                <w:lang w:val="it-IT"/>
              </w:rPr>
              <w:t>, Olmi P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. –</w:t>
            </w:r>
            <w:r w:rsidRPr="00F16EF4">
              <w:rPr>
                <w:rFonts w:ascii="Arial Narrow" w:hAnsi="Arial Narrow"/>
                <w:i w:val="0"/>
                <w:sz w:val="20"/>
                <w:lang w:val="it-IT"/>
              </w:rPr>
              <w:t xml:space="preserve"> </w:t>
            </w:r>
            <w:proofErr w:type="spellStart"/>
            <w:r w:rsidRPr="00F16EF4">
              <w:rPr>
                <w:rFonts w:ascii="Arial Narrow" w:hAnsi="Arial Narrow"/>
                <w:i w:val="0"/>
                <w:sz w:val="20"/>
                <w:lang w:val="it-IT"/>
              </w:rPr>
              <w:t>Springer</w:t>
            </w:r>
            <w:proofErr w:type="spellEnd"/>
            <w:r w:rsidRPr="00F16EF4">
              <w:rPr>
                <w:rFonts w:ascii="Arial Narrow" w:hAnsi="Arial Narrow"/>
                <w:i w:val="0"/>
                <w:sz w:val="20"/>
                <w:lang w:val="it-IT"/>
              </w:rPr>
              <w:t>, Milano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,</w:t>
            </w:r>
            <w:r w:rsidRPr="00F16EF4">
              <w:rPr>
                <w:rFonts w:ascii="Arial Narrow" w:hAnsi="Arial Narrow"/>
                <w:i w:val="0"/>
                <w:sz w:val="20"/>
                <w:lang w:val="it-IT"/>
              </w:rPr>
              <w:t xml:space="preserve">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2011.</w:t>
            </w:r>
          </w:p>
          <w:p w:rsidR="00FA0D11" w:rsidRPr="005573F9" w:rsidRDefault="00FA0D11" w:rsidP="0007501D">
            <w:pPr>
              <w:pStyle w:val="OiaeaeiYiio2"/>
              <w:widowControl/>
              <w:spacing w:before="20" w:after="20"/>
              <w:ind w:left="34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FA0D11" w:rsidRDefault="00FA0D11" w:rsidP="0007501D">
            <w:pPr>
              <w:pStyle w:val="OiaeaeiYiio2"/>
              <w:widowControl/>
              <w:spacing w:before="20" w:after="20"/>
              <w:ind w:left="34"/>
              <w:jc w:val="both"/>
              <w:rPr>
                <w:rFonts w:ascii="Arial Narrow" w:hAnsi="Arial Narrow"/>
                <w:i w:val="0"/>
                <w:sz w:val="20"/>
                <w:lang w:val="en-GB"/>
              </w:rPr>
            </w:pPr>
            <w:r w:rsidRPr="001634B5">
              <w:rPr>
                <w:rFonts w:ascii="Arial Narrow" w:hAnsi="Arial Narrow"/>
                <w:i w:val="0"/>
                <w:sz w:val="20"/>
                <w:lang w:val="en-GB"/>
              </w:rPr>
              <w:t xml:space="preserve">Gangeri L., Brunelli C., </w:t>
            </w:r>
            <w:r w:rsidRPr="001634B5">
              <w:rPr>
                <w:rFonts w:ascii="Arial Narrow" w:hAnsi="Arial Narrow"/>
                <w:b/>
                <w:i w:val="0"/>
                <w:sz w:val="20"/>
                <w:lang w:val="en-GB"/>
              </w:rPr>
              <w:t>Bosisio M.</w:t>
            </w:r>
            <w:r w:rsidRPr="001634B5">
              <w:rPr>
                <w:rFonts w:ascii="Arial Narrow" w:hAnsi="Arial Narrow"/>
                <w:i w:val="0"/>
                <w:sz w:val="20"/>
                <w:lang w:val="en-GB"/>
              </w:rPr>
              <w:t>, Tamburini M., Ermenenco S., Mazzaferro V., “Liver Transplant Experience: Development of a Health Related Quality of Life Specific Module (FACT-LT)” lavoro pubblicato su “Organ Transplantation: Ethical, Legal and Psy</w:t>
            </w:r>
            <w:r w:rsidRPr="00530CA7">
              <w:rPr>
                <w:rFonts w:ascii="Arial Narrow" w:hAnsi="Arial Narrow"/>
                <w:i w:val="0"/>
                <w:sz w:val="20"/>
                <w:lang w:val="en-GB"/>
              </w:rPr>
              <w:t xml:space="preserve">chosocial Aspects. </w:t>
            </w:r>
            <w:r w:rsidRPr="00AC07B0">
              <w:rPr>
                <w:rFonts w:ascii="Arial Narrow" w:hAnsi="Arial Narrow"/>
                <w:i w:val="0"/>
                <w:sz w:val="20"/>
                <w:lang w:val="en-GB"/>
              </w:rPr>
              <w:t xml:space="preserve">Towards a common European policy” </w:t>
            </w:r>
            <w:r>
              <w:rPr>
                <w:rFonts w:ascii="Arial Narrow" w:hAnsi="Arial Narrow"/>
                <w:i w:val="0"/>
                <w:sz w:val="20"/>
                <w:lang w:val="en-GB"/>
              </w:rPr>
              <w:t xml:space="preserve">testo </w:t>
            </w:r>
            <w:r w:rsidRPr="00AC07B0">
              <w:rPr>
                <w:rFonts w:ascii="Arial Narrow" w:hAnsi="Arial Narrow"/>
                <w:i w:val="0"/>
                <w:sz w:val="20"/>
                <w:lang w:val="en-GB"/>
              </w:rPr>
              <w:t>a cura di Weimar W., Bos M.A., Busschbach J.J. – PABST Science P</w:t>
            </w:r>
            <w:r>
              <w:rPr>
                <w:rFonts w:ascii="Arial Narrow" w:hAnsi="Arial Narrow"/>
                <w:i w:val="0"/>
                <w:sz w:val="20"/>
                <w:lang w:val="en-GB"/>
              </w:rPr>
              <w:t>ublishers, Lengerich (Germania), 2008.</w:t>
            </w:r>
          </w:p>
          <w:p w:rsidR="00FA0D11" w:rsidRPr="00AC07B0" w:rsidRDefault="00FA0D11" w:rsidP="0007501D">
            <w:pPr>
              <w:pStyle w:val="OiaeaeiYiio2"/>
              <w:widowControl/>
              <w:spacing w:before="20" w:after="20"/>
              <w:ind w:left="34"/>
              <w:jc w:val="both"/>
              <w:rPr>
                <w:rFonts w:ascii="Arial Narrow" w:hAnsi="Arial Narrow"/>
                <w:i w:val="0"/>
                <w:sz w:val="20"/>
                <w:lang w:val="en-GB"/>
              </w:rPr>
            </w:pPr>
          </w:p>
          <w:p w:rsidR="00FA0D11" w:rsidRPr="00AC07B0" w:rsidRDefault="00FA0D11" w:rsidP="0007501D">
            <w:pPr>
              <w:pStyle w:val="OiaeaeiYiio2"/>
              <w:widowControl/>
              <w:spacing w:before="20" w:after="20"/>
              <w:ind w:left="34"/>
              <w:jc w:val="both"/>
              <w:rPr>
                <w:rFonts w:ascii="Arial Narrow" w:hAnsi="Arial Narrow"/>
                <w:i w:val="0"/>
                <w:sz w:val="20"/>
                <w:lang w:val="en-GB"/>
              </w:rPr>
            </w:pPr>
            <w:r w:rsidRPr="00AC07B0">
              <w:rPr>
                <w:rFonts w:ascii="Arial Narrow" w:hAnsi="Arial Narrow"/>
                <w:i w:val="0"/>
                <w:sz w:val="20"/>
                <w:lang w:val="en-GB"/>
              </w:rPr>
              <w:t xml:space="preserve">Gangeri L., </w:t>
            </w:r>
            <w:r w:rsidRPr="00AC07B0">
              <w:rPr>
                <w:rFonts w:ascii="Arial Narrow" w:hAnsi="Arial Narrow"/>
                <w:b/>
                <w:i w:val="0"/>
                <w:sz w:val="20"/>
                <w:lang w:val="en-GB"/>
              </w:rPr>
              <w:t>Bosisio M.</w:t>
            </w:r>
            <w:r w:rsidRPr="00AC07B0">
              <w:rPr>
                <w:rFonts w:ascii="Arial Narrow" w:hAnsi="Arial Narrow"/>
                <w:i w:val="0"/>
                <w:sz w:val="20"/>
                <w:lang w:val="en-GB"/>
              </w:rPr>
              <w:t>, Brunelli C., Tamburini M., Serafin P., Clerici C</w:t>
            </w:r>
            <w:r>
              <w:rPr>
                <w:rFonts w:ascii="Arial Narrow" w:hAnsi="Arial Narrow"/>
                <w:i w:val="0"/>
                <w:sz w:val="20"/>
                <w:lang w:val="en-GB"/>
              </w:rPr>
              <w:t>.</w:t>
            </w:r>
            <w:r w:rsidRPr="00AC07B0">
              <w:rPr>
                <w:rFonts w:ascii="Arial Narrow" w:hAnsi="Arial Narrow"/>
                <w:i w:val="0"/>
                <w:sz w:val="20"/>
                <w:lang w:val="en-GB"/>
              </w:rPr>
              <w:t>A., Caraceni A., Mazzaferro V., "Phenomenology and emotional impact of neuropsychiatric symptoms in orthotopic liver transplant for hepatocellular carcinoma", Transplantation Proceedings;</w:t>
            </w:r>
            <w:r>
              <w:rPr>
                <w:rFonts w:ascii="Arial Narrow" w:hAnsi="Arial Narrow"/>
                <w:i w:val="0"/>
                <w:sz w:val="20"/>
                <w:lang w:val="en-GB"/>
              </w:rPr>
              <w:t xml:space="preserve"> 39(5): 1564-1568, giugno 2007.</w:t>
            </w:r>
          </w:p>
          <w:p w:rsidR="00FA0D11" w:rsidRDefault="00FA0D11" w:rsidP="0007501D">
            <w:pPr>
              <w:pStyle w:val="OiaeaeiYiio2"/>
              <w:widowControl/>
              <w:spacing w:before="20" w:after="20"/>
              <w:ind w:left="34"/>
              <w:jc w:val="both"/>
              <w:rPr>
                <w:rFonts w:ascii="Arial Narrow" w:hAnsi="Arial Narrow"/>
                <w:i w:val="0"/>
                <w:sz w:val="20"/>
                <w:lang w:val="en-GB"/>
              </w:rPr>
            </w:pPr>
          </w:p>
          <w:p w:rsidR="00FA0D11" w:rsidRPr="001634B5" w:rsidRDefault="00FA0D11" w:rsidP="0007501D">
            <w:pPr>
              <w:pStyle w:val="OiaeaeiYiio2"/>
              <w:widowControl/>
              <w:spacing w:before="20" w:after="20"/>
              <w:ind w:left="34"/>
              <w:jc w:val="both"/>
              <w:rPr>
                <w:rFonts w:ascii="Arial Narrow" w:hAnsi="Arial Narrow"/>
                <w:i w:val="0"/>
                <w:sz w:val="20"/>
                <w:lang w:val="en-GB"/>
              </w:rPr>
            </w:pPr>
            <w:r w:rsidRPr="001634B5">
              <w:rPr>
                <w:rFonts w:ascii="Arial Narrow" w:hAnsi="Arial Narrow"/>
                <w:i w:val="0"/>
                <w:sz w:val="20"/>
                <w:lang w:val="en-GB"/>
              </w:rPr>
              <w:t xml:space="preserve">Colombo C. and a </w:t>
            </w:r>
            <w:r w:rsidRPr="003E3A01">
              <w:rPr>
                <w:rFonts w:ascii="Arial Narrow" w:hAnsi="Arial Narrow"/>
                <w:i w:val="0"/>
                <w:sz w:val="20"/>
                <w:lang w:val="en-GB"/>
              </w:rPr>
              <w:t>multidisciplinary</w:t>
            </w:r>
            <w:r w:rsidRPr="001634B5">
              <w:rPr>
                <w:rFonts w:ascii="Arial Narrow" w:hAnsi="Arial Narrow"/>
                <w:i w:val="0"/>
                <w:sz w:val="20"/>
                <w:lang w:val="en-GB"/>
              </w:rPr>
              <w:t xml:space="preserve"> team (Mosconi P., Apolone</w:t>
            </w:r>
            <w:r>
              <w:rPr>
                <w:rFonts w:ascii="Arial Narrow" w:hAnsi="Arial Narrow"/>
                <w:i w:val="0"/>
                <w:sz w:val="20"/>
                <w:lang w:val="en-GB"/>
              </w:rPr>
              <w:t xml:space="preserve"> </w:t>
            </w:r>
            <w:r w:rsidRPr="001634B5">
              <w:rPr>
                <w:rFonts w:ascii="Arial Narrow" w:hAnsi="Arial Narrow"/>
                <w:i w:val="0"/>
                <w:sz w:val="20"/>
                <w:lang w:val="en-GB"/>
              </w:rPr>
              <w:t xml:space="preserve">G., Bassi C., Bernardi F., </w:t>
            </w:r>
            <w:r w:rsidRPr="001634B5">
              <w:rPr>
                <w:rFonts w:ascii="Arial Narrow" w:hAnsi="Arial Narrow"/>
                <w:b/>
                <w:i w:val="0"/>
                <w:sz w:val="20"/>
                <w:lang w:val="en-GB"/>
              </w:rPr>
              <w:t>Bosisio M.</w:t>
            </w:r>
            <w:r w:rsidRPr="001634B5">
              <w:rPr>
                <w:rFonts w:ascii="Arial Narrow" w:hAnsi="Arial Narrow"/>
                <w:i w:val="0"/>
                <w:sz w:val="20"/>
                <w:lang w:val="en-GB"/>
              </w:rPr>
              <w:t xml:space="preserve"> et al.), </w:t>
            </w:r>
            <w:r w:rsidRPr="003E3A01">
              <w:rPr>
                <w:rFonts w:ascii="Arial Narrow" w:hAnsi="Arial Narrow"/>
                <w:i w:val="0"/>
                <w:sz w:val="20"/>
                <w:lang w:val="en-GB"/>
              </w:rPr>
              <w:t>“An Italian experience on cancer pain websites” commento all’articolo di Ball D.E., Tisocki K., Herxheimer A., “Advertising and disclosure of funding on patient organization websites: a cross-sectional survey”</w:t>
            </w:r>
            <w:r>
              <w:rPr>
                <w:rFonts w:ascii="Arial Narrow" w:hAnsi="Arial Narrow"/>
                <w:i w:val="0"/>
                <w:sz w:val="20"/>
                <w:lang w:val="en-GB"/>
              </w:rPr>
              <w:t>, BMC Public Health; 6:201, 2006 pubblicato il giorno 8 marzo 2007.</w:t>
            </w:r>
          </w:p>
          <w:p w:rsidR="00FA0D11" w:rsidRPr="001634B5" w:rsidRDefault="00FA0D11" w:rsidP="0007501D">
            <w:pPr>
              <w:pStyle w:val="OiaeaeiYiio2"/>
              <w:widowControl/>
              <w:spacing w:before="20" w:after="20"/>
              <w:ind w:left="34"/>
              <w:jc w:val="both"/>
              <w:rPr>
                <w:rFonts w:ascii="Arial Narrow" w:hAnsi="Arial Narrow"/>
                <w:i w:val="0"/>
                <w:sz w:val="20"/>
                <w:lang w:val="en-GB"/>
              </w:rPr>
            </w:pPr>
          </w:p>
          <w:p w:rsidR="00FA0D11" w:rsidRPr="005573F9" w:rsidRDefault="00FA0D11" w:rsidP="0007501D">
            <w:pPr>
              <w:pStyle w:val="OiaeaeiYiio2"/>
              <w:widowControl/>
              <w:spacing w:before="20" w:after="20"/>
              <w:ind w:left="34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5573F9">
              <w:rPr>
                <w:rFonts w:ascii="Arial Narrow" w:hAnsi="Arial Narrow"/>
                <w:i w:val="0"/>
                <w:sz w:val="20"/>
                <w:lang w:val="it-IT"/>
              </w:rPr>
              <w:t xml:space="preserve">Borreani C., </w:t>
            </w:r>
            <w:r w:rsidRPr="005573F9">
              <w:rPr>
                <w:rFonts w:ascii="Arial Narrow" w:hAnsi="Arial Narrow"/>
                <w:b/>
                <w:i w:val="0"/>
                <w:sz w:val="20"/>
                <w:lang w:val="it-IT"/>
              </w:rPr>
              <w:t>Bosisio M.</w:t>
            </w:r>
            <w:r w:rsidRPr="005573F9">
              <w:rPr>
                <w:rFonts w:ascii="Arial Narrow" w:hAnsi="Arial Narrow"/>
                <w:i w:val="0"/>
                <w:sz w:val="20"/>
                <w:lang w:val="it-IT"/>
              </w:rPr>
              <w:t>, capitolo "Aspetti psicologici" in "Libro italiano di Cure Palliative - seconda edizione" a cura di Amadori D., Corli O., De Conno F., Maltoni M., Zucco F. – Poletto Editore, Vermezzo (Mi), 2007.</w:t>
            </w:r>
          </w:p>
          <w:p w:rsidR="00FA0D11" w:rsidRPr="005573F9" w:rsidRDefault="00FA0D11" w:rsidP="0007501D">
            <w:pPr>
              <w:pStyle w:val="OiaeaeiYiio2"/>
              <w:widowControl/>
              <w:spacing w:before="20" w:after="20"/>
              <w:ind w:left="34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FA0D11" w:rsidRPr="005573F9" w:rsidRDefault="00FA0D11" w:rsidP="0007501D">
            <w:pPr>
              <w:pStyle w:val="OiaeaeiYiio2"/>
              <w:widowControl/>
              <w:spacing w:before="20" w:after="20"/>
              <w:ind w:left="34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5573F9">
              <w:rPr>
                <w:rFonts w:ascii="Arial Narrow" w:hAnsi="Arial Narrow"/>
                <w:i w:val="0"/>
                <w:sz w:val="20"/>
                <w:lang w:val="it-IT"/>
              </w:rPr>
              <w:t xml:space="preserve">Borreani C., </w:t>
            </w:r>
            <w:r w:rsidRPr="005573F9">
              <w:rPr>
                <w:rFonts w:ascii="Arial Narrow" w:hAnsi="Arial Narrow"/>
                <w:b/>
                <w:i w:val="0"/>
                <w:sz w:val="20"/>
                <w:lang w:val="it-IT"/>
              </w:rPr>
              <w:t>Bosisio M.</w:t>
            </w:r>
            <w:r w:rsidRPr="005573F9">
              <w:rPr>
                <w:rFonts w:ascii="Arial Narrow" w:hAnsi="Arial Narrow"/>
                <w:i w:val="0"/>
                <w:sz w:val="20"/>
                <w:lang w:val="it-IT"/>
              </w:rPr>
              <w:t>, capitolo "Affronto del dolore: intervento psicologico" in "Libro italiano di Cure Palliative - seconda edizione " a cura di Amadori D., Corli O., De Conno F., Maltoni M., Zucco F. - Poletto Editore, Vermezzo (Mi), 2007.</w:t>
            </w:r>
          </w:p>
          <w:p w:rsidR="00FA0D11" w:rsidRPr="005573F9" w:rsidRDefault="00FA0D11" w:rsidP="0007501D">
            <w:pPr>
              <w:pStyle w:val="OiaeaeiYiio2"/>
              <w:widowControl/>
              <w:spacing w:before="20" w:after="20"/>
              <w:ind w:left="34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FA0D11" w:rsidRPr="005573F9" w:rsidRDefault="00FA0D11" w:rsidP="0007501D">
            <w:pPr>
              <w:pStyle w:val="OiaeaeiYiio2"/>
              <w:widowControl/>
              <w:spacing w:before="20" w:after="20"/>
              <w:ind w:left="34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1634B5">
              <w:rPr>
                <w:rFonts w:ascii="Arial Narrow" w:hAnsi="Arial Narrow"/>
                <w:b/>
                <w:i w:val="0"/>
                <w:sz w:val="20"/>
                <w:lang w:val="en-GB"/>
              </w:rPr>
              <w:t>Bosisio M.</w:t>
            </w:r>
            <w:r w:rsidRPr="001634B5">
              <w:rPr>
                <w:rFonts w:ascii="Arial Narrow" w:hAnsi="Arial Narrow"/>
                <w:i w:val="0"/>
                <w:sz w:val="20"/>
                <w:lang w:val="en-GB"/>
              </w:rPr>
              <w:t xml:space="preserve">, Caraceni A., Grassi L., "Phenomenology of delirium in cancer patients, as described by the Memorial Delirium Assessment Scale (MDAS) and the Delirium Rating Scale (DRS) ". </w:t>
            </w:r>
            <w:r w:rsidRPr="005573F9">
              <w:rPr>
                <w:rFonts w:ascii="Arial Narrow" w:hAnsi="Arial Narrow"/>
                <w:i w:val="0"/>
                <w:sz w:val="20"/>
                <w:lang w:val="it-IT"/>
              </w:rPr>
              <w:t>Psychosomatics; 47: 471-478, novembre e dicembre 2006.</w:t>
            </w:r>
          </w:p>
          <w:p w:rsidR="00FA0D11" w:rsidRPr="005573F9" w:rsidRDefault="00FA0D11" w:rsidP="0007501D">
            <w:pPr>
              <w:pStyle w:val="OiaeaeiYiio2"/>
              <w:widowControl/>
              <w:spacing w:before="20" w:after="20"/>
              <w:ind w:left="34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FA0D11" w:rsidRPr="005573F9" w:rsidRDefault="00FA0D11" w:rsidP="0007501D">
            <w:pPr>
              <w:pStyle w:val="OiaeaeiYiio2"/>
              <w:widowControl/>
              <w:spacing w:before="20" w:after="20"/>
              <w:ind w:left="34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5573F9">
              <w:rPr>
                <w:rFonts w:ascii="Arial Narrow" w:hAnsi="Arial Narrow"/>
                <w:i w:val="0"/>
                <w:sz w:val="20"/>
                <w:lang w:val="it-IT"/>
              </w:rPr>
              <w:t xml:space="preserve">Borreani C., </w:t>
            </w:r>
            <w:r w:rsidRPr="005573F9">
              <w:rPr>
                <w:rFonts w:ascii="Arial Narrow" w:hAnsi="Arial Narrow"/>
                <w:b/>
                <w:i w:val="0"/>
                <w:sz w:val="20"/>
                <w:lang w:val="it-IT"/>
              </w:rPr>
              <w:t>Bosisio M.</w:t>
            </w:r>
            <w:r w:rsidRPr="005573F9">
              <w:rPr>
                <w:rFonts w:ascii="Arial Narrow" w:hAnsi="Arial Narrow"/>
                <w:i w:val="0"/>
                <w:sz w:val="20"/>
                <w:lang w:val="it-IT"/>
              </w:rPr>
              <w:t>, Brunelli C., capitolo "</w:t>
            </w:r>
            <w:smartTag w:uri="urn:schemas-microsoft-com:office:smarttags" w:element="PersonName">
              <w:smartTagPr>
                <w:attr w:name="ProductID" w:val="La Qualit￠"/>
              </w:smartTagPr>
              <w:r w:rsidRPr="005573F9">
                <w:rPr>
                  <w:rFonts w:ascii="Arial Narrow" w:hAnsi="Arial Narrow"/>
                  <w:i w:val="0"/>
                  <w:sz w:val="20"/>
                  <w:lang w:val="it-IT"/>
                </w:rPr>
                <w:t>La Qualità</w:t>
              </w:r>
            </w:smartTag>
            <w:r w:rsidRPr="005573F9">
              <w:rPr>
                <w:rFonts w:ascii="Arial Narrow" w:hAnsi="Arial Narrow"/>
                <w:i w:val="0"/>
                <w:sz w:val="20"/>
                <w:lang w:val="it-IT"/>
              </w:rPr>
              <w:t xml:space="preserve"> di Vita" in "Trattato di Senologia" a cura di Cordiano C., Modena S. - Piccin Nuova Libraria, Padova, giugno 2006.</w:t>
            </w:r>
          </w:p>
          <w:p w:rsidR="00FA0D11" w:rsidRPr="00F16EF4" w:rsidRDefault="00FA0D11" w:rsidP="0007501D">
            <w:pPr>
              <w:pStyle w:val="OiaeaeiYiio2"/>
              <w:widowControl/>
              <w:spacing w:before="20" w:after="20"/>
              <w:ind w:left="34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FA0D11" w:rsidRPr="00F16EF4" w:rsidTr="0007501D">
        <w:trPr>
          <w:trHeight w:val="810"/>
        </w:trPr>
        <w:tc>
          <w:tcPr>
            <w:tcW w:w="284" w:type="dxa"/>
          </w:tcPr>
          <w:p w:rsidR="00FA0D11" w:rsidRDefault="00FA0D11" w:rsidP="00E915BB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283" w:type="dxa"/>
            <w:gridSpan w:val="2"/>
          </w:tcPr>
          <w:p w:rsidR="00FA0D11" w:rsidRDefault="00FA0D11" w:rsidP="00E915BB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lang w:val="it-IT"/>
              </w:rPr>
            </w:pPr>
          </w:p>
        </w:tc>
        <w:tc>
          <w:tcPr>
            <w:tcW w:w="9639" w:type="dxa"/>
            <w:gridSpan w:val="2"/>
          </w:tcPr>
          <w:p w:rsidR="00FA0D11" w:rsidRDefault="00FA0D11" w:rsidP="0007501D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5573F9">
              <w:rPr>
                <w:rFonts w:ascii="Arial Narrow" w:hAnsi="Arial Narrow"/>
                <w:b/>
                <w:i w:val="0"/>
                <w:sz w:val="20"/>
                <w:lang w:val="it-IT"/>
              </w:rPr>
              <w:t>Bosisio M.</w:t>
            </w:r>
            <w:r w:rsidRPr="005573F9">
              <w:rPr>
                <w:rFonts w:ascii="Arial Narrow" w:hAnsi="Arial Narrow"/>
                <w:i w:val="0"/>
                <w:sz w:val="20"/>
                <w:lang w:val="it-IT"/>
              </w:rPr>
              <w:t xml:space="preserve">, Caraceni A., "Delirium, stato confusionale acuto " capitolo 17 de "Le complicazioni neurologiche in oncologia" a cura di Caraceni A., Sghirlanzoni </w:t>
            </w:r>
            <w:proofErr w:type="gramStart"/>
            <w:r w:rsidRPr="005573F9">
              <w:rPr>
                <w:rFonts w:ascii="Arial Narrow" w:hAnsi="Arial Narrow"/>
                <w:i w:val="0"/>
                <w:sz w:val="20"/>
                <w:lang w:val="it-IT"/>
              </w:rPr>
              <w:t>A .</w:t>
            </w:r>
            <w:proofErr w:type="gramEnd"/>
            <w:r w:rsidRPr="005573F9">
              <w:rPr>
                <w:rFonts w:ascii="Arial Narrow" w:hAnsi="Arial Narrow"/>
                <w:i w:val="0"/>
                <w:sz w:val="20"/>
                <w:lang w:val="it-IT"/>
              </w:rPr>
              <w:t>, Simonetti F. - Springer Verlag. Milano, 2006.</w:t>
            </w:r>
          </w:p>
          <w:p w:rsidR="00FA0D11" w:rsidRDefault="00FA0D11" w:rsidP="0007501D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FA0D11" w:rsidRDefault="00FA0D11" w:rsidP="0007501D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812F14">
              <w:rPr>
                <w:rFonts w:ascii="Arial Narrow" w:hAnsi="Arial Narrow"/>
                <w:i w:val="0"/>
                <w:sz w:val="20"/>
                <w:lang w:val="it-IT"/>
              </w:rPr>
              <w:lastRenderedPageBreak/>
              <w:t>Valdagni R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.</w:t>
            </w:r>
            <w:r w:rsidRPr="00812F14">
              <w:rPr>
                <w:rFonts w:ascii="Arial Narrow" w:hAnsi="Arial Narrow"/>
                <w:i w:val="0"/>
                <w:sz w:val="20"/>
                <w:lang w:val="it-IT"/>
              </w:rPr>
              <w:t>, Donegani S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.</w:t>
            </w:r>
            <w:r w:rsidRPr="00812F14">
              <w:rPr>
                <w:rFonts w:ascii="Arial Narrow" w:hAnsi="Arial Narrow"/>
                <w:i w:val="0"/>
                <w:sz w:val="20"/>
                <w:lang w:val="it-IT"/>
              </w:rPr>
              <w:t xml:space="preserve">, </w:t>
            </w:r>
            <w:r w:rsidRPr="00812F14">
              <w:rPr>
                <w:rFonts w:ascii="Arial Narrow" w:hAnsi="Arial Narrow"/>
                <w:b/>
                <w:i w:val="0"/>
                <w:sz w:val="20"/>
                <w:lang w:val="it-IT"/>
              </w:rPr>
              <w:t>Bosisio M.</w:t>
            </w:r>
            <w:r w:rsidRPr="00812F14">
              <w:rPr>
                <w:rFonts w:ascii="Arial Narrow" w:hAnsi="Arial Narrow"/>
                <w:i w:val="0"/>
                <w:sz w:val="20"/>
                <w:lang w:val="it-IT"/>
              </w:rPr>
              <w:t>, Villa S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.</w:t>
            </w:r>
            <w:r w:rsidRPr="00812F14">
              <w:rPr>
                <w:rFonts w:ascii="Arial Narrow" w:hAnsi="Arial Narrow"/>
                <w:i w:val="0"/>
                <w:sz w:val="20"/>
                <w:lang w:val="it-IT"/>
              </w:rPr>
              <w:t>, Bedini N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.</w:t>
            </w:r>
            <w:r w:rsidRPr="00812F14">
              <w:rPr>
                <w:rFonts w:ascii="Arial Narrow" w:hAnsi="Arial Narrow"/>
                <w:i w:val="0"/>
                <w:sz w:val="20"/>
                <w:lang w:val="it-IT"/>
              </w:rPr>
              <w:t>, Salvioni R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.</w:t>
            </w:r>
            <w:r w:rsidRPr="00812F14">
              <w:rPr>
                <w:rFonts w:ascii="Arial Narrow" w:hAnsi="Arial Narrow"/>
                <w:i w:val="0"/>
                <w:sz w:val="20"/>
                <w:lang w:val="it-IT"/>
              </w:rPr>
              <w:t>, Righi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L.V.</w:t>
            </w:r>
            <w:r w:rsidRPr="00812F14">
              <w:rPr>
                <w:rFonts w:ascii="Arial Narrow" w:hAnsi="Arial Narrow"/>
                <w:i w:val="0"/>
                <w:sz w:val="20"/>
                <w:lang w:val="it-IT"/>
              </w:rPr>
              <w:t>, Procopio G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.</w:t>
            </w:r>
            <w:r w:rsidRPr="00812F14">
              <w:rPr>
                <w:rFonts w:ascii="Arial Narrow" w:hAnsi="Arial Narrow"/>
                <w:i w:val="0"/>
                <w:sz w:val="20"/>
                <w:lang w:val="it-IT"/>
              </w:rPr>
              <w:t>, Catena L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.</w:t>
            </w:r>
            <w:r w:rsidRPr="00812F14">
              <w:rPr>
                <w:rFonts w:ascii="Arial Narrow" w:hAnsi="Arial Narrow"/>
                <w:i w:val="0"/>
                <w:sz w:val="20"/>
                <w:lang w:val="it-IT"/>
              </w:rPr>
              <w:t>, Nicolai N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., </w:t>
            </w:r>
            <w:r w:rsidRPr="00812F14">
              <w:rPr>
                <w:rFonts w:ascii="Arial Narrow" w:hAnsi="Arial Narrow"/>
                <w:i w:val="0"/>
                <w:sz w:val="20"/>
                <w:lang w:val="it-IT"/>
              </w:rPr>
              <w:t>“The multidisciplinary clinic in prostate cancer: pros and cons” Asco Prostate Symposium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2006</w:t>
            </w:r>
            <w:r w:rsidRPr="00812F14">
              <w:rPr>
                <w:rFonts w:ascii="Arial Narrow" w:hAnsi="Arial Narrow"/>
                <w:i w:val="0"/>
                <w:sz w:val="20"/>
                <w:lang w:val="it-IT"/>
              </w:rPr>
              <w:t>. Proceedings, abstract 302: 244, 2006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.</w:t>
            </w:r>
          </w:p>
          <w:p w:rsidR="00FA0D11" w:rsidRDefault="00FA0D11" w:rsidP="0007501D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FA0D11" w:rsidRPr="00795044" w:rsidRDefault="00FA0D11" w:rsidP="0007501D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795044">
              <w:rPr>
                <w:rFonts w:ascii="Arial Narrow" w:hAnsi="Arial Narrow"/>
                <w:i w:val="0"/>
                <w:sz w:val="20"/>
                <w:lang w:val="it-IT"/>
              </w:rPr>
              <w:t xml:space="preserve">Valdagni R., Nicolai N., Salvioni R., Biasoni D., Villa S., Valvo F., Bedini N., Carbone A., Collini P., Pellegrinelli A., Donegani S., </w:t>
            </w:r>
            <w:r w:rsidRPr="00795044">
              <w:rPr>
                <w:rFonts w:ascii="Arial Narrow" w:hAnsi="Arial Narrow"/>
                <w:b/>
                <w:i w:val="0"/>
                <w:sz w:val="20"/>
                <w:lang w:val="it-IT"/>
              </w:rPr>
              <w:t>Bosisio M.</w:t>
            </w:r>
            <w:r w:rsidRPr="00795044">
              <w:rPr>
                <w:rFonts w:ascii="Arial Narrow" w:hAnsi="Arial Narrow"/>
                <w:i w:val="0"/>
                <w:sz w:val="20"/>
                <w:lang w:val="it-IT"/>
              </w:rPr>
              <w:t>, Seregni E., Spreafico C., Ripamonti C., Campa T., Fagnoni E., Bajetta E., Catena L.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, Procopio G.,</w:t>
            </w:r>
            <w:r w:rsidRPr="00795044">
              <w:rPr>
                <w:rFonts w:ascii="Arial Narrow" w:hAnsi="Arial Narrow"/>
                <w:i w:val="0"/>
                <w:sz w:val="20"/>
                <w:lang w:val="it-IT"/>
              </w:rPr>
              <w:t xml:space="preserve"> “Cancro prostatico: le Linee Guida Diagnostico-Terapeutiche dell’Istituto Nazionale per lo Studio e </w:t>
            </w:r>
            <w:smartTag w:uri="urn:schemas-microsoft-com:office:smarttags" w:element="PersonName">
              <w:smartTagPr>
                <w:attr w:name="ProductID" w:val="la Cura"/>
              </w:smartTagPr>
              <w:r w:rsidRPr="00795044">
                <w:rPr>
                  <w:rFonts w:ascii="Arial Narrow" w:hAnsi="Arial Narrow"/>
                  <w:i w:val="0"/>
                  <w:sz w:val="20"/>
                  <w:lang w:val="it-IT"/>
                </w:rPr>
                <w:t>la Cura</w:t>
              </w:r>
            </w:smartTag>
            <w:r w:rsidRPr="00795044">
              <w:rPr>
                <w:rFonts w:ascii="Arial Narrow" w:hAnsi="Arial Narrow"/>
                <w:i w:val="0"/>
                <w:sz w:val="20"/>
                <w:lang w:val="it-IT"/>
              </w:rPr>
              <w:t xml:space="preserve"> dei Tumori di Milano”, versione 1-200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6.</w:t>
            </w:r>
          </w:p>
          <w:p w:rsidR="00FA0D11" w:rsidRDefault="00FA0D11" w:rsidP="0007501D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b/>
                <w:i w:val="0"/>
                <w:sz w:val="20"/>
                <w:lang w:val="it-IT"/>
              </w:rPr>
            </w:pPr>
          </w:p>
          <w:p w:rsidR="00FA0D11" w:rsidRPr="005573F9" w:rsidRDefault="00FA0D11" w:rsidP="0007501D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5573F9">
              <w:rPr>
                <w:rFonts w:ascii="Arial Narrow" w:hAnsi="Arial Narrow"/>
                <w:b/>
                <w:i w:val="0"/>
                <w:sz w:val="20"/>
                <w:lang w:val="it-IT"/>
              </w:rPr>
              <w:t>Bosisio M.</w:t>
            </w:r>
            <w:r w:rsidRPr="005573F9">
              <w:rPr>
                <w:rFonts w:ascii="Arial Narrow" w:hAnsi="Arial Narrow"/>
                <w:i w:val="0"/>
                <w:sz w:val="20"/>
                <w:lang w:val="it-IT"/>
              </w:rPr>
              <w:t>, "L'essenza della natura umana nel pensiero di Rollo May e Carl R. Rogers", Da Persona a Persona - Rivista di Studi Rogersiani, edizione a cura dell'ACP (Associazione dell'Approccio Centrato sulla Persona), novembre 2005.</w:t>
            </w:r>
          </w:p>
          <w:p w:rsidR="00FA0D11" w:rsidRPr="005573F9" w:rsidRDefault="00FA0D11" w:rsidP="0007501D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FA0D11" w:rsidRPr="005573F9" w:rsidRDefault="00FA0D11" w:rsidP="0007501D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5573F9">
              <w:rPr>
                <w:rFonts w:ascii="Arial Narrow" w:hAnsi="Arial Narrow"/>
                <w:i w:val="0"/>
                <w:sz w:val="20"/>
                <w:lang w:val="it-IT"/>
              </w:rPr>
              <w:t xml:space="preserve">Valdagni R., Salvioni R., Nicolai N., Villa S., Bedini N., Bajetta E., Procopio G., Donegani S., </w:t>
            </w:r>
            <w:r w:rsidRPr="005573F9">
              <w:rPr>
                <w:rFonts w:ascii="Arial Narrow" w:hAnsi="Arial Narrow"/>
                <w:b/>
                <w:i w:val="0"/>
                <w:sz w:val="20"/>
                <w:lang w:val="it-IT"/>
              </w:rPr>
              <w:t>Bosisio M.</w:t>
            </w:r>
            <w:r w:rsidRPr="005573F9">
              <w:rPr>
                <w:rFonts w:ascii="Arial Narrow" w:hAnsi="Arial Narrow"/>
                <w:i w:val="0"/>
                <w:sz w:val="20"/>
                <w:lang w:val="it-IT"/>
              </w:rPr>
              <w:t>, "In reference to Kagan A.R. 'The multidisciplinary clinic '", International Joumal of Radiation Oncology, Biology, Physics, volume 63 (l), 1 settembre 2005, pagine 309-310.</w:t>
            </w:r>
          </w:p>
          <w:p w:rsidR="00FA0D11" w:rsidRDefault="00FA0D11" w:rsidP="0007501D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FA0D11" w:rsidRDefault="00FA0D11" w:rsidP="0007501D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812F14">
              <w:rPr>
                <w:rFonts w:ascii="Arial Narrow" w:hAnsi="Arial Narrow"/>
                <w:i w:val="0"/>
                <w:sz w:val="20"/>
                <w:lang w:val="it-IT"/>
              </w:rPr>
              <w:t>Donegani S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.</w:t>
            </w:r>
            <w:r w:rsidRPr="00812F14">
              <w:rPr>
                <w:rFonts w:ascii="Arial Narrow" w:hAnsi="Arial Narrow"/>
                <w:i w:val="0"/>
                <w:sz w:val="20"/>
                <w:lang w:val="it-IT"/>
              </w:rPr>
              <w:t xml:space="preserve">, </w:t>
            </w:r>
            <w:r w:rsidRPr="00812F14">
              <w:rPr>
                <w:rFonts w:ascii="Arial Narrow" w:hAnsi="Arial Narrow"/>
                <w:b/>
                <w:i w:val="0"/>
                <w:sz w:val="20"/>
                <w:lang w:val="it-IT"/>
              </w:rPr>
              <w:t>Bosisio M.</w:t>
            </w:r>
            <w:r w:rsidRPr="00812F14">
              <w:rPr>
                <w:rFonts w:ascii="Arial Narrow" w:hAnsi="Arial Narrow"/>
                <w:i w:val="0"/>
                <w:sz w:val="20"/>
                <w:lang w:val="it-IT"/>
              </w:rPr>
              <w:t>, Villa S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.</w:t>
            </w:r>
            <w:r w:rsidRPr="00812F14">
              <w:rPr>
                <w:rFonts w:ascii="Arial Narrow" w:hAnsi="Arial Narrow"/>
                <w:i w:val="0"/>
                <w:sz w:val="20"/>
                <w:lang w:val="it-IT"/>
              </w:rPr>
              <w:t>, Salvioni R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.</w:t>
            </w:r>
            <w:r w:rsidRPr="00812F14">
              <w:rPr>
                <w:rFonts w:ascii="Arial Narrow" w:hAnsi="Arial Narrow"/>
                <w:i w:val="0"/>
                <w:sz w:val="20"/>
                <w:lang w:val="it-IT"/>
              </w:rPr>
              <w:t>, Valdagni R.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,</w:t>
            </w:r>
            <w:r w:rsidRPr="00812F14">
              <w:rPr>
                <w:rFonts w:ascii="Arial Narrow" w:hAnsi="Arial Narrow"/>
                <w:i w:val="0"/>
                <w:sz w:val="20"/>
                <w:lang w:val="it-IT"/>
              </w:rPr>
              <w:t xml:space="preserve"> “La visita </w:t>
            </w:r>
            <w:proofErr w:type="gramStart"/>
            <w:r w:rsidRPr="00812F14">
              <w:rPr>
                <w:rFonts w:ascii="Arial Narrow" w:hAnsi="Arial Narrow"/>
                <w:i w:val="0"/>
                <w:sz w:val="20"/>
                <w:lang w:val="it-IT"/>
              </w:rPr>
              <w:t>multidisciplinare  con</w:t>
            </w:r>
            <w:proofErr w:type="gramEnd"/>
            <w:r w:rsidRPr="00812F14">
              <w:rPr>
                <w:rFonts w:ascii="Arial Narrow" w:hAnsi="Arial Narrow"/>
                <w:i w:val="0"/>
                <w:sz w:val="20"/>
                <w:lang w:val="it-IT"/>
              </w:rPr>
              <w:t xml:space="preserve"> la persona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affetta da tumore alla prostata</w:t>
            </w:r>
            <w:r w:rsidRPr="00812F14">
              <w:rPr>
                <w:rFonts w:ascii="Arial Narrow" w:hAnsi="Arial Narrow"/>
                <w:i w:val="0"/>
                <w:sz w:val="20"/>
                <w:lang w:val="it-IT"/>
              </w:rPr>
              <w:t>: vantaggi e criticità”. XV Congresso Nazionale Società Italiana di Urologia Oncologica (SIUrO). Archivio Italiano di Urologia e Andrologia 77 (3S2): 94, 2005.</w:t>
            </w:r>
          </w:p>
          <w:p w:rsidR="00FA0D11" w:rsidRDefault="00FA0D11" w:rsidP="0007501D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FA0D11" w:rsidRPr="00472A67" w:rsidRDefault="00FA0D11" w:rsidP="0007501D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472A67">
              <w:rPr>
                <w:rFonts w:ascii="Arial Narrow" w:hAnsi="Arial Narrow"/>
                <w:i w:val="0"/>
                <w:sz w:val="20"/>
                <w:lang w:val="it-IT"/>
              </w:rPr>
              <w:t xml:space="preserve">Valdagni R., Nicolai N., Salvioni R., Biasoni D., Villa S., Valvo F., Bedini N., Carbone A., Collini P., Pellegrinelli A., Donegani S., </w:t>
            </w:r>
            <w:r w:rsidRPr="00472A67">
              <w:rPr>
                <w:rFonts w:ascii="Arial Narrow" w:hAnsi="Arial Narrow"/>
                <w:b/>
                <w:i w:val="0"/>
                <w:sz w:val="20"/>
                <w:lang w:val="it-IT"/>
              </w:rPr>
              <w:t>Bosisio M.</w:t>
            </w:r>
            <w:r w:rsidRPr="00472A67">
              <w:rPr>
                <w:rFonts w:ascii="Arial Narrow" w:hAnsi="Arial Narrow"/>
                <w:i w:val="0"/>
                <w:sz w:val="20"/>
                <w:lang w:val="it-IT"/>
              </w:rPr>
              <w:t xml:space="preserve">, Seregni E., Spreafico C., Ripamonti C., Campa T., Fagnoni E., Bajetta E., Catena L., Procopio G., “Cancro prostatico: le Linee Guida Diagnostico-Terapeutiche dell’Istituto Nazionale per lo Studio e </w:t>
            </w:r>
            <w:smartTag w:uri="urn:schemas-microsoft-com:office:smarttags" w:element="PersonName">
              <w:smartTagPr>
                <w:attr w:name="ProductID" w:val="la Cura"/>
              </w:smartTagPr>
              <w:r w:rsidRPr="00472A67">
                <w:rPr>
                  <w:rFonts w:ascii="Arial Narrow" w:hAnsi="Arial Narrow"/>
                  <w:i w:val="0"/>
                  <w:sz w:val="20"/>
                  <w:lang w:val="it-IT"/>
                </w:rPr>
                <w:t>la Cura</w:t>
              </w:r>
            </w:smartTag>
            <w:r w:rsidRPr="00472A67">
              <w:rPr>
                <w:rFonts w:ascii="Arial Narrow" w:hAnsi="Arial Narrow"/>
                <w:i w:val="0"/>
                <w:sz w:val="20"/>
                <w:lang w:val="it-IT"/>
              </w:rPr>
              <w:t xml:space="preserve"> dei Tumori di Milano”. XV Congresso Nazionale Società Italiana di Urologia Oncologica (SIUrO). Archivio italiano di Urologia e Andrologia 77 (3S2): 88, 2005.</w:t>
            </w:r>
          </w:p>
          <w:p w:rsidR="00FA0D11" w:rsidRPr="00472A67" w:rsidRDefault="00FA0D11" w:rsidP="0007501D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FA0D11" w:rsidRPr="00472A67" w:rsidRDefault="0087531C" w:rsidP="0007501D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Caraceni A., </w:t>
            </w:r>
            <w:r w:rsidR="00FA0D11" w:rsidRPr="00472A67">
              <w:rPr>
                <w:rFonts w:ascii="Arial Narrow" w:hAnsi="Arial Narrow"/>
                <w:b/>
                <w:i w:val="0"/>
                <w:sz w:val="20"/>
                <w:lang w:val="it-IT"/>
              </w:rPr>
              <w:t>Bosisio M.</w:t>
            </w:r>
            <w:r w:rsidR="00FA0D11" w:rsidRPr="00472A67">
              <w:rPr>
                <w:rFonts w:ascii="Arial Narrow" w:hAnsi="Arial Narrow"/>
                <w:i w:val="0"/>
                <w:sz w:val="20"/>
                <w:lang w:val="it-IT"/>
              </w:rPr>
              <w:t>, capitolo "Delirium (acute confusional state) " in "Palliative care in Neurology" a cura di Voltz R., Borasio G. D., Bernat J. L., Maddocks I., Oliver D., Portenoy R. - Oxford University Press, Oxford (UK), 2004.</w:t>
            </w:r>
          </w:p>
          <w:p w:rsidR="00FA0D11" w:rsidRPr="00472A67" w:rsidRDefault="00FA0D11" w:rsidP="0007501D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FA0D11" w:rsidRPr="00472A67" w:rsidRDefault="00FA0D11" w:rsidP="0007501D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472A67">
              <w:rPr>
                <w:rFonts w:ascii="Arial Narrow" w:hAnsi="Arial Narrow"/>
                <w:i w:val="0"/>
                <w:sz w:val="20"/>
                <w:lang w:val="it-IT"/>
              </w:rPr>
              <w:t xml:space="preserve">Donegani S., </w:t>
            </w:r>
            <w:r w:rsidRPr="00472A67">
              <w:rPr>
                <w:rFonts w:ascii="Arial Narrow" w:hAnsi="Arial Narrow"/>
                <w:b/>
                <w:i w:val="0"/>
                <w:sz w:val="20"/>
                <w:lang w:val="it-IT"/>
              </w:rPr>
              <w:t>Bosisio M.</w:t>
            </w:r>
            <w:r w:rsidRPr="00472A67">
              <w:rPr>
                <w:rFonts w:ascii="Arial Narrow" w:hAnsi="Arial Narrow"/>
                <w:i w:val="0"/>
                <w:sz w:val="20"/>
                <w:lang w:val="it-IT"/>
              </w:rPr>
              <w:t>, Villa S., Salvioni R., Tamburini M., Valdagni R., “Strategie terapeutiche nel carcinoma prostatico localizzato: la soggettività del paziente al centro del processo decisionale”. XIV Congresso Nazionale Società Italiana di Urologia Oncologica (SIUrO). Archivio Italiano di Urologia e Andrologia, 76, 3 (S1): 8, 2004.</w:t>
            </w:r>
          </w:p>
          <w:p w:rsidR="00FA0D11" w:rsidRPr="00472A67" w:rsidRDefault="00FA0D11" w:rsidP="0007501D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FA0D11" w:rsidRPr="00B01647" w:rsidRDefault="00FA0D11" w:rsidP="0007501D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472A67">
              <w:rPr>
                <w:rFonts w:ascii="Arial Narrow" w:hAnsi="Arial Narrow"/>
                <w:i w:val="0"/>
                <w:sz w:val="20"/>
                <w:lang w:val="en-GB"/>
              </w:rPr>
              <w:t xml:space="preserve">Donegani S., </w:t>
            </w:r>
            <w:r w:rsidRPr="00472A67">
              <w:rPr>
                <w:rFonts w:ascii="Arial Narrow" w:hAnsi="Arial Narrow"/>
                <w:b/>
                <w:i w:val="0"/>
                <w:sz w:val="20"/>
                <w:lang w:val="en-GB"/>
              </w:rPr>
              <w:t>Bosisio M.</w:t>
            </w:r>
            <w:r w:rsidRPr="00472A67">
              <w:rPr>
                <w:rFonts w:ascii="Arial Narrow" w:hAnsi="Arial Narrow"/>
                <w:i w:val="0"/>
                <w:sz w:val="20"/>
                <w:lang w:val="en-GB"/>
              </w:rPr>
              <w:t xml:space="preserve">, Villa S., Salvioni R., Tamburini M., Valdagni R., “ Preliminary experience of Decision Making Counselling with men affected by prostate cancer at Milan National Cancer Institute”. </w:t>
            </w:r>
            <w:r w:rsidRPr="00B01647">
              <w:rPr>
                <w:rFonts w:ascii="Arial Narrow" w:hAnsi="Arial Narrow"/>
                <w:i w:val="0"/>
                <w:sz w:val="20"/>
                <w:lang w:val="it-IT"/>
              </w:rPr>
              <w:t>XV Congresso Nazionale AIRO. Tumori 4, S1: S155, 2004.</w:t>
            </w:r>
          </w:p>
          <w:p w:rsidR="00FA0D11" w:rsidRPr="00B01647" w:rsidRDefault="00FA0D11" w:rsidP="0007501D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FA0D11" w:rsidRPr="00B01647" w:rsidRDefault="00FA0D11" w:rsidP="0007501D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B01647">
              <w:rPr>
                <w:rFonts w:ascii="Arial Narrow" w:hAnsi="Arial Narrow"/>
                <w:i w:val="0"/>
                <w:sz w:val="20"/>
                <w:lang w:val="it-IT"/>
              </w:rPr>
              <w:t xml:space="preserve">Tamburini M., Gangeri L., Brunelli C., Boeri P., Borreani C., </w:t>
            </w:r>
            <w:r w:rsidRPr="00B01647">
              <w:rPr>
                <w:rFonts w:ascii="Arial Narrow" w:hAnsi="Arial Narrow"/>
                <w:b/>
                <w:i w:val="0"/>
                <w:sz w:val="20"/>
                <w:lang w:val="it-IT"/>
              </w:rPr>
              <w:t>Bosisio M.</w:t>
            </w:r>
            <w:r w:rsidRPr="00B01647">
              <w:rPr>
                <w:rFonts w:ascii="Arial Narrow" w:hAnsi="Arial Narrow"/>
                <w:i w:val="0"/>
                <w:sz w:val="20"/>
                <w:lang w:val="it-IT"/>
              </w:rPr>
              <w:t>, Fusco Karmann C., Greco M., Miccinesi G., Murru L., Trimigno P., "Cancer patients' needs during hospitalisation: a quantitative and qualitative study ", BMC Cancer 2003, 3:12.</w:t>
            </w:r>
          </w:p>
          <w:p w:rsidR="00FA0D11" w:rsidRPr="00B01647" w:rsidRDefault="00FA0D11" w:rsidP="0007501D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b/>
                <w:i w:val="0"/>
                <w:sz w:val="20"/>
                <w:lang w:val="it-IT"/>
              </w:rPr>
            </w:pPr>
          </w:p>
          <w:p w:rsidR="00FA0D11" w:rsidRPr="00472A67" w:rsidRDefault="00FA0D11" w:rsidP="0007501D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472A67">
              <w:rPr>
                <w:rFonts w:ascii="Arial Narrow" w:hAnsi="Arial Narrow"/>
                <w:b/>
                <w:i w:val="0"/>
                <w:sz w:val="20"/>
                <w:lang w:val="it-IT"/>
              </w:rPr>
              <w:t>Bosisio M.</w:t>
            </w:r>
            <w:r w:rsidRPr="00472A67">
              <w:rPr>
                <w:rFonts w:ascii="Arial Narrow" w:hAnsi="Arial Narrow"/>
                <w:i w:val="0"/>
                <w:sz w:val="20"/>
                <w:lang w:val="it-IT"/>
              </w:rPr>
              <w:t>, Simonetti F., Caraceni A., capitolo "Delirium" in "Medicina e cure palliative in oncologia - Aspetti clinici, assistenziali e organizzativi" a cura di Ripamonti C., Mercadante S. - Masson, Milano, 2002.</w:t>
            </w:r>
          </w:p>
          <w:p w:rsidR="00FA0D11" w:rsidRPr="00472A67" w:rsidRDefault="00FA0D11" w:rsidP="0007501D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FA0D11" w:rsidRPr="00472A67" w:rsidRDefault="00FA0D11" w:rsidP="0007501D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472A67">
              <w:rPr>
                <w:rFonts w:ascii="Arial Narrow" w:hAnsi="Arial Narrow"/>
                <w:i w:val="0"/>
                <w:sz w:val="20"/>
                <w:lang w:val="it-IT"/>
              </w:rPr>
              <w:t xml:space="preserve">Caraceni A., </w:t>
            </w:r>
            <w:r w:rsidRPr="00472A67">
              <w:rPr>
                <w:rFonts w:ascii="Arial Narrow" w:hAnsi="Arial Narrow"/>
                <w:b/>
                <w:i w:val="0"/>
                <w:sz w:val="20"/>
                <w:lang w:val="it-IT"/>
              </w:rPr>
              <w:t>Bosisio M.</w:t>
            </w:r>
            <w:r w:rsidRPr="00472A67">
              <w:rPr>
                <w:rFonts w:ascii="Arial Narrow" w:hAnsi="Arial Narrow"/>
                <w:i w:val="0"/>
                <w:sz w:val="20"/>
                <w:lang w:val="it-IT"/>
              </w:rPr>
              <w:t>, Ingham J. M., capitolo "Confusion and Delirium" in "Cancer Neurology in Clinical Practice ", a cura di Schiffin D., Wen P. Y. - The Humana Press Inc., Totowa NJ (USA), 2002.</w:t>
            </w:r>
          </w:p>
          <w:p w:rsidR="00FA0D11" w:rsidRPr="00472A67" w:rsidRDefault="00FA0D11" w:rsidP="0007501D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FA0D11" w:rsidRPr="00472A67" w:rsidRDefault="00FA0D11" w:rsidP="0007501D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472A67">
              <w:rPr>
                <w:rFonts w:ascii="Arial Narrow" w:hAnsi="Arial Narrow"/>
                <w:i w:val="0"/>
                <w:sz w:val="20"/>
                <w:lang w:val="it-IT"/>
              </w:rPr>
              <w:t xml:space="preserve">Boeri P., Borreani C., </w:t>
            </w:r>
            <w:r w:rsidRPr="00472A67">
              <w:rPr>
                <w:rFonts w:ascii="Arial Narrow" w:hAnsi="Arial Narrow"/>
                <w:b/>
                <w:i w:val="0"/>
                <w:sz w:val="20"/>
                <w:lang w:val="it-IT"/>
              </w:rPr>
              <w:t>Bosisio M.</w:t>
            </w:r>
            <w:r w:rsidRPr="00472A67">
              <w:rPr>
                <w:rFonts w:ascii="Arial Narrow" w:hAnsi="Arial Narrow"/>
                <w:i w:val="0"/>
                <w:sz w:val="20"/>
                <w:lang w:val="it-IT"/>
              </w:rPr>
              <w:t>, capitolo "Aspetti psicologici " in "Libro italiano di Cure Palliative " a cura di Amadori D., De Conno F. - Poletto Editore, Vermezzo (Mi), 2002.</w:t>
            </w:r>
          </w:p>
          <w:p w:rsidR="00FA0D11" w:rsidRPr="00472A67" w:rsidRDefault="00FA0D11" w:rsidP="0007501D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FA0D11" w:rsidRPr="00472A67" w:rsidRDefault="00FA0D11" w:rsidP="0007501D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472A67">
              <w:rPr>
                <w:rFonts w:ascii="Arial Narrow" w:hAnsi="Arial Narrow"/>
                <w:i w:val="0"/>
                <w:sz w:val="20"/>
                <w:lang w:val="it-IT"/>
              </w:rPr>
              <w:t xml:space="preserve">Borreani C., </w:t>
            </w:r>
            <w:r w:rsidRPr="00472A67">
              <w:rPr>
                <w:rFonts w:ascii="Arial Narrow" w:hAnsi="Arial Narrow"/>
                <w:b/>
                <w:i w:val="0"/>
                <w:sz w:val="20"/>
                <w:lang w:val="it-IT"/>
              </w:rPr>
              <w:t>Bosisio M.</w:t>
            </w:r>
            <w:r w:rsidRPr="00472A67">
              <w:rPr>
                <w:rFonts w:ascii="Arial Narrow" w:hAnsi="Arial Narrow"/>
                <w:i w:val="0"/>
                <w:sz w:val="20"/>
                <w:lang w:val="it-IT"/>
              </w:rPr>
              <w:t>, Boeri P., capitolo "Intervento psicologico sul dolore " in "Libro italiano di Cure Palliative" a cura di Amadori D., De Conno F. - Poletto Editore, Vermezzo (Mi), 2002.</w:t>
            </w:r>
          </w:p>
          <w:p w:rsidR="00FA0D11" w:rsidRPr="00472A67" w:rsidRDefault="00FA0D11" w:rsidP="0007501D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FA0D11" w:rsidRDefault="00FA0D11" w:rsidP="0007501D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472A67">
              <w:rPr>
                <w:rFonts w:ascii="Arial Narrow" w:hAnsi="Arial Narrow"/>
                <w:b/>
                <w:i w:val="0"/>
                <w:sz w:val="20"/>
                <w:lang w:val="it-IT"/>
              </w:rPr>
              <w:t>Bosisio M.</w:t>
            </w:r>
            <w:r w:rsidRPr="00472A67">
              <w:rPr>
                <w:rFonts w:ascii="Arial Narrow" w:hAnsi="Arial Narrow"/>
                <w:i w:val="0"/>
                <w:sz w:val="20"/>
                <w:lang w:val="it-IT"/>
              </w:rPr>
              <w:t>, Grassi L., Borreani C., Mercadante S., Luzzani M., Maltoni M., Caraceni A., "Fenomenologia clinica del delirium in pazienti oncologici", Rivista Italiana di Cure Palliative (RiCP) - Zadig Editore, Milano; n° l (marzo) 2002.</w:t>
            </w:r>
          </w:p>
          <w:p w:rsidR="00FA0D11" w:rsidRPr="00F16EF4" w:rsidRDefault="00FA0D11" w:rsidP="0007501D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</w:tbl>
    <w:p w:rsidR="00723856" w:rsidRPr="00F16EF4" w:rsidRDefault="009A4698">
      <w:pPr>
        <w:rPr>
          <w:rFonts w:ascii="Arial Narrow" w:hAnsi="Arial Narrow"/>
        </w:rPr>
      </w:pPr>
      <w:r>
        <w:rPr>
          <w:rFonts w:ascii="Arial Narrow" w:hAnsi="Arial Narrow"/>
          <w:smallCaps/>
          <w:noProof/>
          <w:spacing w:val="40"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page">
                  <wp:posOffset>2579370</wp:posOffset>
                </wp:positionH>
                <wp:positionV relativeFrom="page">
                  <wp:posOffset>11482070</wp:posOffset>
                </wp:positionV>
                <wp:extent cx="0" cy="9559290"/>
                <wp:effectExtent l="7620" t="13970" r="11430" b="8890"/>
                <wp:wrapNone/>
                <wp:docPr id="4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592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70C6A3" id="Line 30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3.1pt,904.1pt" to="203.1pt,165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">
                <w10:wrap anchorx="page" anchory="page"/>
              </v:line>
            </w:pict>
          </mc:Fallback>
        </mc:AlternateContent>
      </w:r>
    </w:p>
    <w:tbl>
      <w:tblPr>
        <w:tblpPr w:leftFromText="141" w:rightFromText="141" w:vertAnchor="text" w:tblpY="1"/>
        <w:tblOverlap w:val="never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796DD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96DD4" w:rsidRPr="00671909" w:rsidRDefault="00671909" w:rsidP="00671909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Lingue</w:t>
            </w:r>
          </w:p>
        </w:tc>
      </w:tr>
    </w:tbl>
    <w:p w:rsidR="00796DD4" w:rsidRDefault="00796DD4">
      <w:pPr>
        <w:rPr>
          <w:rFonts w:ascii="Arial Narrow" w:hAnsi="Arial Narrow"/>
        </w:rPr>
      </w:pPr>
      <w:r>
        <w:rPr>
          <w:rFonts w:ascii="Arial Narrow" w:hAnsi="Arial Narrow"/>
        </w:rPr>
        <w:br w:type="textWrapping" w:clear="all"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2343"/>
      </w:tblGrid>
      <w:tr w:rsidR="00796DD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96DD4" w:rsidRDefault="00796DD4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2"/>
                <w:lang w:val="it-IT"/>
              </w:rPr>
              <w:t>Prima 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96DD4" w:rsidRDefault="00796DD4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2343" w:type="dxa"/>
            <w:tcBorders>
              <w:top w:val="nil"/>
              <w:left w:val="nil"/>
              <w:bottom w:val="nil"/>
              <w:right w:val="nil"/>
            </w:tcBorders>
          </w:tcPr>
          <w:p w:rsidR="00796DD4" w:rsidRDefault="00CC0D4C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smallCaps/>
                <w:lang w:val="it-IT"/>
              </w:rPr>
              <w:t>Italiano</w:t>
            </w:r>
          </w:p>
        </w:tc>
      </w:tr>
    </w:tbl>
    <w:p w:rsidR="00796DD4" w:rsidRDefault="00796DD4">
      <w:pPr>
        <w:pStyle w:val="Aaoeeu"/>
        <w:spacing w:before="20" w:after="20"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796DD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96DD4" w:rsidRDefault="00796DD4">
            <w:pPr>
              <w:pStyle w:val="Aeeaoaeaa1"/>
              <w:widowControl/>
              <w:rPr>
                <w:rFonts w:ascii="Arial Narrow" w:hAnsi="Arial Narrow"/>
                <w:b w:val="0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2"/>
                <w:lang w:val="it-IT"/>
              </w:rPr>
              <w:t>Altre lingue</w:t>
            </w:r>
          </w:p>
        </w:tc>
      </w:tr>
    </w:tbl>
    <w:p w:rsidR="00796DD4" w:rsidRDefault="00796DD4">
      <w:pPr>
        <w:pStyle w:val="Aaoeeu"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796DD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96DD4" w:rsidRDefault="00796DD4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96DD4" w:rsidRDefault="00796DD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96DD4" w:rsidRDefault="00CC0D4C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smallCaps/>
                <w:lang w:val="it-IT"/>
              </w:rPr>
              <w:t>Inglese</w:t>
            </w:r>
          </w:p>
        </w:tc>
      </w:tr>
      <w:tr w:rsidR="00796DD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96DD4" w:rsidRDefault="00796DD4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96DD4" w:rsidRDefault="00796DD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96DD4" w:rsidRDefault="00CC0D4C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Eccellente</w:t>
            </w:r>
          </w:p>
        </w:tc>
      </w:tr>
      <w:tr w:rsidR="00796DD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96DD4" w:rsidRDefault="00796DD4">
            <w:pPr>
              <w:pStyle w:val="Aeeaoaeaa2"/>
              <w:widowControl/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96DD4" w:rsidRDefault="00796DD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96DD4" w:rsidRDefault="00CC0D4C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Buono</w:t>
            </w:r>
          </w:p>
        </w:tc>
      </w:tr>
      <w:tr w:rsidR="00796DD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96DD4" w:rsidRDefault="00796DD4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/>
                <w:lang w:val="it-IT"/>
              </w:rPr>
              <w:t xml:space="preserve">• </w:t>
            </w:r>
            <w:r>
              <w:rPr>
                <w:rFonts w:ascii="Arial Narrow" w:hAnsi="Arial Narrow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96DD4" w:rsidRDefault="00796DD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96DD4" w:rsidRDefault="00CC0D4C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Buono</w:t>
            </w:r>
          </w:p>
        </w:tc>
      </w:tr>
    </w:tbl>
    <w:p w:rsidR="00796DD4" w:rsidRDefault="00796DD4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671909" w:rsidTr="000A24D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671909" w:rsidRDefault="00671909" w:rsidP="000A24D2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671909" w:rsidRDefault="00671909" w:rsidP="000A24D2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671909" w:rsidRDefault="00671909" w:rsidP="000A24D2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smallCaps/>
                <w:lang w:val="it-IT"/>
              </w:rPr>
              <w:t>Spagnolo</w:t>
            </w:r>
          </w:p>
        </w:tc>
      </w:tr>
      <w:tr w:rsidR="00671909" w:rsidTr="000A24D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671909" w:rsidRDefault="00671909" w:rsidP="000A24D2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671909" w:rsidRDefault="00671909" w:rsidP="000A24D2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671909" w:rsidRDefault="00671909" w:rsidP="000A24D2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Scolastico</w:t>
            </w:r>
          </w:p>
        </w:tc>
      </w:tr>
      <w:tr w:rsidR="00671909" w:rsidTr="000A24D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671909" w:rsidRDefault="00671909" w:rsidP="000A24D2">
            <w:pPr>
              <w:pStyle w:val="Aeeaoaeaa2"/>
              <w:widowControl/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671909" w:rsidRDefault="00671909" w:rsidP="000A24D2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671909" w:rsidRDefault="00671909" w:rsidP="000A24D2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Scolastico</w:t>
            </w:r>
          </w:p>
        </w:tc>
      </w:tr>
      <w:tr w:rsidR="00671909" w:rsidTr="000A24D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671909" w:rsidRDefault="00671909" w:rsidP="000A24D2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/>
                <w:lang w:val="it-IT"/>
              </w:rPr>
              <w:t xml:space="preserve">• </w:t>
            </w:r>
            <w:r>
              <w:rPr>
                <w:rFonts w:ascii="Arial Narrow" w:hAnsi="Arial Narrow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671909" w:rsidRDefault="00671909" w:rsidP="000A24D2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671909" w:rsidRDefault="00671909" w:rsidP="000A24D2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Scolastico</w:t>
            </w:r>
          </w:p>
        </w:tc>
      </w:tr>
    </w:tbl>
    <w:p w:rsidR="00796DD4" w:rsidRDefault="00796DD4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796DD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96DD4" w:rsidRDefault="00796DD4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Capacità e competenze </w:t>
            </w:r>
            <w:r w:rsidR="00671909">
              <w:rPr>
                <w:rFonts w:ascii="Arial Narrow" w:hAnsi="Arial Narrow"/>
                <w:smallCaps/>
                <w:sz w:val="24"/>
                <w:lang w:val="it-IT"/>
              </w:rPr>
              <w:t>informatiche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96DD4" w:rsidRDefault="00796DD4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96DD4" w:rsidRPr="0055733F" w:rsidRDefault="0055733F" w:rsidP="009C618D">
            <w:pPr>
              <w:widowControl/>
              <w:ind w:left="34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</w:t>
            </w:r>
            <w:r w:rsidRPr="0055733F">
              <w:rPr>
                <w:rFonts w:ascii="Arial Narrow" w:hAnsi="Arial Narrow"/>
              </w:rPr>
              <w:t>aturità tecnica con specializzazione in Informatica industriale. Ottima co</w:t>
            </w:r>
            <w:r>
              <w:rPr>
                <w:rFonts w:ascii="Arial Narrow" w:hAnsi="Arial Narrow"/>
              </w:rPr>
              <w:t>noscenza dell’ambiente DOS e dei sistemi operativi</w:t>
            </w:r>
            <w:r w:rsidRPr="0055733F">
              <w:rPr>
                <w:rFonts w:ascii="Arial Narrow" w:hAnsi="Arial Narrow"/>
              </w:rPr>
              <w:t xml:space="preserve"> Microsoft Windows </w:t>
            </w:r>
            <w:r>
              <w:rPr>
                <w:rFonts w:ascii="Arial Narrow" w:hAnsi="Arial Narrow"/>
              </w:rPr>
              <w:t xml:space="preserve">e Mac OS X. </w:t>
            </w:r>
            <w:r w:rsidRPr="0055733F">
              <w:rPr>
                <w:rFonts w:ascii="Arial Narrow" w:hAnsi="Arial Narrow"/>
              </w:rPr>
              <w:t>Ottima capacità d’utilizzo dei principali software relativi ai più usuali settori d’applicazione.</w:t>
            </w:r>
          </w:p>
        </w:tc>
      </w:tr>
    </w:tbl>
    <w:p w:rsidR="00796DD4" w:rsidRDefault="00796DD4">
      <w:pPr>
        <w:pStyle w:val="Aaoeeu"/>
        <w:widowControl/>
        <w:rPr>
          <w:rFonts w:ascii="Arial Narrow" w:hAnsi="Arial Narrow"/>
          <w:lang w:val="it-IT"/>
        </w:rPr>
      </w:pPr>
    </w:p>
    <w:p w:rsidR="009D3379" w:rsidRDefault="009D3379">
      <w:pPr>
        <w:pStyle w:val="Aaoeeu"/>
        <w:widowControl/>
        <w:rPr>
          <w:rFonts w:ascii="Arial Narrow" w:hAnsi="Arial Narrow"/>
          <w:lang w:val="it-IT"/>
        </w:rPr>
      </w:pPr>
    </w:p>
    <w:p w:rsidR="009D3379" w:rsidRDefault="009D3379">
      <w:pPr>
        <w:pStyle w:val="Aaoeeu"/>
        <w:widowControl/>
        <w:rPr>
          <w:rFonts w:ascii="Arial Narrow" w:hAnsi="Arial Narrow"/>
          <w:lang w:val="it-IT"/>
        </w:rPr>
      </w:pPr>
    </w:p>
    <w:p w:rsidR="00602F5D" w:rsidRDefault="008C4AE5">
      <w:pPr>
        <w:rPr>
          <w:rFonts w:ascii="Arial Narrow" w:hAnsi="Arial Narrow"/>
        </w:rPr>
      </w:pPr>
      <w:r w:rsidRPr="008C4AE5">
        <w:rPr>
          <w:rFonts w:ascii="Arial Narrow" w:hAnsi="Arial Narrow"/>
        </w:rPr>
        <w:t xml:space="preserve">Il sottoscritto è a conoscenza che, ai sensi </w:t>
      </w:r>
      <w:proofErr w:type="gramStart"/>
      <w:r w:rsidRPr="008C4AE5">
        <w:rPr>
          <w:rFonts w:ascii="Arial Narrow" w:hAnsi="Arial Narrow"/>
        </w:rPr>
        <w:t>dell’ art.</w:t>
      </w:r>
      <w:proofErr w:type="gramEnd"/>
      <w:r w:rsidRPr="008C4AE5">
        <w:rPr>
          <w:rFonts w:ascii="Arial Narrow" w:hAnsi="Arial Narrow"/>
        </w:rPr>
        <w:t xml:space="preserve"> 76 del DPR 445/2000, le dichiarazioni mendaci, la falsità negli atti e l’uso di atti falsi sono puniti ai sensi del codice penale e delle leggi speciali. Inoltre, il sottoscritto autorizza al trattamento dei dati personali ai sensi </w:t>
      </w:r>
      <w:proofErr w:type="gramStart"/>
      <w:r w:rsidRPr="008C4AE5">
        <w:rPr>
          <w:rFonts w:ascii="Arial Narrow" w:hAnsi="Arial Narrow"/>
        </w:rPr>
        <w:t>dell’ ART.</w:t>
      </w:r>
      <w:proofErr w:type="gramEnd"/>
      <w:r w:rsidRPr="008C4AE5">
        <w:rPr>
          <w:rFonts w:ascii="Arial Narrow" w:hAnsi="Arial Narrow"/>
        </w:rPr>
        <w:t xml:space="preserve"> 13D. LGS. 30 giugno 2003 n° 196 </w:t>
      </w:r>
      <w:proofErr w:type="gramStart"/>
      <w:r w:rsidRPr="008C4AE5">
        <w:rPr>
          <w:rFonts w:ascii="Arial Narrow" w:hAnsi="Arial Narrow"/>
        </w:rPr>
        <w:t>–“</w:t>
      </w:r>
      <w:proofErr w:type="gramEnd"/>
      <w:r w:rsidRPr="008C4AE5">
        <w:rPr>
          <w:rFonts w:ascii="Arial Narrow" w:hAnsi="Arial Narrow"/>
        </w:rPr>
        <w:t>codice in materia di protezione dei dati personali” e dell’ ART. 13 GDPR 679/16 – “ Regolamento europeo sulla protezione dei dati personali”.</w:t>
      </w:r>
    </w:p>
    <w:p w:rsidR="008C4AE5" w:rsidRDefault="008C4AE5"/>
    <w:p w:rsidR="00796DD4" w:rsidRPr="00750D7A" w:rsidRDefault="00941C55" w:rsidP="00FA0D11">
      <w:pPr>
        <w:ind w:left="6379"/>
        <w:jc w:val="center"/>
        <w:rPr>
          <w:rFonts w:ascii="Arial Narrow" w:hAnsi="Arial Narrow"/>
        </w:rPr>
      </w:pPr>
      <w:r>
        <w:rPr>
          <w:rFonts w:ascii="Arial Narrow" w:hAnsi="Arial Narrow"/>
          <w:noProof/>
          <w:lang w:eastAsia="it-IT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1742762" cy="742950"/>
            <wp:effectExtent l="0" t="0" r="0" b="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762" cy="74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2F5D" w:rsidRPr="00F20F6E">
        <w:rPr>
          <w:rFonts w:ascii="Arial Narrow" w:hAnsi="Arial Narrow"/>
        </w:rPr>
        <w:t xml:space="preserve">Milano, </w:t>
      </w:r>
      <w:r w:rsidR="00A84C3B">
        <w:rPr>
          <w:rFonts w:ascii="Arial Narrow" w:hAnsi="Arial Narrow"/>
        </w:rPr>
        <w:t>2</w:t>
      </w:r>
      <w:r w:rsidR="008C4AE5">
        <w:rPr>
          <w:rFonts w:ascii="Arial Narrow" w:hAnsi="Arial Narrow"/>
        </w:rPr>
        <w:t>6</w:t>
      </w:r>
      <w:r w:rsidR="009211D7">
        <w:rPr>
          <w:rFonts w:ascii="Arial Narrow" w:hAnsi="Arial Narrow"/>
        </w:rPr>
        <w:t xml:space="preserve"> </w:t>
      </w:r>
      <w:r w:rsidR="008C4AE5">
        <w:rPr>
          <w:rFonts w:ascii="Arial Narrow" w:hAnsi="Arial Narrow"/>
        </w:rPr>
        <w:t>febbraio 2024</w:t>
      </w:r>
      <w:bookmarkStart w:id="0" w:name="_GoBack"/>
      <w:bookmarkEnd w:id="0"/>
    </w:p>
    <w:sectPr w:rsidR="00796DD4" w:rsidRPr="00750D7A" w:rsidSect="00EB52CA">
      <w:footerReference w:type="even" r:id="rId9"/>
      <w:footerReference w:type="default" r:id="rId10"/>
      <w:endnotePr>
        <w:numFmt w:val="decimal"/>
      </w:endnotePr>
      <w:pgSz w:w="11907" w:h="16840" w:code="9"/>
      <w:pgMar w:top="851" w:right="1797" w:bottom="851" w:left="851" w:header="0" w:footer="4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210F" w:rsidRDefault="00DA210F">
      <w:r>
        <w:separator/>
      </w:r>
    </w:p>
  </w:endnote>
  <w:endnote w:type="continuationSeparator" w:id="0">
    <w:p w:rsidR="00DA210F" w:rsidRDefault="00DA21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B50C66D-E274-4A32-81A3-39E926495DA4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2" w:fontKey="{03423614-BA10-41B2-878B-E83A45777E78}"/>
    <w:embedBold r:id="rId3" w:fontKey="{B7B5B01A-7749-417F-BEE7-B95974A2C3ED}"/>
    <w:embedItalic r:id="rId4" w:fontKey="{BB766CFA-5E58-4787-9520-58CA7A2D30C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BEDEB8D-1067-4283-BC86-7BF84717DC6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BD5F32CC-1F3E-4293-A632-F3561516FCC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7FBF" w:rsidRDefault="00E67FBF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E67FBF" w:rsidRDefault="00E67FBF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7FBF" w:rsidRDefault="00E67FBF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6095"/>
    </w:tblGrid>
    <w:tr w:rsidR="00E67FBF"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:rsidR="00E67FBF" w:rsidRPr="00FD42BB" w:rsidRDefault="00E67FBF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it-IT"/>
            </w:rPr>
          </w:pPr>
          <w:r w:rsidRPr="00FD42BB"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>
            <w:rPr>
              <w:rFonts w:ascii="Arial Narrow" w:hAnsi="Arial Narrow"/>
              <w:i/>
              <w:sz w:val="16"/>
            </w:rPr>
            <w:fldChar w:fldCharType="begin"/>
          </w:r>
          <w:r w:rsidRPr="00FD42BB"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>
            <w:rPr>
              <w:rFonts w:ascii="Arial Narrow" w:hAnsi="Arial Narrow"/>
              <w:i/>
              <w:sz w:val="16"/>
            </w:rPr>
            <w:fldChar w:fldCharType="separate"/>
          </w:r>
          <w:r w:rsidR="00941C55">
            <w:rPr>
              <w:rFonts w:ascii="Arial Narrow" w:hAnsi="Arial Narrow"/>
              <w:i/>
              <w:noProof/>
              <w:sz w:val="16"/>
              <w:lang w:val="it-IT"/>
            </w:rPr>
            <w:t>9</w:t>
          </w:r>
          <w:r>
            <w:rPr>
              <w:rFonts w:ascii="Arial Narrow" w:hAnsi="Arial Narrow"/>
              <w:i/>
              <w:sz w:val="16"/>
            </w:rPr>
            <w:fldChar w:fldCharType="end"/>
          </w:r>
          <w:r w:rsidRPr="00FD42BB">
            <w:rPr>
              <w:rFonts w:ascii="Arial Narrow" w:hAnsi="Arial Narrow"/>
              <w:i/>
              <w:sz w:val="16"/>
              <w:lang w:val="it-IT"/>
            </w:rPr>
            <w:t xml:space="preserve"> - Curriculum vitae di</w:t>
          </w:r>
        </w:p>
        <w:p w:rsidR="00E67FBF" w:rsidRPr="00FD42BB" w:rsidRDefault="00E67FBF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  <w:r w:rsidRPr="00FD42BB">
            <w:rPr>
              <w:rFonts w:ascii="Arial Narrow" w:hAnsi="Arial Narrow"/>
              <w:i/>
              <w:sz w:val="16"/>
              <w:lang w:val="it-IT"/>
            </w:rPr>
            <w:t>Marco BOSISIO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:rsidR="00E67FBF" w:rsidRPr="00FD42BB" w:rsidRDefault="00E67FBF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:rsidR="00E67FBF" w:rsidRPr="00054A65" w:rsidRDefault="00E67FBF" w:rsidP="00723856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  <w:r>
            <w:rPr>
              <w:noProof/>
              <w:lang w:val="it-IT" w:eastAsia="it-IT"/>
            </w:rPr>
            <w:drawing>
              <wp:inline distT="0" distB="0" distL="0" distR="0">
                <wp:extent cx="228600" cy="152400"/>
                <wp:effectExtent l="19050" t="0" r="0" b="0"/>
                <wp:docPr id="3" name="Immagine 3" descr="la_bandiera_italian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a_bandiera_italian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8600" cy="15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E67FBF" w:rsidRPr="00054A65" w:rsidRDefault="00E67FBF">
    <w:pPr>
      <w:pStyle w:val="Aaoeeu"/>
      <w:widowControl/>
      <w:tabs>
        <w:tab w:val="left" w:pos="3261"/>
      </w:tabs>
      <w:rPr>
        <w:rFonts w:ascii="Arial Narrow" w:hAnsi="Arial Narrow"/>
        <w:sz w:val="18"/>
        <w:lang w:val="it-IT"/>
      </w:rPr>
    </w:pPr>
    <w:r w:rsidRPr="00054A65">
      <w:rPr>
        <w:rFonts w:ascii="Arial Narrow" w:hAnsi="Arial Narrow"/>
        <w:sz w:val="18"/>
        <w:lang w:val="it-IT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210F" w:rsidRDefault="00DA210F">
      <w:r>
        <w:separator/>
      </w:r>
    </w:p>
  </w:footnote>
  <w:footnote w:type="continuationSeparator" w:id="0">
    <w:p w:rsidR="00DA210F" w:rsidRDefault="00DA21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371A2726"/>
    <w:lvl w:ilvl="0">
      <w:numFmt w:val="decimal"/>
      <w:lvlText w:val="*"/>
      <w:lvlJc w:val="left"/>
    </w:lvl>
  </w:abstractNum>
  <w:abstractNum w:abstractNumId="1" w15:restartNumberingAfterBreak="0">
    <w:nsid w:val="08CD4143"/>
    <w:multiLevelType w:val="hybridMultilevel"/>
    <w:tmpl w:val="6B8E923E"/>
    <w:lvl w:ilvl="0" w:tplc="FFFFFFFF">
      <w:start w:val="1"/>
      <w:numFmt w:val="bullet"/>
      <w:lvlText w:val=""/>
      <w:lvlJc w:val="left"/>
      <w:pPr>
        <w:tabs>
          <w:tab w:val="num" w:pos="680"/>
        </w:tabs>
        <w:ind w:left="680" w:hanging="51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C060D2"/>
    <w:multiLevelType w:val="singleLevel"/>
    <w:tmpl w:val="3AE24ABC"/>
    <w:lvl w:ilvl="0">
      <w:start w:val="1"/>
      <w:numFmt w:val="decimal"/>
      <w:lvlText w:val="%1."/>
      <w:legacy w:legacy="1" w:legacySpace="0" w:legacyIndent="283"/>
      <w:lvlJc w:val="left"/>
      <w:pPr>
        <w:ind w:left="2551" w:hanging="283"/>
      </w:pPr>
    </w:lvl>
  </w:abstractNum>
  <w:abstractNum w:abstractNumId="3" w15:restartNumberingAfterBreak="0">
    <w:nsid w:val="16CD7500"/>
    <w:multiLevelType w:val="singleLevel"/>
    <w:tmpl w:val="C0BA3964"/>
    <w:lvl w:ilvl="0">
      <w:start w:val="3"/>
      <w:numFmt w:val="lowerLetter"/>
      <w:lvlText w:val="%1)"/>
      <w:legacy w:legacy="1" w:legacySpace="0" w:legacyIndent="283"/>
      <w:lvlJc w:val="left"/>
      <w:pPr>
        <w:ind w:left="2551" w:hanging="283"/>
      </w:pPr>
    </w:lvl>
  </w:abstractNum>
  <w:abstractNum w:abstractNumId="4" w15:restartNumberingAfterBreak="0">
    <w:nsid w:val="1A920485"/>
    <w:multiLevelType w:val="hybridMultilevel"/>
    <w:tmpl w:val="6E8A1DF4"/>
    <w:lvl w:ilvl="0" w:tplc="9D94C6E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F5075C"/>
    <w:multiLevelType w:val="singleLevel"/>
    <w:tmpl w:val="F446B266"/>
    <w:lvl w:ilvl="0">
      <w:start w:val="14"/>
      <w:numFmt w:val="lowerLetter"/>
      <w:lvlText w:val="%1. "/>
      <w:legacy w:legacy="1" w:legacySpace="0" w:legacyIndent="283"/>
      <w:lvlJc w:val="left"/>
      <w:pPr>
        <w:ind w:left="567" w:hanging="283"/>
      </w:pPr>
      <w:rPr>
        <w:rFonts w:ascii="Times New Roman" w:hAnsi="Times New Roman" w:hint="default"/>
        <w:b w:val="0"/>
        <w:i w:val="0"/>
        <w:sz w:val="20"/>
        <w:u w:val="none"/>
      </w:rPr>
    </w:lvl>
  </w:abstractNum>
  <w:abstractNum w:abstractNumId="6" w15:restartNumberingAfterBreak="0">
    <w:nsid w:val="439F73A6"/>
    <w:multiLevelType w:val="singleLevel"/>
    <w:tmpl w:val="3AE24AB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7" w15:restartNumberingAfterBreak="0">
    <w:nsid w:val="4DCB2553"/>
    <w:multiLevelType w:val="singleLevel"/>
    <w:tmpl w:val="4546FDCE"/>
    <w:lvl w:ilvl="0">
      <w:start w:val="8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8" w15:restartNumberingAfterBreak="0">
    <w:nsid w:val="4DDE0495"/>
    <w:multiLevelType w:val="singleLevel"/>
    <w:tmpl w:val="AB36E642"/>
    <w:lvl w:ilvl="0">
      <w:start w:val="1"/>
      <w:numFmt w:val="lowerLetter"/>
      <w:lvlText w:val="%1)"/>
      <w:legacy w:legacy="1" w:legacySpace="0" w:legacyIndent="283"/>
      <w:lvlJc w:val="left"/>
      <w:pPr>
        <w:ind w:left="2551" w:hanging="283"/>
      </w:pPr>
    </w:lvl>
  </w:abstractNum>
  <w:abstractNum w:abstractNumId="9" w15:restartNumberingAfterBreak="0">
    <w:nsid w:val="5BA16DDD"/>
    <w:multiLevelType w:val="singleLevel"/>
    <w:tmpl w:val="308CC0D8"/>
    <w:lvl w:ilvl="0">
      <w:start w:val="7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0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72B44553"/>
    <w:multiLevelType w:val="hybridMultilevel"/>
    <w:tmpl w:val="96942B6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37F2E31"/>
    <w:multiLevelType w:val="singleLevel"/>
    <w:tmpl w:val="3AE24AB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3" w15:restartNumberingAfterBreak="0">
    <w:nsid w:val="7617187B"/>
    <w:multiLevelType w:val="singleLevel"/>
    <w:tmpl w:val="AB36E642"/>
    <w:lvl w:ilvl="0">
      <w:start w:val="1"/>
      <w:numFmt w:val="lowerLetter"/>
      <w:lvlText w:val="%1)"/>
      <w:legacy w:legacy="1" w:legacySpace="0" w:legacyIndent="283"/>
      <w:lvlJc w:val="left"/>
      <w:pPr>
        <w:ind w:left="2551" w:hanging="283"/>
      </w:pPr>
    </w:lvl>
  </w:abstractNum>
  <w:abstractNum w:abstractNumId="14" w15:restartNumberingAfterBreak="0">
    <w:nsid w:val="79614AD3"/>
    <w:multiLevelType w:val="singleLevel"/>
    <w:tmpl w:val="AB36E642"/>
    <w:lvl w:ilvl="0">
      <w:start w:val="1"/>
      <w:numFmt w:val="lowerLetter"/>
      <w:lvlText w:val="%1)"/>
      <w:legacy w:legacy="1" w:legacySpace="0" w:legacyIndent="283"/>
      <w:lvlJc w:val="left"/>
      <w:pPr>
        <w:ind w:left="2551" w:hanging="283"/>
      </w:pPr>
    </w:lvl>
  </w:abstractNum>
  <w:num w:numId="1">
    <w:abstractNumId w:val="10"/>
  </w:num>
  <w:num w:numId="2">
    <w:abstractNumId w:val="13"/>
  </w:num>
  <w:num w:numId="3">
    <w:abstractNumId w:val="3"/>
  </w:num>
  <w:num w:numId="4">
    <w:abstractNumId w:val="0"/>
    <w:lvlOverride w:ilvl="0">
      <w:lvl w:ilvl="0">
        <w:start w:val="1"/>
        <w:numFmt w:val="bullet"/>
        <w:lvlText w:val=""/>
        <w:legacy w:legacy="1" w:legacySpace="0" w:legacyIndent="170"/>
        <w:lvlJc w:val="left"/>
        <w:rPr>
          <w:rFonts w:ascii="Symbol" w:hAnsi="Symbol" w:hint="default"/>
        </w:rPr>
      </w:lvl>
    </w:lvlOverride>
  </w:num>
  <w:num w:numId="5">
    <w:abstractNumId w:val="2"/>
  </w:num>
  <w:num w:numId="6">
    <w:abstractNumId w:val="8"/>
  </w:num>
  <w:num w:numId="7">
    <w:abstractNumId w:val="8"/>
    <w:lvlOverride w:ilvl="0">
      <w:lvl w:ilvl="0">
        <w:start w:val="2"/>
        <w:numFmt w:val="lowerLetter"/>
        <w:lvlText w:val="%1)"/>
        <w:legacy w:legacy="1" w:legacySpace="0" w:legacyIndent="283"/>
        <w:lvlJc w:val="left"/>
        <w:pPr>
          <w:ind w:left="2551" w:hanging="283"/>
        </w:pPr>
      </w:lvl>
    </w:lvlOverride>
  </w:num>
  <w:num w:numId="8">
    <w:abstractNumId w:val="14"/>
  </w:num>
  <w:num w:numId="9">
    <w:abstractNumId w:val="12"/>
  </w:num>
  <w:num w:numId="10">
    <w:abstractNumId w:val="9"/>
  </w:num>
  <w:num w:numId="11">
    <w:abstractNumId w:val="7"/>
  </w:num>
  <w:num w:numId="12">
    <w:abstractNumId w:val="5"/>
  </w:num>
  <w:num w:numId="13">
    <w:abstractNumId w:val="6"/>
  </w:num>
  <w:num w:numId="14">
    <w:abstractNumId w:val="0"/>
    <w:lvlOverride w:ilvl="0">
      <w:lvl w:ilvl="0">
        <w:start w:val="1"/>
        <w:numFmt w:val="bullet"/>
        <w:lvlText w:val=""/>
        <w:legacy w:legacy="1" w:legacySpace="0" w:legacyIndent="283"/>
        <w:lvlJc w:val="left"/>
        <w:pPr>
          <w:ind w:left="425" w:hanging="283"/>
        </w:pPr>
        <w:rPr>
          <w:rFonts w:ascii="Symbol" w:hAnsi="Symbol" w:hint="default"/>
        </w:rPr>
      </w:lvl>
    </w:lvlOverride>
  </w:num>
  <w:num w:numId="15">
    <w:abstractNumId w:val="4"/>
  </w:num>
  <w:num w:numId="16">
    <w:abstractNumId w:val="11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en-US" w:vendorID="8" w:dllVersion="513" w:checkStyle="1"/>
  <w:activeWritingStyle w:appName="MSWord" w:lang="fr-FR" w:vendorID="9" w:dllVersion="512" w:checkStyle="1"/>
  <w:activeWritingStyle w:appName="MSWord" w:lang="it-IT" w:vendorID="3" w:dllVersion="517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7F76"/>
    <w:rsid w:val="0001230E"/>
    <w:rsid w:val="000231A4"/>
    <w:rsid w:val="00026319"/>
    <w:rsid w:val="00050DE6"/>
    <w:rsid w:val="00054A65"/>
    <w:rsid w:val="0007501D"/>
    <w:rsid w:val="000842F9"/>
    <w:rsid w:val="000A24D2"/>
    <w:rsid w:val="000A3BF8"/>
    <w:rsid w:val="000A5848"/>
    <w:rsid w:val="000B0F2B"/>
    <w:rsid w:val="000E4700"/>
    <w:rsid w:val="00103C50"/>
    <w:rsid w:val="00140AAB"/>
    <w:rsid w:val="00151D1F"/>
    <w:rsid w:val="00156E12"/>
    <w:rsid w:val="00162F3C"/>
    <w:rsid w:val="001634B5"/>
    <w:rsid w:val="001B61C8"/>
    <w:rsid w:val="001D5EEF"/>
    <w:rsid w:val="00256A18"/>
    <w:rsid w:val="00267561"/>
    <w:rsid w:val="00270BEA"/>
    <w:rsid w:val="002B0A2E"/>
    <w:rsid w:val="002C584B"/>
    <w:rsid w:val="002D7C8B"/>
    <w:rsid w:val="002F263B"/>
    <w:rsid w:val="002F49F4"/>
    <w:rsid w:val="002F53D8"/>
    <w:rsid w:val="0032116B"/>
    <w:rsid w:val="00345AF6"/>
    <w:rsid w:val="00395B4D"/>
    <w:rsid w:val="003C76F5"/>
    <w:rsid w:val="003E24B9"/>
    <w:rsid w:val="003E3A01"/>
    <w:rsid w:val="00425829"/>
    <w:rsid w:val="00472A67"/>
    <w:rsid w:val="004732CD"/>
    <w:rsid w:val="00474C72"/>
    <w:rsid w:val="00485263"/>
    <w:rsid w:val="00492E77"/>
    <w:rsid w:val="004B5931"/>
    <w:rsid w:val="00522198"/>
    <w:rsid w:val="00530CA7"/>
    <w:rsid w:val="00543778"/>
    <w:rsid w:val="0055733F"/>
    <w:rsid w:val="005573F9"/>
    <w:rsid w:val="00594189"/>
    <w:rsid w:val="00596F69"/>
    <w:rsid w:val="005A7ACE"/>
    <w:rsid w:val="005B7B78"/>
    <w:rsid w:val="005C7BA5"/>
    <w:rsid w:val="005C7FD7"/>
    <w:rsid w:val="005D301F"/>
    <w:rsid w:val="00602F5D"/>
    <w:rsid w:val="006145B9"/>
    <w:rsid w:val="006331F7"/>
    <w:rsid w:val="00642AAA"/>
    <w:rsid w:val="00646398"/>
    <w:rsid w:val="00655EF8"/>
    <w:rsid w:val="00666A4F"/>
    <w:rsid w:val="00671909"/>
    <w:rsid w:val="006841BA"/>
    <w:rsid w:val="00690CA7"/>
    <w:rsid w:val="006C5102"/>
    <w:rsid w:val="00723856"/>
    <w:rsid w:val="00725554"/>
    <w:rsid w:val="00750D7A"/>
    <w:rsid w:val="00770EA7"/>
    <w:rsid w:val="0078705B"/>
    <w:rsid w:val="007907BF"/>
    <w:rsid w:val="00795044"/>
    <w:rsid w:val="00795F97"/>
    <w:rsid w:val="00796DD4"/>
    <w:rsid w:val="007C14D6"/>
    <w:rsid w:val="007C41B2"/>
    <w:rsid w:val="007D3CEE"/>
    <w:rsid w:val="007E4F22"/>
    <w:rsid w:val="00812F14"/>
    <w:rsid w:val="008256C1"/>
    <w:rsid w:val="00831730"/>
    <w:rsid w:val="00831D5C"/>
    <w:rsid w:val="00844BBD"/>
    <w:rsid w:val="00863199"/>
    <w:rsid w:val="008701FB"/>
    <w:rsid w:val="00874768"/>
    <w:rsid w:val="0087531C"/>
    <w:rsid w:val="008A4808"/>
    <w:rsid w:val="008C4AE5"/>
    <w:rsid w:val="008E77E1"/>
    <w:rsid w:val="008F2741"/>
    <w:rsid w:val="0091442D"/>
    <w:rsid w:val="009211D7"/>
    <w:rsid w:val="00924D0C"/>
    <w:rsid w:val="009277D7"/>
    <w:rsid w:val="0093288A"/>
    <w:rsid w:val="00941C55"/>
    <w:rsid w:val="009571CF"/>
    <w:rsid w:val="00966B71"/>
    <w:rsid w:val="009A4698"/>
    <w:rsid w:val="009C1DE6"/>
    <w:rsid w:val="009C3325"/>
    <w:rsid w:val="009C3FF2"/>
    <w:rsid w:val="009C618D"/>
    <w:rsid w:val="009D3379"/>
    <w:rsid w:val="009E5D90"/>
    <w:rsid w:val="009F2581"/>
    <w:rsid w:val="00A005A0"/>
    <w:rsid w:val="00A16632"/>
    <w:rsid w:val="00A23523"/>
    <w:rsid w:val="00A255D2"/>
    <w:rsid w:val="00A5570E"/>
    <w:rsid w:val="00A57CAA"/>
    <w:rsid w:val="00A700B1"/>
    <w:rsid w:val="00A70A09"/>
    <w:rsid w:val="00A84C3B"/>
    <w:rsid w:val="00A870C7"/>
    <w:rsid w:val="00A91913"/>
    <w:rsid w:val="00AA055B"/>
    <w:rsid w:val="00AA462A"/>
    <w:rsid w:val="00AB1773"/>
    <w:rsid w:val="00AB2D75"/>
    <w:rsid w:val="00AB58CA"/>
    <w:rsid w:val="00AC07B0"/>
    <w:rsid w:val="00AD7758"/>
    <w:rsid w:val="00AF37D3"/>
    <w:rsid w:val="00B01647"/>
    <w:rsid w:val="00B14361"/>
    <w:rsid w:val="00B243B5"/>
    <w:rsid w:val="00B2787F"/>
    <w:rsid w:val="00B41525"/>
    <w:rsid w:val="00B5019E"/>
    <w:rsid w:val="00B519BB"/>
    <w:rsid w:val="00B55D6C"/>
    <w:rsid w:val="00B64D44"/>
    <w:rsid w:val="00B91D11"/>
    <w:rsid w:val="00B979BC"/>
    <w:rsid w:val="00BA0515"/>
    <w:rsid w:val="00BB7F76"/>
    <w:rsid w:val="00BC66B2"/>
    <w:rsid w:val="00BE2761"/>
    <w:rsid w:val="00C125BD"/>
    <w:rsid w:val="00C31AE0"/>
    <w:rsid w:val="00C35FD6"/>
    <w:rsid w:val="00C43334"/>
    <w:rsid w:val="00C63AA4"/>
    <w:rsid w:val="00C654EE"/>
    <w:rsid w:val="00CA6E69"/>
    <w:rsid w:val="00CC0D4C"/>
    <w:rsid w:val="00CE6A51"/>
    <w:rsid w:val="00CF1201"/>
    <w:rsid w:val="00D23EB4"/>
    <w:rsid w:val="00D25C70"/>
    <w:rsid w:val="00D350F4"/>
    <w:rsid w:val="00D51F66"/>
    <w:rsid w:val="00D572C5"/>
    <w:rsid w:val="00D6263E"/>
    <w:rsid w:val="00D6545E"/>
    <w:rsid w:val="00DA210F"/>
    <w:rsid w:val="00DA6338"/>
    <w:rsid w:val="00DD2378"/>
    <w:rsid w:val="00DE660F"/>
    <w:rsid w:val="00DF6382"/>
    <w:rsid w:val="00E034B9"/>
    <w:rsid w:val="00E50D54"/>
    <w:rsid w:val="00E67FBF"/>
    <w:rsid w:val="00E8088E"/>
    <w:rsid w:val="00E915BB"/>
    <w:rsid w:val="00E96D25"/>
    <w:rsid w:val="00EA2BF5"/>
    <w:rsid w:val="00EB0447"/>
    <w:rsid w:val="00EB52CA"/>
    <w:rsid w:val="00EC7102"/>
    <w:rsid w:val="00ED5B50"/>
    <w:rsid w:val="00EF7DDC"/>
    <w:rsid w:val="00F16EF4"/>
    <w:rsid w:val="00F20F6E"/>
    <w:rsid w:val="00F40926"/>
    <w:rsid w:val="00F44C84"/>
    <w:rsid w:val="00F551DA"/>
    <w:rsid w:val="00F5681D"/>
    <w:rsid w:val="00FA0D11"/>
    <w:rsid w:val="00FA19E7"/>
    <w:rsid w:val="00FB2CE8"/>
    <w:rsid w:val="00FC5464"/>
    <w:rsid w:val="00FD098B"/>
    <w:rsid w:val="00FD42BB"/>
    <w:rsid w:val="00FF1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4:docId w14:val="34DD8F5C"/>
  <w15:docId w15:val="{16D309DB-A154-4514-870D-F64A26D40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EB52CA"/>
    <w:pPr>
      <w:widowControl w:val="0"/>
    </w:pPr>
    <w:rPr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rsid w:val="00EB52CA"/>
    <w:pPr>
      <w:widowControl w:val="0"/>
    </w:pPr>
    <w:rPr>
      <w:lang w:val="en-US" w:eastAsia="en-US"/>
    </w:rPr>
  </w:style>
  <w:style w:type="paragraph" w:customStyle="1" w:styleId="Aeeaoaeaa1">
    <w:name w:val="A?eeaoae?aa 1"/>
    <w:basedOn w:val="Aaoeeu"/>
    <w:next w:val="Aaoeeu"/>
    <w:rsid w:val="00EB52CA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EB52CA"/>
    <w:pPr>
      <w:keepNext/>
      <w:jc w:val="right"/>
    </w:pPr>
    <w:rPr>
      <w:i/>
    </w:rPr>
  </w:style>
  <w:style w:type="character" w:customStyle="1" w:styleId="niaeeaaiYicanaiiaoioaenU">
    <w:name w:val="?nia?eeaaiYic anaiiaoioaenU"/>
    <w:rsid w:val="00EB52CA"/>
    <w:rPr>
      <w:sz w:val="20"/>
    </w:rPr>
  </w:style>
  <w:style w:type="paragraph" w:customStyle="1" w:styleId="Eaoaeaa">
    <w:name w:val="Eaoae?aa"/>
    <w:basedOn w:val="Aaoeeu"/>
    <w:rsid w:val="00EB52CA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rsid w:val="00EB52CA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sid w:val="00EB52CA"/>
    <w:rPr>
      <w:sz w:val="20"/>
    </w:rPr>
  </w:style>
  <w:style w:type="paragraph" w:customStyle="1" w:styleId="OiaeaeiYiio">
    <w:name w:val="O?ia eaeiYiio"/>
    <w:basedOn w:val="Aaoeeu"/>
    <w:rsid w:val="00EB52CA"/>
    <w:pPr>
      <w:jc w:val="right"/>
    </w:pPr>
  </w:style>
  <w:style w:type="paragraph" w:customStyle="1" w:styleId="OiaeaeiYiio2">
    <w:name w:val="O?ia eaeiYiio 2"/>
    <w:basedOn w:val="Aaoeeu"/>
    <w:rsid w:val="00EB52CA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rsid w:val="00EB52CA"/>
    <w:pPr>
      <w:jc w:val="right"/>
    </w:pPr>
    <w:rPr>
      <w:b/>
    </w:rPr>
  </w:style>
  <w:style w:type="paragraph" w:styleId="Intestazione">
    <w:name w:val="header"/>
    <w:basedOn w:val="Normale"/>
    <w:rsid w:val="00EB52CA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rsid w:val="00EB52CA"/>
    <w:pPr>
      <w:tabs>
        <w:tab w:val="center" w:pos="4153"/>
        <w:tab w:val="right" w:pos="8306"/>
      </w:tabs>
    </w:pPr>
  </w:style>
  <w:style w:type="character" w:styleId="Collegamentoipertestuale">
    <w:name w:val="Hyperlink"/>
    <w:basedOn w:val="Carpredefinitoparagrafo"/>
    <w:rsid w:val="00EB52CA"/>
    <w:rPr>
      <w:color w:val="0000FF"/>
      <w:sz w:val="20"/>
      <w:u w:val="single"/>
    </w:rPr>
  </w:style>
  <w:style w:type="character" w:styleId="Collegamentovisitato">
    <w:name w:val="FollowedHyperlink"/>
    <w:basedOn w:val="Carpredefinitoparagrafo"/>
    <w:rsid w:val="00EB52CA"/>
    <w:rPr>
      <w:color w:val="800080"/>
      <w:sz w:val="20"/>
      <w:u w:val="single"/>
    </w:rPr>
  </w:style>
  <w:style w:type="paragraph" w:customStyle="1" w:styleId="a">
    <w:name w:val="Êåöáëßäá"/>
    <w:basedOn w:val="Normale"/>
    <w:rsid w:val="00EB52CA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rsid w:val="00EB52CA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basedOn w:val="Carpredefinitoparagrafo"/>
    <w:rsid w:val="00EB52CA"/>
    <w:rPr>
      <w:sz w:val="20"/>
    </w:rPr>
  </w:style>
  <w:style w:type="paragraph" w:customStyle="1" w:styleId="a2">
    <w:name w:val="Âáóéêü"/>
    <w:rsid w:val="00EB52CA"/>
    <w:pPr>
      <w:widowControl w:val="0"/>
    </w:pPr>
    <w:rPr>
      <w:lang w:val="el-GR" w:eastAsia="en-US"/>
    </w:rPr>
  </w:style>
  <w:style w:type="paragraph" w:styleId="Rientrocorpodeltesto">
    <w:name w:val="Body Text Indent"/>
    <w:basedOn w:val="Normale"/>
    <w:rsid w:val="00EB52CA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  <w:rsid w:val="00EB52CA"/>
  </w:style>
  <w:style w:type="paragraph" w:customStyle="1" w:styleId="2">
    <w:name w:val="Åðéêåöáëßäá 2"/>
    <w:basedOn w:val="a2"/>
    <w:next w:val="a2"/>
    <w:rsid w:val="00EB52CA"/>
    <w:pPr>
      <w:keepNext/>
      <w:jc w:val="right"/>
    </w:pPr>
    <w:rPr>
      <w:i/>
    </w:rPr>
  </w:style>
  <w:style w:type="paragraph" w:styleId="Testofumetto">
    <w:name w:val="Balloon Text"/>
    <w:basedOn w:val="Normale"/>
    <w:link w:val="TestofumettoCarattere"/>
    <w:rsid w:val="009C618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9C618D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16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0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0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7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83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7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50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16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98E5FE007F48E4D9874851D09CAC669" ma:contentTypeVersion="14" ma:contentTypeDescription="Creare un nuovo documento." ma:contentTypeScope="" ma:versionID="9d18d10ebec2be636296a7dc35f64fd7">
  <xsd:schema xmlns:xsd="http://www.w3.org/2001/XMLSchema" xmlns:xs="http://www.w3.org/2001/XMLSchema" xmlns:p="http://schemas.microsoft.com/office/2006/metadata/properties" xmlns:ns2="2472d1aa-e04a-44ef-ac9b-7bb5ff6cb969" xmlns:ns3="f6c93426-c448-4fb0-a0e2-d924fd4ff052" targetNamespace="http://schemas.microsoft.com/office/2006/metadata/properties" ma:root="true" ma:fieldsID="5b6cd90c61a647922f0c54add43031e9" ns2:_="" ns3:_="">
    <xsd:import namespace="2472d1aa-e04a-44ef-ac9b-7bb5ff6cb969"/>
    <xsd:import namespace="f6c93426-c448-4fb0-a0e2-d924fd4ff0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72d1aa-e04a-44ef-ac9b-7bb5ff6cb9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Flow_SignoffStatus" ma:index="11" nillable="true" ma:displayName="Stato consenso" ma:internalName="_x0024_Resources_x003a_core_x002c_Signoff_Status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ca4c9975-4d2c-48cd-8315-d892f822968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c93426-c448-4fb0-a0e2-d924fd4ff05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a9a3fe70-312a-4c22-8cd2-b1d87398f25d}" ma:internalName="TaxCatchAll" ma:showField="CatchAllData" ma:web="f6c93426-c448-4fb0-a0e2-d924fd4ff0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72d1aa-e04a-44ef-ac9b-7bb5ff6cb969">
      <Terms xmlns="http://schemas.microsoft.com/office/infopath/2007/PartnerControls"/>
    </lcf76f155ced4ddcb4097134ff3c332f>
    <TaxCatchAll xmlns="f6c93426-c448-4fb0-a0e2-d924fd4ff052" xsi:nil="true"/>
    <_Flow_SignoffStatus xmlns="2472d1aa-e04a-44ef-ac9b-7bb5ff6cb969" xsi:nil="true"/>
  </documentManagement>
</p:properties>
</file>

<file path=customXml/itemProps1.xml><?xml version="1.0" encoding="utf-8"?>
<ds:datastoreItem xmlns:ds="http://schemas.openxmlformats.org/officeDocument/2006/customXml" ds:itemID="{D55F4EAA-1E33-47F9-831F-91F9B9E44853}"/>
</file>

<file path=customXml/itemProps2.xml><?xml version="1.0" encoding="utf-8"?>
<ds:datastoreItem xmlns:ds="http://schemas.openxmlformats.org/officeDocument/2006/customXml" ds:itemID="{AFC4E62B-7D59-47C4-B963-EB8411FAEE7A}"/>
</file>

<file path=customXml/itemProps3.xml><?xml version="1.0" encoding="utf-8"?>
<ds:datastoreItem xmlns:ds="http://schemas.openxmlformats.org/officeDocument/2006/customXml" ds:itemID="{371EE378-42D9-4D41-BFF4-3F4730A11C5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</Pages>
  <Words>3991</Words>
  <Characters>22752</Characters>
  <Application>Microsoft Office Word</Application>
  <DocSecurity>0</DocSecurity>
  <Lines>189</Lines>
  <Paragraphs>53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* NOTE</vt:lpstr>
    </vt:vector>
  </TitlesOfParts>
  <Company>SOLIDARIO</Company>
  <LinksUpToDate>false</LinksUpToDate>
  <CharactersWithSpaces>26690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* NOTE</dc:title>
  <dc:creator>Christopher ADAM</dc:creator>
  <cp:lastModifiedBy>Bosisio Marco</cp:lastModifiedBy>
  <cp:revision>13</cp:revision>
  <cp:lastPrinted>2024-06-12T11:57:00Z</cp:lastPrinted>
  <dcterms:created xsi:type="dcterms:W3CDTF">2023-01-11T09:23:00Z</dcterms:created>
  <dcterms:modified xsi:type="dcterms:W3CDTF">2024-06-12T11:57:00Z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0x010100A98E5FE007F48E4D9874851D09CAC669</vt:lpwstr>
  </property>
</Properties>
</file>